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84" w:rsidRDefault="00BA1E84" w:rsidP="008F3C29">
      <w:pPr>
        <w:tabs>
          <w:tab w:val="left" w:pos="2880"/>
        </w:tabs>
        <w:spacing w:after="0" w:line="240" w:lineRule="atLeast"/>
        <w:ind w:right="-279"/>
        <w:rPr>
          <w:rFonts w:ascii="Century" w:hAnsi="Century"/>
          <w:sz w:val="18"/>
          <w:szCs w:val="20"/>
        </w:rPr>
      </w:pPr>
      <w:bookmarkStart w:id="0" w:name="_Hlk50450969"/>
    </w:p>
    <w:p w:rsidR="00BA1E84" w:rsidRPr="00A0477A" w:rsidRDefault="005751A3" w:rsidP="00BA1E84">
      <w:pPr>
        <w:pStyle w:val="NoSpacing"/>
        <w:spacing w:line="240" w:lineRule="atLeast"/>
        <w:rPr>
          <w:rFonts w:ascii="Cambria" w:eastAsia="Times New Roman" w:hAnsi="Cambria"/>
          <w:sz w:val="72"/>
          <w:szCs w:val="72"/>
        </w:rPr>
      </w:pPr>
      <w:r>
        <w:rPr>
          <w:noProof/>
        </w:rPr>
        <w:pict>
          <v:rect id="Rectangle 60" o:spid="_x0000_s1059" style="position:absolute;margin-left:0;margin-top:0;width:641.8pt;height:31.6pt;z-index:251652096;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" o:allowincell="f" fillcolor="#4bacc6" strokecolor="#4f81bd">
            <w10:wrap anchorx="page" anchory="page"/>
          </v:rect>
        </w:pict>
      </w:r>
      <w:r>
        <w:rPr>
          <w:noProof/>
        </w:rPr>
        <w:pict>
          <v:rect id="Rectangle 59" o:spid="_x0000_s1058" style="position:absolute;margin-left:31.7pt;margin-top:-14.55pt;width:7.15pt;height:830.7pt;z-index:251655168;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" o:allowincell="f" strokecolor="#4f81bd">
            <w10:wrap anchorx="page" anchory="page"/>
          </v:rect>
        </w:pict>
      </w:r>
      <w:r>
        <w:rPr>
          <w:noProof/>
        </w:rPr>
        <w:pict>
          <v:rect id="Rectangle 58" o:spid="_x0000_s1057" style="position:absolute;margin-left:752.25pt;margin-top:-14.55pt;width:7.15pt;height:830.7pt;z-index:251654144;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" o:allowincell="f" strokecolor="#4f81bd">
            <w10:wrap anchorx="page" anchory="page"/>
          </v:rect>
        </w:pict>
      </w:r>
      <w:r>
        <w:rPr>
          <w:noProof/>
        </w:rPr>
        <w:pict>
          <v:rect id="Rectangle 57" o:spid="_x0000_s1056" style="position:absolute;margin-left:-19.05pt;margin-top:.75pt;width:641.7pt;height:31.5pt;z-index:251653120;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" o:allowincell="f" fillcolor="#4bacc6" strokecolor="#4f81bd">
            <w10:wrap anchorx="page" anchory="page"/>
          </v:rect>
        </w:pict>
      </w:r>
    </w:p>
    <w:p w:rsidR="00BA1E84" w:rsidRPr="0019746B" w:rsidRDefault="005751A3" w:rsidP="00BA1E84">
      <w:pPr>
        <w:pStyle w:val="NoSpacing"/>
        <w:rPr>
          <w:rFonts w:ascii="Cambria" w:eastAsia="Times New Roman" w:hAnsi="Cambria"/>
          <w:sz w:val="72"/>
          <w:szCs w:val="72"/>
        </w:rPr>
      </w:pPr>
      <w:r>
        <w:rPr>
          <w:noProof/>
        </w:rPr>
        <w:pict>
          <v:rect id="Rectangle 56" o:spid="_x0000_s1055" style="position:absolute;margin-left:0;margin-top:0;width:641.8pt;height:31.6pt;z-index:251656192;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" o:allowincell="f" fillcolor="#4bacc6" strokecolor="#4f81bd">
            <w10:wrap anchorx="page" anchory="page"/>
          </v:rect>
        </w:pict>
      </w:r>
      <w:r>
        <w:rPr>
          <w:noProof/>
        </w:rPr>
        <w:pict>
          <v:rect id="Rectangle 55" o:spid="_x0000_s1054" style="position:absolute;margin-left:31.7pt;margin-top:-14.55pt;width:7.15pt;height:830.7pt;z-index:251659264;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" o:allowincell="f" strokecolor="#4f81bd">
            <w10:wrap anchorx="page" anchory="page"/>
          </v:rect>
        </w:pict>
      </w:r>
      <w:r>
        <w:rPr>
          <w:noProof/>
        </w:rPr>
        <w:pict>
          <v:rect id="Rectangle 54" o:spid="_x0000_s1053" style="position:absolute;margin-left:752.25pt;margin-top:-14.55pt;width:7.15pt;height:830.7pt;z-index:251658240;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" o:allowincell="f" strokecolor="#4f81bd">
            <w10:wrap anchorx="page" anchory="page"/>
          </v:rect>
        </w:pict>
      </w:r>
      <w:r>
        <w:rPr>
          <w:noProof/>
        </w:rPr>
        <w:pict>
          <v:rect id="Rectangle 52" o:spid="_x0000_s1052" style="position:absolute;margin-left:-19.05pt;margin-top:.75pt;width:641.7pt;height:31.5pt;z-index:251657216;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" o:allowincell="f" fillcolor="#4bacc6" strokecolor="#4f81bd">
            <w10:wrap anchorx="page" anchory="page"/>
          </v:rect>
        </w:pict>
      </w:r>
    </w:p>
    <w:p w:rsidR="00BA1E84" w:rsidRPr="00F76E23" w:rsidRDefault="00BA1E84" w:rsidP="00BA1E84">
      <w:pPr>
        <w:pStyle w:val="NoSpacing"/>
        <w:rPr>
          <w:rFonts w:ascii="Cambria" w:eastAsia="Times New Roman" w:hAnsi="Cambria"/>
          <w:sz w:val="36"/>
          <w:szCs w:val="36"/>
        </w:rPr>
      </w:pPr>
    </w:p>
    <w:p w:rsidR="008F3C29" w:rsidRDefault="008F3C29" w:rsidP="00BA1E84">
      <w:pPr>
        <w:pStyle w:val="NoSpacing"/>
        <w:spacing w:line="360" w:lineRule="auto"/>
        <w:jc w:val="center"/>
        <w:rPr>
          <w:rFonts w:ascii="Copperplate Gothic Light" w:hAnsi="Copperplate Gothic Light"/>
          <w:b/>
          <w:sz w:val="40"/>
          <w:szCs w:val="32"/>
        </w:rPr>
      </w:pPr>
    </w:p>
    <w:p w:rsidR="008F3C29" w:rsidRDefault="008F3C29" w:rsidP="00BA1E84">
      <w:pPr>
        <w:pStyle w:val="NoSpacing"/>
        <w:spacing w:line="360" w:lineRule="auto"/>
        <w:jc w:val="center"/>
        <w:rPr>
          <w:rFonts w:ascii="Copperplate Gothic Light" w:hAnsi="Copperplate Gothic Light"/>
          <w:b/>
          <w:sz w:val="40"/>
          <w:szCs w:val="32"/>
        </w:rPr>
      </w:pPr>
    </w:p>
    <w:p w:rsidR="00BA1E84" w:rsidRDefault="00BA1E84" w:rsidP="00BA1E84">
      <w:pPr>
        <w:pStyle w:val="NoSpacing"/>
        <w:spacing w:line="360" w:lineRule="auto"/>
        <w:jc w:val="center"/>
        <w:rPr>
          <w:rFonts w:ascii="Copperplate Gothic Light" w:hAnsi="Copperplate Gothic Light"/>
          <w:b/>
          <w:sz w:val="40"/>
          <w:szCs w:val="32"/>
        </w:rPr>
      </w:pPr>
      <w:r>
        <w:rPr>
          <w:rFonts w:ascii="Copperplate Gothic Light" w:hAnsi="Copperplate Gothic Light"/>
          <w:b/>
          <w:sz w:val="40"/>
          <w:szCs w:val="32"/>
        </w:rPr>
        <w:t>Plani mësimor vjetor</w:t>
      </w:r>
    </w:p>
    <w:p w:rsidR="00BA1E84" w:rsidRDefault="00BA1E84" w:rsidP="00BA1E84">
      <w:pPr>
        <w:pStyle w:val="NoSpacing"/>
        <w:spacing w:line="360" w:lineRule="auto"/>
        <w:jc w:val="center"/>
        <w:rPr>
          <w:rFonts w:ascii="Copperplate Gothic Light" w:hAnsi="Copperplate Gothic Light"/>
          <w:b/>
          <w:sz w:val="40"/>
          <w:szCs w:val="32"/>
        </w:rPr>
      </w:pPr>
      <w:r>
        <w:rPr>
          <w:rFonts w:ascii="Copperplate Gothic Light" w:hAnsi="Copperplate Gothic Light"/>
          <w:b/>
          <w:sz w:val="40"/>
          <w:szCs w:val="32"/>
        </w:rPr>
        <w:t>Lë</w:t>
      </w:r>
      <w:r w:rsidRPr="006D58AF">
        <w:rPr>
          <w:rFonts w:ascii="Copperplate Gothic Light" w:hAnsi="Copperplate Gothic Light"/>
          <w:b/>
          <w:sz w:val="40"/>
          <w:szCs w:val="32"/>
        </w:rPr>
        <w:t xml:space="preserve">nda: </w:t>
      </w:r>
      <w:r>
        <w:rPr>
          <w:rFonts w:ascii="Copperplate Gothic Light" w:hAnsi="Copperplate Gothic Light"/>
          <w:b/>
          <w:sz w:val="40"/>
          <w:szCs w:val="32"/>
        </w:rPr>
        <w:t xml:space="preserve">Fizike </w:t>
      </w:r>
    </w:p>
    <w:p w:rsidR="003A38B5" w:rsidRDefault="003A38B5" w:rsidP="003A38B5">
      <w:pPr>
        <w:pStyle w:val="NoSpacing"/>
        <w:spacing w:line="360" w:lineRule="auto"/>
        <w:jc w:val="center"/>
        <w:rPr>
          <w:rFonts w:ascii="Castellar" w:hAnsi="Castellar"/>
          <w:b/>
          <w:i/>
          <w:sz w:val="32"/>
          <w:szCs w:val="32"/>
        </w:rPr>
      </w:pPr>
      <w:r w:rsidRPr="00762CCC">
        <w:rPr>
          <w:rFonts w:ascii="Castellar" w:hAnsi="Castellar"/>
          <w:b/>
          <w:i/>
          <w:sz w:val="32"/>
          <w:szCs w:val="32"/>
        </w:rPr>
        <w:t>(Viti s</w:t>
      </w:r>
      <w:r>
        <w:rPr>
          <w:rFonts w:ascii="Castellar" w:hAnsi="Castellar"/>
          <w:b/>
          <w:i/>
          <w:sz w:val="32"/>
          <w:szCs w:val="32"/>
        </w:rPr>
        <w:t>hkollor 2020-2021</w:t>
      </w:r>
      <w:r w:rsidRPr="00762CCC">
        <w:rPr>
          <w:rFonts w:ascii="Castellar" w:hAnsi="Castellar"/>
          <w:b/>
          <w:i/>
          <w:sz w:val="32"/>
          <w:szCs w:val="32"/>
        </w:rPr>
        <w:t>)</w:t>
      </w:r>
    </w:p>
    <w:p w:rsidR="003A38B5" w:rsidRPr="00FE51C4" w:rsidRDefault="003A38B5" w:rsidP="003A38B5">
      <w:pPr>
        <w:pStyle w:val="NoSpacing"/>
        <w:spacing w:line="360" w:lineRule="auto"/>
        <w:jc w:val="center"/>
        <w:rPr>
          <w:rFonts w:ascii="Castellar" w:hAnsi="Castellar"/>
          <w:b/>
          <w:i/>
          <w:sz w:val="32"/>
          <w:szCs w:val="32"/>
          <w:vertAlign w:val="superscript"/>
        </w:rPr>
      </w:pPr>
      <w:r>
        <w:rPr>
          <w:rFonts w:ascii="Castellar" w:hAnsi="Castellar"/>
          <w:b/>
          <w:i/>
          <w:sz w:val="32"/>
          <w:szCs w:val="32"/>
        </w:rPr>
        <w:t>Klasa: X</w:t>
      </w:r>
      <w:r>
        <w:rPr>
          <w:rFonts w:ascii="Castellar" w:hAnsi="Castellar"/>
          <w:b/>
          <w:i/>
          <w:sz w:val="32"/>
          <w:szCs w:val="32"/>
          <w:vertAlign w:val="superscript"/>
        </w:rPr>
        <w:t>1,2,3,4,5,7,11</w:t>
      </w:r>
    </w:p>
    <w:p w:rsidR="00BA1E84" w:rsidRDefault="00BA1E84" w:rsidP="00BA1E84">
      <w:pPr>
        <w:pStyle w:val="NoSpacing"/>
        <w:spacing w:line="360" w:lineRule="auto"/>
        <w:jc w:val="center"/>
        <w:rPr>
          <w:rFonts w:ascii="Castellar" w:hAnsi="Castellar"/>
          <w:b/>
          <w:i/>
          <w:sz w:val="32"/>
          <w:szCs w:val="32"/>
          <w:vertAlign w:val="superscript"/>
        </w:rPr>
      </w:pPr>
    </w:p>
    <w:p w:rsidR="00BA1E84" w:rsidRDefault="00BA1E84" w:rsidP="00BA1E84">
      <w:pPr>
        <w:pStyle w:val="NoSpacing"/>
        <w:spacing w:line="360" w:lineRule="auto"/>
        <w:jc w:val="center"/>
        <w:rPr>
          <w:rFonts w:ascii="Castellar" w:hAnsi="Castellar"/>
          <w:b/>
          <w:i/>
          <w:sz w:val="32"/>
          <w:szCs w:val="32"/>
          <w:vertAlign w:val="superscript"/>
        </w:rPr>
      </w:pPr>
    </w:p>
    <w:p w:rsidR="00BA1E84" w:rsidRDefault="00BA1E84" w:rsidP="00BA1E84">
      <w:pPr>
        <w:pStyle w:val="NoSpacing"/>
        <w:spacing w:line="360" w:lineRule="auto"/>
        <w:jc w:val="center"/>
        <w:rPr>
          <w:rFonts w:ascii="Castellar" w:hAnsi="Castellar"/>
          <w:b/>
          <w:i/>
          <w:sz w:val="32"/>
          <w:szCs w:val="32"/>
          <w:vertAlign w:val="superscript"/>
        </w:rPr>
      </w:pPr>
    </w:p>
    <w:p w:rsidR="00BA1E84" w:rsidRPr="0019746B" w:rsidRDefault="00BA1E84" w:rsidP="00BA1E84">
      <w:pPr>
        <w:pStyle w:val="NoSpacing"/>
        <w:spacing w:line="360" w:lineRule="auto"/>
        <w:jc w:val="center"/>
        <w:rPr>
          <w:rFonts w:ascii="Castellar" w:hAnsi="Castellar"/>
          <w:b/>
          <w:i/>
          <w:sz w:val="32"/>
          <w:szCs w:val="32"/>
          <w:vertAlign w:val="superscript"/>
        </w:rPr>
      </w:pPr>
    </w:p>
    <w:p w:rsidR="00BA1E84" w:rsidRPr="00762CCC" w:rsidRDefault="00BA1E84" w:rsidP="008F3C29">
      <w:pPr>
        <w:pStyle w:val="NoSpacing"/>
        <w:rPr>
          <w:rFonts w:ascii="Copperplate Gothic Light" w:hAnsi="Copperplate Gothic Light"/>
          <w:sz w:val="28"/>
        </w:rPr>
      </w:pPr>
      <w:r>
        <w:rPr>
          <w:rFonts w:ascii="Copperplate Gothic Light" w:hAnsi="Copperplate Gothic Light"/>
          <w:sz w:val="28"/>
        </w:rPr>
        <w:t xml:space="preserve">   </w:t>
      </w:r>
    </w:p>
    <w:p w:rsidR="00BA1E84" w:rsidRPr="00762CCC" w:rsidRDefault="00BA1E84" w:rsidP="00BA1E84">
      <w:pPr>
        <w:pStyle w:val="NoSpacing"/>
        <w:rPr>
          <w:rFonts w:ascii="Copperplate Gothic Light" w:hAnsi="Copperplate Gothic Light"/>
          <w:sz w:val="28"/>
        </w:rPr>
      </w:pPr>
      <w:r>
        <w:rPr>
          <w:rFonts w:ascii="Copperplate Gothic Light" w:hAnsi="Copperplate Gothic Light"/>
          <w:sz w:val="28"/>
        </w:rPr>
        <w:t xml:space="preserve">             </w:t>
      </w:r>
    </w:p>
    <w:p w:rsidR="00BA1E84" w:rsidRPr="00D147E7" w:rsidRDefault="00BA1E84" w:rsidP="00BA1E84">
      <w:pPr>
        <w:rPr>
          <w:sz w:val="24"/>
          <w:szCs w:val="24"/>
          <w:lang w:val="sq-AL"/>
        </w:rPr>
      </w:pPr>
      <w:r w:rsidRPr="00D147E7">
        <w:rPr>
          <w:lang w:val="sq-AL"/>
        </w:rPr>
        <w:t xml:space="preserve">                 </w:t>
      </w:r>
    </w:p>
    <w:bookmarkEnd w:id="0"/>
    <w:p w:rsidR="00BA1E84" w:rsidRPr="00D147E7" w:rsidRDefault="00BA1E84" w:rsidP="00BA1E84">
      <w:pPr>
        <w:rPr>
          <w:lang w:val="sq-AL"/>
        </w:rPr>
      </w:pPr>
    </w:p>
    <w:p w:rsidR="00BA1E84" w:rsidRPr="00D147E7" w:rsidRDefault="00BA1E84" w:rsidP="00BA1E84">
      <w:pPr>
        <w:rPr>
          <w:lang w:val="sq-AL"/>
        </w:rPr>
      </w:pPr>
    </w:p>
    <w:p w:rsidR="00BA1E84" w:rsidRPr="00D147E7" w:rsidRDefault="00BA1E84" w:rsidP="00BA1E84">
      <w:pPr>
        <w:rPr>
          <w:lang w:val="sq-AL"/>
        </w:rPr>
      </w:pPr>
    </w:p>
    <w:p w:rsidR="004350A2" w:rsidRDefault="004350A2" w:rsidP="00FD6191">
      <w:pPr>
        <w:spacing w:after="0" w:line="360" w:lineRule="auto"/>
        <w:rPr>
          <w:rFonts w:ascii="Times New Roman" w:eastAsia="Calibri" w:hAnsi="Times New Roman"/>
          <w:b/>
          <w:sz w:val="20"/>
          <w:szCs w:val="20"/>
          <w:lang w:val="sq-AL"/>
        </w:rPr>
      </w:pPr>
    </w:p>
    <w:p w:rsidR="008F3C29" w:rsidRDefault="008F3C29" w:rsidP="004350A2">
      <w:pPr>
        <w:spacing w:after="0" w:line="360" w:lineRule="auto"/>
        <w:jc w:val="center"/>
        <w:rPr>
          <w:rFonts w:ascii="Times New Roman" w:eastAsia="Calibri" w:hAnsi="Times New Roman"/>
          <w:b/>
          <w:u w:val="single"/>
          <w:lang w:val="sq-AL"/>
        </w:rPr>
      </w:pPr>
    </w:p>
    <w:p w:rsidR="008F3C29" w:rsidRDefault="008F3C29" w:rsidP="004350A2">
      <w:pPr>
        <w:spacing w:after="0" w:line="360" w:lineRule="auto"/>
        <w:jc w:val="center"/>
        <w:rPr>
          <w:rFonts w:ascii="Times New Roman" w:eastAsia="Calibri" w:hAnsi="Times New Roman"/>
          <w:b/>
          <w:u w:val="single"/>
          <w:lang w:val="sq-AL"/>
        </w:rPr>
      </w:pPr>
    </w:p>
    <w:p w:rsidR="008F3C29" w:rsidRDefault="008F3C29" w:rsidP="004350A2">
      <w:pPr>
        <w:spacing w:after="0" w:line="360" w:lineRule="auto"/>
        <w:jc w:val="center"/>
        <w:rPr>
          <w:rFonts w:ascii="Times New Roman" w:eastAsia="Calibri" w:hAnsi="Times New Roman"/>
          <w:b/>
          <w:u w:val="single"/>
          <w:lang w:val="sq-AL"/>
        </w:rPr>
      </w:pPr>
    </w:p>
    <w:p w:rsidR="008F3C29" w:rsidRDefault="008F3C29" w:rsidP="004350A2">
      <w:pPr>
        <w:spacing w:after="0" w:line="360" w:lineRule="auto"/>
        <w:jc w:val="center"/>
        <w:rPr>
          <w:rFonts w:ascii="Times New Roman" w:eastAsia="Calibri" w:hAnsi="Times New Roman"/>
          <w:b/>
          <w:u w:val="single"/>
          <w:lang w:val="sq-AL"/>
        </w:rPr>
      </w:pPr>
    </w:p>
    <w:p w:rsidR="008F3C29" w:rsidRDefault="008F3C29" w:rsidP="004350A2">
      <w:pPr>
        <w:spacing w:after="0" w:line="360" w:lineRule="auto"/>
        <w:jc w:val="center"/>
        <w:rPr>
          <w:rFonts w:ascii="Times New Roman" w:eastAsia="Calibri" w:hAnsi="Times New Roman"/>
          <w:b/>
          <w:u w:val="single"/>
          <w:lang w:val="sq-AL"/>
        </w:rPr>
      </w:pPr>
    </w:p>
    <w:p w:rsidR="008F3C29" w:rsidRDefault="008F3C29" w:rsidP="004350A2">
      <w:pPr>
        <w:spacing w:after="0" w:line="360" w:lineRule="auto"/>
        <w:jc w:val="center"/>
        <w:rPr>
          <w:rFonts w:ascii="Times New Roman" w:eastAsia="Calibri" w:hAnsi="Times New Roman"/>
          <w:b/>
          <w:u w:val="single"/>
          <w:lang w:val="sq-AL"/>
        </w:rPr>
      </w:pPr>
    </w:p>
    <w:p w:rsidR="008F3C29" w:rsidRDefault="008F3C29" w:rsidP="004350A2">
      <w:pPr>
        <w:spacing w:after="0" w:line="360" w:lineRule="auto"/>
        <w:jc w:val="center"/>
        <w:rPr>
          <w:rFonts w:ascii="Times New Roman" w:eastAsia="Calibri" w:hAnsi="Times New Roman"/>
          <w:b/>
          <w:u w:val="single"/>
          <w:lang w:val="sq-AL"/>
        </w:rPr>
      </w:pPr>
    </w:p>
    <w:p w:rsidR="008F3C29" w:rsidRDefault="008F3C29" w:rsidP="004350A2">
      <w:pPr>
        <w:spacing w:after="0" w:line="360" w:lineRule="auto"/>
        <w:jc w:val="center"/>
        <w:rPr>
          <w:rFonts w:ascii="Times New Roman" w:eastAsia="Calibri" w:hAnsi="Times New Roman"/>
          <w:b/>
          <w:u w:val="single"/>
          <w:lang w:val="sq-AL"/>
        </w:rPr>
      </w:pPr>
    </w:p>
    <w:p w:rsidR="008F3C29" w:rsidRDefault="008F3C29" w:rsidP="004350A2">
      <w:pPr>
        <w:spacing w:after="0" w:line="360" w:lineRule="auto"/>
        <w:jc w:val="center"/>
        <w:rPr>
          <w:rFonts w:ascii="Times New Roman" w:eastAsia="Calibri" w:hAnsi="Times New Roman"/>
          <w:b/>
          <w:u w:val="single"/>
          <w:lang w:val="sq-AL"/>
        </w:rPr>
      </w:pPr>
    </w:p>
    <w:p w:rsidR="004350A2" w:rsidRPr="004350A2" w:rsidRDefault="004350A2" w:rsidP="004350A2">
      <w:pPr>
        <w:spacing w:after="0" w:line="360" w:lineRule="auto"/>
        <w:jc w:val="center"/>
        <w:rPr>
          <w:rFonts w:ascii="Times New Roman" w:eastAsia="Calibri" w:hAnsi="Times New Roman"/>
          <w:b/>
          <w:u w:val="single"/>
          <w:lang w:val="sq-AL"/>
        </w:rPr>
      </w:pPr>
      <w:r w:rsidRPr="004350A2">
        <w:rPr>
          <w:rFonts w:ascii="Times New Roman" w:eastAsia="Calibri" w:hAnsi="Times New Roman"/>
          <w:b/>
          <w:u w:val="single"/>
          <w:lang w:val="sq-AL"/>
        </w:rPr>
        <w:t xml:space="preserve">PLANI MËSIMOR VJETOR                 </w:t>
      </w:r>
    </w:p>
    <w:p w:rsidR="004350A2" w:rsidRPr="004350A2" w:rsidRDefault="004350A2" w:rsidP="004350A2">
      <w:pPr>
        <w:spacing w:after="0" w:line="360" w:lineRule="auto"/>
        <w:jc w:val="center"/>
        <w:rPr>
          <w:rFonts w:ascii="Times New Roman" w:eastAsia="Calibri" w:hAnsi="Times New Roman"/>
          <w:b/>
          <w:u w:val="single"/>
          <w:lang w:val="sq-AL"/>
        </w:rPr>
      </w:pPr>
      <w:r w:rsidRPr="004350A2">
        <w:rPr>
          <w:rFonts w:ascii="Times New Roman" w:eastAsia="Calibri" w:hAnsi="Times New Roman"/>
          <w:b/>
          <w:u w:val="single"/>
          <w:lang w:val="sq-AL"/>
        </w:rPr>
        <w:t>KLASA X</w:t>
      </w:r>
    </w:p>
    <w:p w:rsidR="004350A2" w:rsidRPr="004350A2" w:rsidRDefault="004350A2" w:rsidP="004350A2">
      <w:pPr>
        <w:spacing w:after="0" w:line="360" w:lineRule="auto"/>
        <w:jc w:val="center"/>
        <w:rPr>
          <w:rFonts w:ascii="Times New Roman" w:eastAsia="Calibri" w:hAnsi="Times New Roman"/>
          <w:b/>
          <w:u w:val="single"/>
          <w:lang w:val="sq-AL"/>
        </w:rPr>
      </w:pPr>
      <w:r w:rsidRPr="004350A2">
        <w:rPr>
          <w:rFonts w:ascii="Times New Roman" w:eastAsia="Calibri" w:hAnsi="Times New Roman"/>
          <w:b/>
          <w:u w:val="single"/>
          <w:lang w:val="sq-AL"/>
        </w:rPr>
        <w:t>FUSHA:  SHKENCAT E NATYRES</w:t>
      </w:r>
    </w:p>
    <w:p w:rsidR="004350A2" w:rsidRPr="004350A2" w:rsidRDefault="004350A2" w:rsidP="004350A2">
      <w:pPr>
        <w:spacing w:after="0" w:line="360" w:lineRule="auto"/>
        <w:jc w:val="center"/>
        <w:rPr>
          <w:rFonts w:ascii="Times New Roman" w:eastAsia="Calibri" w:hAnsi="Times New Roman"/>
          <w:b/>
          <w:u w:val="single"/>
          <w:lang w:val="sq-AL"/>
        </w:rPr>
      </w:pPr>
      <w:r w:rsidRPr="004350A2">
        <w:rPr>
          <w:rFonts w:ascii="Times New Roman" w:eastAsia="Calibri" w:hAnsi="Times New Roman"/>
          <w:b/>
          <w:u w:val="single"/>
          <w:lang w:val="sq-AL"/>
        </w:rPr>
        <w:t>LËNDA:  FIZIKE</w:t>
      </w:r>
    </w:p>
    <w:p w:rsidR="004350A2" w:rsidRDefault="004350A2" w:rsidP="004350A2">
      <w:pPr>
        <w:spacing w:after="0" w:line="360" w:lineRule="auto"/>
        <w:jc w:val="center"/>
        <w:rPr>
          <w:rFonts w:ascii="Times New Roman" w:eastAsia="Calibri" w:hAnsi="Times New Roman"/>
          <w:b/>
          <w:sz w:val="20"/>
          <w:szCs w:val="20"/>
          <w:lang w:val="sq-AL"/>
        </w:rPr>
      </w:pPr>
    </w:p>
    <w:p w:rsidR="004350A2" w:rsidRPr="004350A2" w:rsidRDefault="004350A2" w:rsidP="004350A2">
      <w:pPr>
        <w:spacing w:after="0" w:line="360" w:lineRule="auto"/>
        <w:jc w:val="center"/>
        <w:rPr>
          <w:rFonts w:ascii="Times New Roman" w:eastAsia="Calibri" w:hAnsi="Times New Roman"/>
          <w:b/>
          <w:sz w:val="20"/>
          <w:szCs w:val="20"/>
          <w:lang w:val="sq-AL"/>
        </w:rPr>
      </w:pPr>
      <w:r w:rsidRPr="004350A2">
        <w:rPr>
          <w:rFonts w:ascii="Times New Roman" w:eastAsia="Calibri" w:hAnsi="Times New Roman"/>
          <w:b/>
          <w:sz w:val="20"/>
          <w:szCs w:val="20"/>
          <w:lang w:val="sq-AL"/>
        </w:rPr>
        <w:t>36 javë  x 2 orë/janë = 72 orë</w:t>
      </w:r>
    </w:p>
    <w:tbl>
      <w:tblPr>
        <w:tblW w:w="9017" w:type="dxa"/>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7"/>
        <w:gridCol w:w="3060"/>
        <w:gridCol w:w="3150"/>
      </w:tblGrid>
      <w:tr w:rsidR="004350A2" w:rsidRPr="005751A3" w:rsidTr="005751A3">
        <w:trPr>
          <w:trHeight w:val="308"/>
        </w:trPr>
        <w:tc>
          <w:tcPr>
            <w:tcW w:w="9017" w:type="dxa"/>
            <w:gridSpan w:val="3"/>
            <w:shd w:val="clear" w:color="auto" w:fill="auto"/>
          </w:tcPr>
          <w:p w:rsidR="004350A2" w:rsidRPr="005751A3" w:rsidRDefault="004350A2" w:rsidP="005751A3">
            <w:pPr>
              <w:spacing w:after="0" w:line="360" w:lineRule="auto"/>
              <w:jc w:val="center"/>
              <w:rPr>
                <w:rFonts w:ascii="Times New Roman" w:eastAsia="Calibri" w:hAnsi="Times New Roman"/>
                <w:b/>
                <w:sz w:val="20"/>
                <w:szCs w:val="20"/>
                <w:lang w:val="sq-AL" w:eastAsia="sq-AL"/>
              </w:rPr>
            </w:pPr>
            <w:r w:rsidRPr="005751A3">
              <w:rPr>
                <w:rFonts w:ascii="Times New Roman" w:eastAsia="Calibri" w:hAnsi="Times New Roman"/>
                <w:b/>
                <w:sz w:val="20"/>
                <w:szCs w:val="20"/>
                <w:lang w:val="sq-AL" w:eastAsia="sq-AL"/>
              </w:rPr>
              <w:t>Shpërndarja e pëmbajtjes së lëndës Fizikë             Klasa  10</w:t>
            </w:r>
          </w:p>
        </w:tc>
      </w:tr>
      <w:tr w:rsidR="004350A2" w:rsidRPr="005751A3" w:rsidTr="005751A3">
        <w:trPr>
          <w:trHeight w:val="607"/>
        </w:trPr>
        <w:tc>
          <w:tcPr>
            <w:tcW w:w="2807" w:type="dxa"/>
            <w:shd w:val="clear" w:color="auto" w:fill="auto"/>
          </w:tcPr>
          <w:p w:rsidR="004350A2" w:rsidRPr="005751A3" w:rsidRDefault="004350A2" w:rsidP="005751A3">
            <w:pPr>
              <w:spacing w:after="0" w:line="360" w:lineRule="auto"/>
              <w:jc w:val="center"/>
              <w:rPr>
                <w:rFonts w:ascii="Times New Roman" w:eastAsia="Calibri" w:hAnsi="Times New Roman"/>
                <w:b/>
                <w:sz w:val="20"/>
                <w:szCs w:val="20"/>
                <w:lang w:val="sq-AL" w:eastAsia="sq-AL"/>
              </w:rPr>
            </w:pPr>
            <w:r w:rsidRPr="005751A3">
              <w:rPr>
                <w:rFonts w:ascii="Times New Roman" w:eastAsia="Calibri" w:hAnsi="Times New Roman"/>
                <w:b/>
                <w:sz w:val="20"/>
                <w:szCs w:val="20"/>
                <w:lang w:val="sq-AL" w:eastAsia="sq-AL"/>
              </w:rPr>
              <w:t xml:space="preserve">Shtator – Dhjetor   </w:t>
            </w:r>
          </w:p>
          <w:p w:rsidR="004350A2" w:rsidRPr="005751A3" w:rsidRDefault="004350A2" w:rsidP="005751A3">
            <w:pPr>
              <w:spacing w:after="0" w:line="360" w:lineRule="auto"/>
              <w:jc w:val="center"/>
              <w:rPr>
                <w:rFonts w:ascii="Times New Roman" w:eastAsia="Calibri" w:hAnsi="Times New Roman"/>
                <w:b/>
                <w:sz w:val="20"/>
                <w:szCs w:val="20"/>
                <w:u w:val="single"/>
                <w:lang w:val="sq-AL" w:eastAsia="sq-AL"/>
              </w:rPr>
            </w:pPr>
            <w:r w:rsidRPr="005751A3">
              <w:rPr>
                <w:rFonts w:ascii="Times New Roman" w:eastAsia="Calibri" w:hAnsi="Times New Roman"/>
                <w:b/>
                <w:sz w:val="20"/>
                <w:szCs w:val="20"/>
                <w:lang w:val="sq-AL" w:eastAsia="sq-AL"/>
              </w:rPr>
              <w:t>13 javë * 2 orë/jave = 26  orë</w:t>
            </w:r>
          </w:p>
        </w:tc>
        <w:tc>
          <w:tcPr>
            <w:tcW w:w="3060" w:type="dxa"/>
            <w:shd w:val="clear" w:color="auto" w:fill="auto"/>
          </w:tcPr>
          <w:p w:rsidR="004350A2" w:rsidRPr="005751A3" w:rsidRDefault="004350A2" w:rsidP="005751A3">
            <w:pPr>
              <w:spacing w:after="0" w:line="360" w:lineRule="auto"/>
              <w:jc w:val="center"/>
              <w:rPr>
                <w:rFonts w:ascii="Times New Roman" w:eastAsia="Calibri" w:hAnsi="Times New Roman"/>
                <w:b/>
                <w:sz w:val="20"/>
                <w:szCs w:val="20"/>
                <w:lang w:val="sq-AL" w:eastAsia="sq-AL"/>
              </w:rPr>
            </w:pPr>
            <w:r w:rsidRPr="005751A3">
              <w:rPr>
                <w:rFonts w:ascii="Times New Roman" w:eastAsia="Calibri" w:hAnsi="Times New Roman"/>
                <w:b/>
                <w:sz w:val="20"/>
                <w:szCs w:val="20"/>
                <w:lang w:val="sq-AL" w:eastAsia="sq-AL"/>
              </w:rPr>
              <w:t xml:space="preserve">Janar – Mars  </w:t>
            </w:r>
          </w:p>
          <w:p w:rsidR="004350A2" w:rsidRPr="005751A3" w:rsidRDefault="004350A2" w:rsidP="005751A3">
            <w:pPr>
              <w:spacing w:after="0" w:line="360" w:lineRule="auto"/>
              <w:jc w:val="center"/>
              <w:rPr>
                <w:rFonts w:ascii="Times New Roman" w:eastAsia="Calibri" w:hAnsi="Times New Roman"/>
                <w:b/>
                <w:sz w:val="20"/>
                <w:szCs w:val="20"/>
                <w:u w:val="single"/>
                <w:lang w:val="sq-AL" w:eastAsia="sq-AL"/>
              </w:rPr>
            </w:pPr>
            <w:r w:rsidRPr="005751A3">
              <w:rPr>
                <w:rFonts w:ascii="Times New Roman" w:eastAsia="Calibri" w:hAnsi="Times New Roman"/>
                <w:b/>
                <w:sz w:val="20"/>
                <w:szCs w:val="20"/>
                <w:lang w:val="sq-AL" w:eastAsia="sq-AL"/>
              </w:rPr>
              <w:t>12 javë * 2 orë/jave = 24  orë</w:t>
            </w:r>
          </w:p>
        </w:tc>
        <w:tc>
          <w:tcPr>
            <w:tcW w:w="3150" w:type="dxa"/>
            <w:shd w:val="clear" w:color="auto" w:fill="auto"/>
          </w:tcPr>
          <w:p w:rsidR="004350A2" w:rsidRPr="005751A3" w:rsidRDefault="004350A2" w:rsidP="005751A3">
            <w:pPr>
              <w:spacing w:after="0" w:line="360" w:lineRule="auto"/>
              <w:rPr>
                <w:rFonts w:ascii="Times New Roman" w:eastAsia="Calibri" w:hAnsi="Times New Roman"/>
                <w:b/>
                <w:sz w:val="20"/>
                <w:szCs w:val="20"/>
                <w:lang w:val="sq-AL" w:eastAsia="sq-AL"/>
              </w:rPr>
            </w:pPr>
            <w:r w:rsidRPr="005751A3">
              <w:rPr>
                <w:rFonts w:ascii="Times New Roman" w:eastAsia="Calibri" w:hAnsi="Times New Roman"/>
                <w:b/>
                <w:sz w:val="20"/>
                <w:szCs w:val="20"/>
                <w:lang w:val="sq-AL" w:eastAsia="sq-AL"/>
              </w:rPr>
              <w:t xml:space="preserve">Prill – Qershor  </w:t>
            </w:r>
          </w:p>
          <w:p w:rsidR="004350A2" w:rsidRPr="005751A3" w:rsidRDefault="004350A2" w:rsidP="005751A3">
            <w:pPr>
              <w:spacing w:after="0" w:line="360" w:lineRule="auto"/>
              <w:rPr>
                <w:rFonts w:ascii="Times New Roman" w:eastAsia="Calibri" w:hAnsi="Times New Roman"/>
                <w:b/>
                <w:sz w:val="20"/>
                <w:szCs w:val="20"/>
                <w:u w:val="single"/>
                <w:lang w:val="sq-AL" w:eastAsia="sq-AL"/>
              </w:rPr>
            </w:pPr>
            <w:r w:rsidRPr="005751A3">
              <w:rPr>
                <w:rFonts w:ascii="Times New Roman" w:eastAsia="Calibri" w:hAnsi="Times New Roman"/>
                <w:b/>
                <w:sz w:val="20"/>
                <w:szCs w:val="20"/>
                <w:lang w:val="sq-AL" w:eastAsia="sq-AL"/>
              </w:rPr>
              <w:t>11 javë * 2 orë/jave = 22  orë</w:t>
            </w:r>
          </w:p>
        </w:tc>
      </w:tr>
      <w:tr w:rsidR="004350A2" w:rsidRPr="005751A3" w:rsidTr="005751A3">
        <w:trPr>
          <w:trHeight w:val="2237"/>
        </w:trPr>
        <w:tc>
          <w:tcPr>
            <w:tcW w:w="2807" w:type="dxa"/>
            <w:shd w:val="clear" w:color="auto" w:fill="auto"/>
          </w:tcPr>
          <w:p w:rsidR="004350A2" w:rsidRPr="005751A3" w:rsidRDefault="004350A2" w:rsidP="005751A3">
            <w:pPr>
              <w:spacing w:after="0" w:line="240" w:lineRule="auto"/>
              <w:rPr>
                <w:rFonts w:ascii="Times New Roman" w:eastAsia="Calibri" w:hAnsi="Times New Roman"/>
                <w:color w:val="000000"/>
                <w:sz w:val="20"/>
                <w:szCs w:val="20"/>
                <w:lang w:val="sq-AL" w:eastAsia="sq-AL"/>
              </w:rPr>
            </w:pPr>
          </w:p>
          <w:p w:rsidR="004350A2" w:rsidRPr="005751A3" w:rsidRDefault="004350A2" w:rsidP="005751A3">
            <w:pPr>
              <w:numPr>
                <w:ilvl w:val="0"/>
                <w:numId w:val="2"/>
              </w:numPr>
              <w:tabs>
                <w:tab w:val="left" w:pos="720"/>
              </w:tabs>
              <w:spacing w:after="0" w:line="240" w:lineRule="auto"/>
              <w:ind w:left="90"/>
              <w:contextualSpacing/>
              <w:jc w:val="both"/>
              <w:rPr>
                <w:rFonts w:ascii="Times New Roman" w:eastAsia="Calibri" w:hAnsi="Times New Roman"/>
                <w:b/>
                <w:sz w:val="20"/>
                <w:szCs w:val="20"/>
                <w:lang w:val="sq-AL" w:eastAsia="sq-AL"/>
              </w:rPr>
            </w:pPr>
            <w:r w:rsidRPr="005751A3">
              <w:rPr>
                <w:rFonts w:ascii="Times New Roman" w:eastAsia="Calibri" w:hAnsi="Times New Roman"/>
                <w:b/>
                <w:sz w:val="20"/>
                <w:szCs w:val="20"/>
                <w:lang w:val="sq-AL" w:eastAsia="sq-AL"/>
              </w:rPr>
              <w:t>Përsëritje  klasa IX</w:t>
            </w:r>
          </w:p>
          <w:p w:rsidR="004350A2" w:rsidRPr="005751A3" w:rsidRDefault="004350A2" w:rsidP="005751A3">
            <w:pPr>
              <w:tabs>
                <w:tab w:val="left" w:pos="720"/>
              </w:tabs>
              <w:spacing w:after="0" w:line="240" w:lineRule="auto"/>
              <w:ind w:left="90"/>
              <w:contextualSpacing/>
              <w:rPr>
                <w:rFonts w:ascii="Times New Roman" w:eastAsia="Calibri" w:hAnsi="Times New Roman"/>
                <w:b/>
                <w:sz w:val="20"/>
                <w:szCs w:val="20"/>
                <w:lang w:val="sq-AL" w:eastAsia="sq-AL"/>
              </w:rPr>
            </w:pPr>
          </w:p>
          <w:p w:rsidR="004350A2" w:rsidRPr="005751A3" w:rsidRDefault="004350A2" w:rsidP="005751A3">
            <w:pPr>
              <w:tabs>
                <w:tab w:val="left" w:pos="720"/>
              </w:tabs>
              <w:spacing w:after="0" w:line="240" w:lineRule="auto"/>
              <w:ind w:left="90"/>
              <w:contextualSpacing/>
              <w:jc w:val="both"/>
              <w:rPr>
                <w:rFonts w:ascii="Times New Roman" w:eastAsia="Calibri" w:hAnsi="Times New Roman"/>
                <w:i/>
                <w:sz w:val="20"/>
                <w:szCs w:val="20"/>
                <w:lang w:val="sq-AL" w:eastAsia="sq-AL"/>
              </w:rPr>
            </w:pPr>
            <w:r w:rsidRPr="005751A3">
              <w:rPr>
                <w:rFonts w:ascii="Times New Roman" w:eastAsia="Calibri" w:hAnsi="Times New Roman"/>
                <w:b/>
                <w:color w:val="000000"/>
                <w:sz w:val="20"/>
                <w:szCs w:val="20"/>
                <w:lang w:val="sq-AL" w:eastAsia="sq-AL"/>
              </w:rPr>
              <w:t xml:space="preserve">Shkallëzimi dhe matja </w:t>
            </w:r>
          </w:p>
          <w:p w:rsidR="004350A2" w:rsidRPr="005751A3" w:rsidRDefault="004350A2" w:rsidP="005751A3">
            <w:pPr>
              <w:tabs>
                <w:tab w:val="left" w:pos="720"/>
              </w:tabs>
              <w:spacing w:after="0" w:line="240" w:lineRule="auto"/>
              <w:rPr>
                <w:rFonts w:ascii="Times New Roman" w:eastAsia="Calibri" w:hAnsi="Times New Roman"/>
                <w:i/>
                <w:sz w:val="20"/>
                <w:szCs w:val="20"/>
                <w:lang w:val="sq-AL" w:eastAsia="sq-AL"/>
              </w:rPr>
            </w:pPr>
            <w:r w:rsidRPr="005751A3">
              <w:rPr>
                <w:rFonts w:ascii="Times New Roman" w:eastAsia="Calibri" w:hAnsi="Times New Roman"/>
                <w:b/>
                <w:color w:val="000000"/>
                <w:sz w:val="20"/>
                <w:szCs w:val="20"/>
                <w:lang w:val="sq-AL" w:eastAsia="sq-AL"/>
              </w:rPr>
              <w:t xml:space="preserve"> ( Pjesa I</w:t>
            </w:r>
            <w:r w:rsidRPr="005751A3">
              <w:rPr>
                <w:rFonts w:ascii="Times New Roman" w:eastAsia="Calibri" w:hAnsi="Times New Roman"/>
                <w:color w:val="000000"/>
                <w:sz w:val="20"/>
                <w:szCs w:val="20"/>
                <w:lang w:val="sq-AL" w:eastAsia="sq-AL"/>
              </w:rPr>
              <w:t xml:space="preserve"> )  </w:t>
            </w:r>
          </w:p>
          <w:p w:rsidR="004350A2" w:rsidRPr="005751A3" w:rsidRDefault="004350A2" w:rsidP="005751A3">
            <w:pPr>
              <w:tabs>
                <w:tab w:val="left" w:pos="720"/>
              </w:tabs>
              <w:spacing w:after="0" w:line="240" w:lineRule="auto"/>
              <w:ind w:left="90"/>
              <w:contextualSpacing/>
              <w:rPr>
                <w:rFonts w:ascii="Times New Roman" w:eastAsia="Calibri" w:hAnsi="Times New Roman"/>
                <w:i/>
                <w:sz w:val="20"/>
                <w:szCs w:val="20"/>
                <w:lang w:val="sq-AL" w:eastAsia="sq-AL"/>
              </w:rPr>
            </w:pPr>
          </w:p>
          <w:p w:rsidR="004350A2" w:rsidRPr="005751A3" w:rsidRDefault="004350A2" w:rsidP="005751A3">
            <w:pPr>
              <w:numPr>
                <w:ilvl w:val="0"/>
                <w:numId w:val="2"/>
              </w:numPr>
              <w:tabs>
                <w:tab w:val="left" w:pos="720"/>
              </w:tabs>
              <w:spacing w:after="0" w:line="240" w:lineRule="auto"/>
              <w:ind w:left="90"/>
              <w:contextualSpacing/>
              <w:jc w:val="both"/>
              <w:rPr>
                <w:rFonts w:ascii="Times New Roman" w:eastAsia="Calibri" w:hAnsi="Times New Roman"/>
                <w:b/>
                <w:sz w:val="20"/>
                <w:szCs w:val="20"/>
                <w:lang w:val="sq-AL" w:eastAsia="sq-AL"/>
              </w:rPr>
            </w:pPr>
            <w:r w:rsidRPr="005751A3">
              <w:rPr>
                <w:rFonts w:ascii="Times New Roman" w:eastAsia="Calibri" w:hAnsi="Times New Roman"/>
                <w:b/>
                <w:sz w:val="20"/>
                <w:szCs w:val="20"/>
                <w:lang w:val="sq-AL" w:eastAsia="sq-AL"/>
              </w:rPr>
              <w:t xml:space="preserve">Ndërveprimet  </w:t>
            </w:r>
          </w:p>
          <w:p w:rsidR="004350A2" w:rsidRPr="005751A3" w:rsidRDefault="004350A2" w:rsidP="005751A3">
            <w:pPr>
              <w:tabs>
                <w:tab w:val="left" w:pos="720"/>
              </w:tabs>
              <w:spacing w:after="0" w:line="240" w:lineRule="auto"/>
              <w:ind w:left="90"/>
              <w:contextualSpacing/>
              <w:rPr>
                <w:rFonts w:ascii="Times New Roman" w:eastAsia="Calibri" w:hAnsi="Times New Roman"/>
                <w:b/>
                <w:sz w:val="20"/>
                <w:szCs w:val="20"/>
                <w:lang w:val="sq-AL" w:eastAsia="sq-AL"/>
              </w:rPr>
            </w:pPr>
            <w:r w:rsidRPr="005751A3">
              <w:rPr>
                <w:rFonts w:ascii="Times New Roman" w:eastAsia="Calibri" w:hAnsi="Times New Roman"/>
                <w:b/>
                <w:color w:val="000000"/>
                <w:sz w:val="20"/>
                <w:szCs w:val="20"/>
                <w:lang w:val="sq-AL" w:eastAsia="sq-AL"/>
              </w:rPr>
              <w:t xml:space="preserve">( Pjesa I )             </w:t>
            </w:r>
          </w:p>
          <w:p w:rsidR="004350A2" w:rsidRPr="005751A3" w:rsidRDefault="004350A2" w:rsidP="005751A3">
            <w:pPr>
              <w:spacing w:after="0" w:line="240" w:lineRule="auto"/>
              <w:rPr>
                <w:rFonts w:ascii="Times New Roman" w:eastAsia="Calibri" w:hAnsi="Times New Roman"/>
                <w:color w:val="000000"/>
                <w:sz w:val="20"/>
                <w:szCs w:val="20"/>
                <w:lang w:val="sq-AL" w:eastAsia="sq-AL"/>
              </w:rPr>
            </w:pPr>
          </w:p>
          <w:p w:rsidR="004350A2" w:rsidRPr="005751A3" w:rsidRDefault="004350A2" w:rsidP="005751A3">
            <w:pPr>
              <w:spacing w:after="0" w:line="240" w:lineRule="auto"/>
              <w:rPr>
                <w:rFonts w:ascii="Times New Roman" w:eastAsia="Calibri" w:hAnsi="Times New Roman"/>
                <w:i/>
                <w:color w:val="000000"/>
                <w:sz w:val="20"/>
                <w:szCs w:val="20"/>
                <w:lang w:val="sq-AL" w:eastAsia="sq-AL"/>
              </w:rPr>
            </w:pPr>
            <w:r w:rsidRPr="005751A3">
              <w:rPr>
                <w:rFonts w:ascii="Times New Roman" w:eastAsia="Calibri" w:hAnsi="Times New Roman"/>
                <w:color w:val="000000"/>
                <w:sz w:val="20"/>
                <w:szCs w:val="20"/>
                <w:lang w:val="sq-AL" w:eastAsia="sq-AL"/>
              </w:rPr>
              <w:t xml:space="preserve">Forcat dhe lëvizja               </w:t>
            </w:r>
          </w:p>
          <w:p w:rsidR="004350A2" w:rsidRPr="005751A3" w:rsidRDefault="004350A2" w:rsidP="005751A3">
            <w:pPr>
              <w:spacing w:after="0" w:line="240" w:lineRule="auto"/>
              <w:ind w:left="720"/>
              <w:contextualSpacing/>
              <w:rPr>
                <w:rFonts w:ascii="Times New Roman" w:eastAsia="Calibri" w:hAnsi="Times New Roman"/>
                <w:i/>
                <w:color w:val="000000"/>
                <w:sz w:val="20"/>
                <w:szCs w:val="20"/>
                <w:lang w:val="sq-AL" w:eastAsia="sq-AL"/>
              </w:rPr>
            </w:pPr>
            <w:r w:rsidRPr="005751A3">
              <w:rPr>
                <w:rFonts w:ascii="Times New Roman" w:eastAsia="Calibri" w:hAnsi="Times New Roman"/>
                <w:sz w:val="20"/>
                <w:szCs w:val="20"/>
                <w:lang w:val="sq-AL" w:eastAsia="sq-AL"/>
              </w:rPr>
              <w:t xml:space="preserve">       </w:t>
            </w:r>
          </w:p>
        </w:tc>
        <w:tc>
          <w:tcPr>
            <w:tcW w:w="3060" w:type="dxa"/>
            <w:shd w:val="clear" w:color="auto" w:fill="auto"/>
          </w:tcPr>
          <w:p w:rsidR="004350A2" w:rsidRPr="005751A3" w:rsidRDefault="004350A2" w:rsidP="005751A3">
            <w:pPr>
              <w:spacing w:after="0" w:line="240" w:lineRule="auto"/>
              <w:jc w:val="both"/>
              <w:rPr>
                <w:rFonts w:ascii="Times New Roman" w:eastAsia="Calibri" w:hAnsi="Times New Roman"/>
                <w:sz w:val="20"/>
                <w:szCs w:val="20"/>
                <w:lang w:val="sq-AL" w:eastAsia="sq-AL"/>
              </w:rPr>
            </w:pPr>
          </w:p>
          <w:p w:rsidR="004350A2" w:rsidRPr="005751A3" w:rsidRDefault="004350A2" w:rsidP="00E64110">
            <w:pPr>
              <w:spacing w:after="0" w:line="240" w:lineRule="auto"/>
              <w:ind w:left="162"/>
              <w:contextualSpacing/>
              <w:jc w:val="both"/>
              <w:rPr>
                <w:rFonts w:ascii="Times New Roman" w:eastAsia="Calibri" w:hAnsi="Times New Roman"/>
                <w:b/>
                <w:sz w:val="20"/>
                <w:szCs w:val="20"/>
                <w:lang w:val="sq-AL" w:eastAsia="sq-AL"/>
              </w:rPr>
            </w:pPr>
            <w:r w:rsidRPr="005751A3">
              <w:rPr>
                <w:rFonts w:ascii="Times New Roman" w:eastAsia="Calibri" w:hAnsi="Times New Roman"/>
                <w:b/>
                <w:sz w:val="20"/>
                <w:szCs w:val="20"/>
                <w:lang w:val="sq-AL" w:eastAsia="sq-AL"/>
              </w:rPr>
              <w:t xml:space="preserve">Ndërveprimet   </w:t>
            </w:r>
            <w:r w:rsidRPr="005751A3">
              <w:rPr>
                <w:rFonts w:ascii="Times New Roman" w:eastAsia="Calibri" w:hAnsi="Times New Roman"/>
                <w:b/>
                <w:color w:val="000000"/>
                <w:sz w:val="20"/>
                <w:szCs w:val="20"/>
                <w:lang w:val="sq-AL" w:eastAsia="sq-AL"/>
              </w:rPr>
              <w:t xml:space="preserve">( Pjesa I )     </w:t>
            </w:r>
          </w:p>
          <w:p w:rsidR="004350A2" w:rsidRPr="005751A3" w:rsidRDefault="004350A2" w:rsidP="005751A3">
            <w:pPr>
              <w:spacing w:after="0" w:line="240" w:lineRule="auto"/>
              <w:jc w:val="center"/>
              <w:rPr>
                <w:rFonts w:ascii="Times New Roman" w:eastAsia="Calibri" w:hAnsi="Times New Roman"/>
                <w:sz w:val="20"/>
                <w:szCs w:val="20"/>
                <w:lang w:val="sq-AL" w:eastAsia="sq-AL"/>
              </w:rPr>
            </w:pPr>
          </w:p>
          <w:p w:rsidR="004350A2" w:rsidRPr="005751A3" w:rsidRDefault="004350A2" w:rsidP="005751A3">
            <w:pPr>
              <w:spacing w:after="0" w:line="240" w:lineRule="auto"/>
              <w:jc w:val="both"/>
              <w:rPr>
                <w:rFonts w:ascii="Times New Roman" w:eastAsia="Calibri" w:hAnsi="Times New Roman"/>
                <w:i/>
                <w:sz w:val="20"/>
                <w:szCs w:val="20"/>
                <w:lang w:val="sq-AL" w:eastAsia="sq-AL"/>
              </w:rPr>
            </w:pPr>
            <w:r w:rsidRPr="005751A3">
              <w:rPr>
                <w:rFonts w:ascii="Times New Roman" w:eastAsia="Calibri" w:hAnsi="Times New Roman"/>
                <w:sz w:val="20"/>
                <w:szCs w:val="20"/>
                <w:lang w:val="sq-AL" w:eastAsia="sq-AL"/>
              </w:rPr>
              <w:t xml:space="preserve">              Forca dhe shtypja              </w:t>
            </w:r>
          </w:p>
          <w:p w:rsidR="004350A2" w:rsidRPr="005751A3" w:rsidRDefault="004350A2" w:rsidP="005751A3">
            <w:pPr>
              <w:spacing w:after="0" w:line="240" w:lineRule="auto"/>
              <w:ind w:left="720"/>
              <w:contextualSpacing/>
              <w:jc w:val="both"/>
              <w:rPr>
                <w:rFonts w:ascii="Times New Roman" w:eastAsia="Calibri" w:hAnsi="Times New Roman"/>
                <w:i/>
                <w:sz w:val="20"/>
                <w:szCs w:val="20"/>
                <w:lang w:val="sq-AL" w:eastAsia="sq-AL"/>
              </w:rPr>
            </w:pPr>
          </w:p>
          <w:p w:rsidR="004350A2" w:rsidRPr="005751A3" w:rsidRDefault="004350A2" w:rsidP="005751A3">
            <w:pPr>
              <w:spacing w:after="0" w:line="240" w:lineRule="auto"/>
              <w:ind w:left="720"/>
              <w:contextualSpacing/>
              <w:jc w:val="both"/>
              <w:rPr>
                <w:rFonts w:ascii="Times New Roman" w:eastAsia="Calibri" w:hAnsi="Times New Roman"/>
                <w:i/>
                <w:sz w:val="20"/>
                <w:szCs w:val="20"/>
                <w:lang w:val="sq-AL" w:eastAsia="sq-AL"/>
              </w:rPr>
            </w:pPr>
          </w:p>
        </w:tc>
        <w:tc>
          <w:tcPr>
            <w:tcW w:w="3150" w:type="dxa"/>
            <w:shd w:val="clear" w:color="auto" w:fill="auto"/>
          </w:tcPr>
          <w:p w:rsidR="004350A2" w:rsidRPr="005751A3" w:rsidRDefault="004350A2" w:rsidP="005751A3">
            <w:pPr>
              <w:spacing w:after="0" w:line="240" w:lineRule="auto"/>
              <w:jc w:val="both"/>
              <w:rPr>
                <w:rFonts w:ascii="Times New Roman" w:eastAsia="Calibri" w:hAnsi="Times New Roman"/>
                <w:sz w:val="20"/>
                <w:szCs w:val="20"/>
                <w:lang w:val="sq-AL" w:eastAsia="sq-AL"/>
              </w:rPr>
            </w:pPr>
          </w:p>
          <w:p w:rsidR="004350A2" w:rsidRPr="005751A3" w:rsidRDefault="004350A2" w:rsidP="005751A3">
            <w:pPr>
              <w:numPr>
                <w:ilvl w:val="0"/>
                <w:numId w:val="4"/>
              </w:numPr>
              <w:spacing w:after="0" w:line="240" w:lineRule="auto"/>
              <w:ind w:left="72"/>
              <w:contextualSpacing/>
              <w:jc w:val="both"/>
              <w:rPr>
                <w:rFonts w:ascii="Times New Roman" w:eastAsia="Calibri" w:hAnsi="Times New Roman"/>
                <w:b/>
                <w:sz w:val="20"/>
                <w:szCs w:val="20"/>
                <w:lang w:val="sq-AL" w:eastAsia="sq-AL"/>
              </w:rPr>
            </w:pPr>
            <w:r w:rsidRPr="005751A3">
              <w:rPr>
                <w:rFonts w:ascii="Times New Roman" w:eastAsia="Calibri" w:hAnsi="Times New Roman"/>
                <w:b/>
                <w:sz w:val="20"/>
                <w:szCs w:val="20"/>
                <w:lang w:val="sq-AL" w:eastAsia="sq-AL"/>
              </w:rPr>
              <w:t xml:space="preserve">Energjia    </w:t>
            </w:r>
            <w:r w:rsidRPr="005751A3">
              <w:rPr>
                <w:rFonts w:ascii="Times New Roman" w:eastAsia="Calibri" w:hAnsi="Times New Roman"/>
                <w:b/>
                <w:color w:val="000000"/>
                <w:sz w:val="20"/>
                <w:szCs w:val="20"/>
                <w:lang w:val="sq-AL" w:eastAsia="sq-AL"/>
              </w:rPr>
              <w:t>( Pjesa I )</w:t>
            </w:r>
            <w:r w:rsidRPr="005751A3">
              <w:rPr>
                <w:rFonts w:ascii="Times New Roman" w:eastAsia="Calibri" w:hAnsi="Times New Roman"/>
                <w:b/>
                <w:sz w:val="20"/>
                <w:szCs w:val="20"/>
                <w:lang w:val="sq-AL" w:eastAsia="sq-AL"/>
              </w:rPr>
              <w:t xml:space="preserve">        </w:t>
            </w:r>
          </w:p>
          <w:p w:rsidR="004350A2" w:rsidRPr="005751A3" w:rsidRDefault="004350A2" w:rsidP="005751A3">
            <w:pPr>
              <w:spacing w:after="0" w:line="240" w:lineRule="auto"/>
              <w:jc w:val="both"/>
              <w:rPr>
                <w:rFonts w:ascii="Times New Roman" w:eastAsia="Calibri" w:hAnsi="Times New Roman"/>
                <w:sz w:val="20"/>
                <w:szCs w:val="20"/>
                <w:lang w:val="sq-AL" w:eastAsia="sq-AL"/>
              </w:rPr>
            </w:pPr>
          </w:p>
          <w:p w:rsidR="004350A2" w:rsidRPr="005751A3" w:rsidRDefault="004350A2" w:rsidP="005751A3">
            <w:pPr>
              <w:spacing w:after="0" w:line="240" w:lineRule="auto"/>
              <w:jc w:val="both"/>
              <w:rPr>
                <w:rFonts w:ascii="Times New Roman" w:eastAsia="Calibri" w:hAnsi="Times New Roman"/>
                <w:sz w:val="20"/>
                <w:szCs w:val="20"/>
                <w:lang w:val="sq-AL" w:eastAsia="sq-AL"/>
              </w:rPr>
            </w:pPr>
            <w:r w:rsidRPr="005751A3">
              <w:rPr>
                <w:rFonts w:ascii="Times New Roman" w:eastAsia="Calibri" w:hAnsi="Times New Roman"/>
                <w:sz w:val="20"/>
                <w:szCs w:val="20"/>
                <w:lang w:val="sq-AL" w:eastAsia="sq-AL"/>
              </w:rPr>
              <w:t xml:space="preserve">Forcat dhe energjia   </w:t>
            </w:r>
          </w:p>
          <w:p w:rsidR="004350A2" w:rsidRPr="005751A3" w:rsidRDefault="004350A2" w:rsidP="005751A3">
            <w:pPr>
              <w:spacing w:after="0" w:line="240" w:lineRule="auto"/>
              <w:ind w:left="720"/>
              <w:contextualSpacing/>
              <w:jc w:val="both"/>
              <w:rPr>
                <w:rFonts w:ascii="Times New Roman" w:eastAsia="Calibri" w:hAnsi="Times New Roman"/>
                <w:i/>
                <w:sz w:val="20"/>
                <w:szCs w:val="20"/>
                <w:lang w:val="sq-AL" w:eastAsia="sq-AL"/>
              </w:rPr>
            </w:pPr>
            <w:r w:rsidRPr="005751A3">
              <w:rPr>
                <w:rFonts w:ascii="Times New Roman" w:eastAsia="Calibri" w:hAnsi="Times New Roman"/>
                <w:sz w:val="20"/>
                <w:szCs w:val="20"/>
                <w:lang w:val="sq-AL" w:eastAsia="sq-AL"/>
              </w:rPr>
              <w:t xml:space="preserve">            </w:t>
            </w:r>
          </w:p>
          <w:p w:rsidR="004350A2" w:rsidRPr="005751A3" w:rsidRDefault="004350A2" w:rsidP="005751A3">
            <w:pPr>
              <w:numPr>
                <w:ilvl w:val="0"/>
                <w:numId w:val="4"/>
              </w:numPr>
              <w:spacing w:after="0" w:line="240" w:lineRule="auto"/>
              <w:ind w:left="72"/>
              <w:contextualSpacing/>
              <w:jc w:val="both"/>
              <w:rPr>
                <w:rFonts w:ascii="Times New Roman" w:eastAsia="Calibri" w:hAnsi="Times New Roman"/>
                <w:b/>
                <w:sz w:val="20"/>
                <w:szCs w:val="20"/>
                <w:lang w:val="sq-AL" w:eastAsia="sq-AL"/>
              </w:rPr>
            </w:pPr>
            <w:r w:rsidRPr="005751A3">
              <w:rPr>
                <w:rFonts w:ascii="Times New Roman" w:eastAsia="Calibri" w:hAnsi="Times New Roman"/>
                <w:b/>
                <w:sz w:val="20"/>
                <w:szCs w:val="20"/>
                <w:lang w:val="sq-AL" w:eastAsia="sq-AL"/>
              </w:rPr>
              <w:t xml:space="preserve">Modelet    </w:t>
            </w:r>
          </w:p>
          <w:p w:rsidR="004350A2" w:rsidRPr="005751A3" w:rsidRDefault="004350A2" w:rsidP="005751A3">
            <w:pPr>
              <w:spacing w:after="0" w:line="240" w:lineRule="auto"/>
              <w:jc w:val="both"/>
              <w:rPr>
                <w:rFonts w:ascii="Times New Roman" w:eastAsia="Calibri" w:hAnsi="Times New Roman"/>
                <w:b/>
                <w:sz w:val="20"/>
                <w:szCs w:val="20"/>
                <w:lang w:val="sq-AL" w:eastAsia="sq-AL"/>
              </w:rPr>
            </w:pPr>
            <w:r w:rsidRPr="005751A3">
              <w:rPr>
                <w:rFonts w:ascii="Times New Roman" w:eastAsia="Calibri" w:hAnsi="Times New Roman"/>
                <w:b/>
                <w:sz w:val="20"/>
                <w:szCs w:val="20"/>
                <w:lang w:val="sq-AL" w:eastAsia="sq-AL"/>
              </w:rPr>
              <w:t xml:space="preserve"> </w:t>
            </w:r>
            <w:r w:rsidRPr="005751A3">
              <w:rPr>
                <w:rFonts w:ascii="Times New Roman" w:eastAsia="Calibri" w:hAnsi="Times New Roman"/>
                <w:b/>
                <w:color w:val="000000"/>
                <w:sz w:val="20"/>
                <w:szCs w:val="20"/>
                <w:lang w:val="sq-AL" w:eastAsia="sq-AL"/>
              </w:rPr>
              <w:t xml:space="preserve">( Pjesa I )      </w:t>
            </w:r>
          </w:p>
          <w:p w:rsidR="004350A2" w:rsidRPr="005751A3" w:rsidRDefault="004350A2" w:rsidP="005751A3">
            <w:pPr>
              <w:spacing w:after="0" w:line="240" w:lineRule="auto"/>
              <w:jc w:val="both"/>
              <w:rPr>
                <w:rFonts w:ascii="Times New Roman" w:eastAsia="Calibri" w:hAnsi="Times New Roman"/>
                <w:sz w:val="20"/>
                <w:szCs w:val="20"/>
                <w:lang w:val="sq-AL" w:eastAsia="sq-AL"/>
              </w:rPr>
            </w:pPr>
          </w:p>
          <w:p w:rsidR="004350A2" w:rsidRPr="005751A3" w:rsidRDefault="004350A2" w:rsidP="005751A3">
            <w:pPr>
              <w:spacing w:after="0" w:line="240" w:lineRule="auto"/>
              <w:jc w:val="both"/>
              <w:rPr>
                <w:rFonts w:ascii="Times New Roman" w:eastAsia="Calibri" w:hAnsi="Times New Roman"/>
                <w:i/>
                <w:sz w:val="20"/>
                <w:szCs w:val="20"/>
                <w:lang w:val="sq-AL" w:eastAsia="sq-AL"/>
              </w:rPr>
            </w:pPr>
            <w:r w:rsidRPr="005751A3">
              <w:rPr>
                <w:rFonts w:ascii="Times New Roman" w:eastAsia="Calibri" w:hAnsi="Times New Roman"/>
                <w:sz w:val="20"/>
                <w:szCs w:val="20"/>
                <w:lang w:val="sq-AL" w:eastAsia="sq-AL"/>
              </w:rPr>
              <w:t xml:space="preserve">Efektet  termike           </w:t>
            </w:r>
          </w:p>
          <w:p w:rsidR="004350A2" w:rsidRPr="005751A3" w:rsidRDefault="004350A2" w:rsidP="005751A3">
            <w:pPr>
              <w:spacing w:after="0" w:line="240" w:lineRule="auto"/>
              <w:jc w:val="both"/>
              <w:rPr>
                <w:rFonts w:ascii="Times New Roman" w:eastAsia="Calibri" w:hAnsi="Times New Roman"/>
                <w:i/>
                <w:sz w:val="20"/>
                <w:szCs w:val="20"/>
                <w:lang w:val="sq-AL" w:eastAsia="sq-AL"/>
              </w:rPr>
            </w:pPr>
          </w:p>
        </w:tc>
      </w:tr>
    </w:tbl>
    <w:p w:rsidR="00BA1E84" w:rsidRDefault="00BA1E84" w:rsidP="00BA1E84">
      <w:pPr>
        <w:spacing w:before="120" w:after="120" w:line="240" w:lineRule="auto"/>
        <w:rPr>
          <w:rFonts w:ascii="Palatino Linotype" w:hAnsi="Palatino Linotype"/>
          <w:b/>
          <w:color w:val="4F6228"/>
          <w:sz w:val="20"/>
          <w:szCs w:val="20"/>
          <w:lang w:val="sq-AL"/>
        </w:rPr>
      </w:pPr>
    </w:p>
    <w:p w:rsidR="004B33AC" w:rsidRPr="004B33AC" w:rsidRDefault="004B33AC" w:rsidP="004B33AC">
      <w:pPr>
        <w:numPr>
          <w:ilvl w:val="0"/>
          <w:numId w:val="8"/>
        </w:numPr>
        <w:spacing w:after="0" w:line="240" w:lineRule="auto"/>
        <w:contextualSpacing/>
        <w:jc w:val="both"/>
        <w:rPr>
          <w:rFonts w:ascii="Times New Roman" w:eastAsia="Calibri" w:hAnsi="Times New Roman"/>
          <w:b/>
          <w:sz w:val="24"/>
          <w:szCs w:val="24"/>
          <w:lang w:val="sq-AL"/>
        </w:rPr>
      </w:pPr>
      <w:r w:rsidRPr="004B33AC">
        <w:rPr>
          <w:rFonts w:ascii="Times New Roman" w:eastAsia="Calibri" w:hAnsi="Times New Roman"/>
          <w:b/>
          <w:sz w:val="28"/>
          <w:szCs w:val="28"/>
          <w:lang w:val="sq-AL"/>
        </w:rPr>
        <w:t xml:space="preserve">Shkallëzimi dhe matjet </w:t>
      </w:r>
      <w:r w:rsidRPr="004B33AC">
        <w:rPr>
          <w:rFonts w:ascii="Times New Roman" w:eastAsia="Calibri" w:hAnsi="Times New Roman"/>
          <w:b/>
          <w:sz w:val="28"/>
          <w:szCs w:val="28"/>
          <w:lang w:val="sq-AL"/>
        </w:rPr>
        <w:tab/>
        <w:t xml:space="preserve"> </w:t>
      </w:r>
      <w:r w:rsidRPr="004B33AC">
        <w:rPr>
          <w:rFonts w:ascii="Times New Roman" w:eastAsia="Calibri" w:hAnsi="Times New Roman"/>
          <w:b/>
          <w:sz w:val="28"/>
          <w:szCs w:val="28"/>
          <w:lang w:val="sq-AL"/>
        </w:rPr>
        <w:tab/>
        <w:t xml:space="preserve">Forca dhe lëvizja  </w:t>
      </w:r>
      <w:r w:rsidRPr="004B33AC">
        <w:rPr>
          <w:rFonts w:ascii="Times New Roman" w:eastAsia="Calibri" w:hAnsi="Times New Roman"/>
          <w:b/>
          <w:sz w:val="28"/>
          <w:szCs w:val="28"/>
          <w:lang w:val="sq-AL"/>
        </w:rPr>
        <w:tab/>
      </w:r>
      <w:r w:rsidRPr="004B33AC">
        <w:rPr>
          <w:rFonts w:ascii="Times New Roman" w:eastAsia="Calibri" w:hAnsi="Times New Roman"/>
          <w:b/>
          <w:sz w:val="24"/>
          <w:szCs w:val="24"/>
          <w:lang w:val="sq-AL"/>
        </w:rPr>
        <w:t>(13Nj +13 P.Nj)</w:t>
      </w:r>
    </w:p>
    <w:p w:rsidR="004B33AC" w:rsidRPr="004B33AC" w:rsidRDefault="004B33AC" w:rsidP="004B33AC">
      <w:pPr>
        <w:numPr>
          <w:ilvl w:val="0"/>
          <w:numId w:val="8"/>
        </w:numPr>
        <w:spacing w:after="0" w:line="240" w:lineRule="auto"/>
        <w:contextualSpacing/>
        <w:jc w:val="both"/>
        <w:rPr>
          <w:rFonts w:ascii="Times New Roman" w:eastAsia="Calibri" w:hAnsi="Times New Roman"/>
          <w:b/>
          <w:sz w:val="24"/>
          <w:szCs w:val="24"/>
          <w:lang w:val="sq-AL"/>
        </w:rPr>
      </w:pPr>
      <w:r w:rsidRPr="004B33AC">
        <w:rPr>
          <w:rFonts w:ascii="Times New Roman" w:eastAsia="Calibri" w:hAnsi="Times New Roman"/>
          <w:b/>
          <w:sz w:val="28"/>
          <w:szCs w:val="28"/>
          <w:lang w:val="sq-AL"/>
        </w:rPr>
        <w:t>Forca dhe shtypja</w:t>
      </w:r>
      <w:r w:rsidRPr="004B33AC">
        <w:rPr>
          <w:rFonts w:ascii="Times New Roman" w:eastAsia="Calibri" w:hAnsi="Times New Roman"/>
          <w:b/>
          <w:sz w:val="28"/>
          <w:szCs w:val="28"/>
          <w:lang w:val="sq-AL"/>
        </w:rPr>
        <w:tab/>
      </w:r>
      <w:r w:rsidRPr="004B33AC">
        <w:rPr>
          <w:rFonts w:ascii="Times New Roman" w:eastAsia="Calibri" w:hAnsi="Times New Roman"/>
          <w:b/>
          <w:sz w:val="28"/>
          <w:szCs w:val="28"/>
          <w:lang w:val="sq-AL"/>
        </w:rPr>
        <w:tab/>
      </w:r>
      <w:r w:rsidRPr="004B33AC">
        <w:rPr>
          <w:rFonts w:ascii="Times New Roman" w:eastAsia="Calibri" w:hAnsi="Times New Roman"/>
          <w:b/>
          <w:sz w:val="28"/>
          <w:szCs w:val="28"/>
          <w:lang w:val="sq-AL"/>
        </w:rPr>
        <w:tab/>
      </w:r>
      <w:r w:rsidRPr="004B33AC">
        <w:rPr>
          <w:rFonts w:ascii="Times New Roman" w:eastAsia="Calibri" w:hAnsi="Times New Roman"/>
          <w:b/>
          <w:sz w:val="28"/>
          <w:szCs w:val="28"/>
          <w:lang w:val="sq-AL"/>
        </w:rPr>
        <w:tab/>
      </w:r>
      <w:r w:rsidRPr="004B33AC">
        <w:rPr>
          <w:rFonts w:ascii="Times New Roman" w:eastAsia="Calibri" w:hAnsi="Times New Roman"/>
          <w:b/>
          <w:sz w:val="28"/>
          <w:szCs w:val="28"/>
          <w:lang w:val="sq-AL"/>
        </w:rPr>
        <w:tab/>
      </w:r>
      <w:r w:rsidRPr="004B33AC">
        <w:rPr>
          <w:rFonts w:ascii="Times New Roman" w:eastAsia="Calibri" w:hAnsi="Times New Roman"/>
          <w:b/>
          <w:sz w:val="28"/>
          <w:szCs w:val="28"/>
          <w:lang w:val="sq-AL"/>
        </w:rPr>
        <w:tab/>
      </w:r>
      <w:r w:rsidRPr="004B33AC">
        <w:rPr>
          <w:rFonts w:ascii="Times New Roman" w:eastAsia="Calibri" w:hAnsi="Times New Roman"/>
          <w:b/>
          <w:sz w:val="24"/>
          <w:szCs w:val="24"/>
          <w:lang w:val="sq-AL"/>
        </w:rPr>
        <w:t>(14Nj +10 P.Nj)</w:t>
      </w:r>
    </w:p>
    <w:p w:rsidR="004B33AC" w:rsidRPr="004B33AC" w:rsidRDefault="004B33AC" w:rsidP="004B33AC">
      <w:pPr>
        <w:numPr>
          <w:ilvl w:val="0"/>
          <w:numId w:val="8"/>
        </w:numPr>
        <w:spacing w:after="0" w:line="240" w:lineRule="auto"/>
        <w:contextualSpacing/>
        <w:jc w:val="both"/>
        <w:rPr>
          <w:rFonts w:ascii="Times New Roman" w:eastAsia="Calibri" w:hAnsi="Times New Roman"/>
          <w:b/>
          <w:sz w:val="24"/>
          <w:szCs w:val="24"/>
          <w:lang w:val="sq-AL"/>
        </w:rPr>
      </w:pPr>
      <w:r w:rsidRPr="004B33AC">
        <w:rPr>
          <w:rFonts w:ascii="Times New Roman" w:eastAsia="Calibri" w:hAnsi="Times New Roman"/>
          <w:b/>
          <w:sz w:val="28"/>
          <w:szCs w:val="28"/>
          <w:lang w:val="sq-AL"/>
        </w:rPr>
        <w:t xml:space="preserve">Forca dhe energjia </w:t>
      </w:r>
      <w:r w:rsidRPr="004B33AC">
        <w:rPr>
          <w:rFonts w:ascii="Times New Roman" w:eastAsia="Calibri" w:hAnsi="Times New Roman"/>
          <w:b/>
          <w:sz w:val="28"/>
          <w:szCs w:val="28"/>
          <w:lang w:val="sq-AL"/>
        </w:rPr>
        <w:tab/>
      </w:r>
      <w:r w:rsidRPr="004B33AC">
        <w:rPr>
          <w:rFonts w:ascii="Times New Roman" w:eastAsia="Calibri" w:hAnsi="Times New Roman"/>
          <w:b/>
          <w:sz w:val="28"/>
          <w:szCs w:val="28"/>
          <w:lang w:val="sq-AL"/>
        </w:rPr>
        <w:tab/>
      </w:r>
      <w:r w:rsidRPr="004B33AC">
        <w:rPr>
          <w:rFonts w:ascii="Times New Roman" w:eastAsia="Calibri" w:hAnsi="Times New Roman"/>
          <w:b/>
          <w:sz w:val="28"/>
          <w:szCs w:val="28"/>
          <w:lang w:val="sq-AL"/>
        </w:rPr>
        <w:tab/>
        <w:t>Efekti termik</w:t>
      </w:r>
      <w:r w:rsidRPr="004B33AC">
        <w:rPr>
          <w:rFonts w:ascii="Times New Roman" w:eastAsia="Calibri" w:hAnsi="Times New Roman"/>
          <w:b/>
          <w:sz w:val="28"/>
          <w:szCs w:val="28"/>
          <w:lang w:val="sq-AL"/>
        </w:rPr>
        <w:tab/>
      </w:r>
      <w:r w:rsidRPr="004B33AC">
        <w:rPr>
          <w:rFonts w:ascii="Times New Roman" w:eastAsia="Calibri" w:hAnsi="Times New Roman"/>
          <w:b/>
          <w:sz w:val="24"/>
          <w:szCs w:val="24"/>
          <w:lang w:val="sq-AL"/>
        </w:rPr>
        <w:t>(13Nj +9 P.Nj)</w:t>
      </w:r>
    </w:p>
    <w:p w:rsidR="004B33AC" w:rsidRPr="004B33AC" w:rsidRDefault="004B33AC" w:rsidP="004B33AC">
      <w:pPr>
        <w:spacing w:after="0" w:line="240" w:lineRule="auto"/>
        <w:ind w:left="720"/>
        <w:contextualSpacing/>
        <w:jc w:val="both"/>
        <w:rPr>
          <w:rFonts w:ascii="Times New Roman" w:eastAsia="Calibri" w:hAnsi="Times New Roman"/>
          <w:b/>
          <w:sz w:val="24"/>
          <w:szCs w:val="24"/>
          <w:lang w:val="sq-AL"/>
        </w:rPr>
      </w:pPr>
      <w:r w:rsidRPr="004B33AC">
        <w:rPr>
          <w:rFonts w:ascii="Times New Roman" w:eastAsia="Calibri" w:hAnsi="Times New Roman"/>
          <w:b/>
          <w:sz w:val="28"/>
          <w:szCs w:val="28"/>
          <w:lang w:val="sq-AL"/>
        </w:rPr>
        <w:tab/>
      </w:r>
      <w:r w:rsidRPr="004B33AC">
        <w:rPr>
          <w:rFonts w:ascii="Times New Roman" w:eastAsia="Calibri" w:hAnsi="Times New Roman"/>
          <w:b/>
          <w:sz w:val="28"/>
          <w:szCs w:val="28"/>
          <w:lang w:val="sq-AL"/>
        </w:rPr>
        <w:tab/>
      </w:r>
    </w:p>
    <w:p w:rsidR="004B33AC" w:rsidRPr="004B33AC" w:rsidRDefault="004B33AC" w:rsidP="004B33AC">
      <w:pPr>
        <w:spacing w:after="0" w:line="360" w:lineRule="auto"/>
        <w:ind w:left="360"/>
        <w:rPr>
          <w:rFonts w:ascii="Times New Roman" w:eastAsia="Calibri" w:hAnsi="Times New Roman"/>
          <w:b/>
          <w:sz w:val="28"/>
          <w:szCs w:val="28"/>
          <w:u w:val="single"/>
          <w:lang w:val="sq-AL"/>
        </w:rPr>
      </w:pPr>
      <w:r w:rsidRPr="004B33AC">
        <w:rPr>
          <w:rFonts w:ascii="Times New Roman" w:eastAsia="Calibri" w:hAnsi="Times New Roman"/>
          <w:b/>
          <w:sz w:val="28"/>
          <w:szCs w:val="28"/>
          <w:u w:val="single"/>
          <w:lang w:val="sq-AL"/>
        </w:rPr>
        <w:t>Tabela e orëve sipas përqindjes</w:t>
      </w:r>
    </w:p>
    <w:p w:rsidR="004B33AC" w:rsidRPr="004B33AC" w:rsidRDefault="004B33AC" w:rsidP="004B33AC">
      <w:pPr>
        <w:spacing w:after="0" w:line="360" w:lineRule="auto"/>
        <w:ind w:left="360"/>
        <w:rPr>
          <w:rFonts w:ascii="Times New Roman" w:eastAsia="Calibri" w:hAnsi="Times New Roman"/>
          <w:b/>
          <w:sz w:val="12"/>
          <w:szCs w:val="28"/>
          <w:u w:val="single"/>
          <w:lang w:val="sq-AL"/>
        </w:rPr>
      </w:pPr>
    </w:p>
    <w:tbl>
      <w:tblPr>
        <w:tblW w:w="1080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0"/>
        <w:gridCol w:w="3600"/>
        <w:gridCol w:w="3600"/>
      </w:tblGrid>
      <w:tr w:rsidR="004B33AC" w:rsidRPr="005751A3" w:rsidTr="005751A3">
        <w:trPr>
          <w:trHeight w:val="432"/>
        </w:trPr>
        <w:tc>
          <w:tcPr>
            <w:tcW w:w="2491" w:type="dxa"/>
            <w:tcBorders>
              <w:top w:val="thickThinSmallGap" w:sz="24" w:space="0" w:color="auto"/>
              <w:left w:val="thickThinSmallGap" w:sz="24" w:space="0" w:color="auto"/>
              <w:bottom w:val="thickThinSmallGap" w:sz="12" w:space="0" w:color="auto"/>
              <w:right w:val="thickThinSmallGap" w:sz="12" w:space="0" w:color="auto"/>
            </w:tcBorders>
            <w:shd w:val="clear" w:color="auto" w:fill="auto"/>
            <w:vAlign w:val="center"/>
          </w:tcPr>
          <w:p w:rsidR="004B33AC" w:rsidRPr="005751A3" w:rsidRDefault="004B33AC" w:rsidP="005751A3">
            <w:pPr>
              <w:spacing w:after="0" w:line="360" w:lineRule="auto"/>
              <w:contextualSpacing/>
              <w:jc w:val="center"/>
              <w:rPr>
                <w:rFonts w:ascii="Times New Roman" w:eastAsia="Calibri" w:hAnsi="Times New Roman"/>
                <w:sz w:val="24"/>
                <w:szCs w:val="28"/>
                <w:lang w:val="sq-AL" w:eastAsia="sq-AL"/>
              </w:rPr>
            </w:pPr>
            <w:r w:rsidRPr="005751A3">
              <w:rPr>
                <w:rFonts w:ascii="Times New Roman" w:eastAsia="Calibri" w:hAnsi="Times New Roman"/>
                <w:sz w:val="24"/>
                <w:szCs w:val="28"/>
                <w:lang w:val="sq-AL" w:eastAsia="sq-AL"/>
              </w:rPr>
              <w:t>Lloji i temave</w:t>
            </w:r>
          </w:p>
        </w:tc>
        <w:tc>
          <w:tcPr>
            <w:tcW w:w="2491" w:type="dxa"/>
            <w:tcBorders>
              <w:top w:val="thickThinSmallGap" w:sz="24" w:space="0" w:color="auto"/>
              <w:left w:val="thickThinSmallGap" w:sz="12" w:space="0" w:color="auto"/>
              <w:bottom w:val="thickThinSmallGap" w:sz="12" w:space="0" w:color="auto"/>
              <w:right w:val="thickThinSmallGap" w:sz="12" w:space="0" w:color="auto"/>
            </w:tcBorders>
            <w:shd w:val="clear" w:color="auto" w:fill="auto"/>
            <w:vAlign w:val="center"/>
          </w:tcPr>
          <w:p w:rsidR="004B33AC" w:rsidRPr="005751A3" w:rsidRDefault="004B33AC" w:rsidP="005751A3">
            <w:pPr>
              <w:spacing w:after="0" w:line="360" w:lineRule="auto"/>
              <w:contextualSpacing/>
              <w:jc w:val="center"/>
              <w:rPr>
                <w:rFonts w:ascii="Times New Roman" w:eastAsia="Calibri" w:hAnsi="Times New Roman"/>
                <w:sz w:val="24"/>
                <w:szCs w:val="28"/>
                <w:lang w:val="sq-AL" w:eastAsia="sq-AL"/>
              </w:rPr>
            </w:pPr>
            <w:r w:rsidRPr="005751A3">
              <w:rPr>
                <w:rFonts w:ascii="Times New Roman" w:eastAsia="Calibri" w:hAnsi="Times New Roman"/>
                <w:sz w:val="24"/>
                <w:szCs w:val="28"/>
                <w:lang w:val="sq-AL" w:eastAsia="sq-AL"/>
              </w:rPr>
              <w:t>Numri i orëve</w:t>
            </w:r>
          </w:p>
        </w:tc>
        <w:tc>
          <w:tcPr>
            <w:tcW w:w="2491" w:type="dxa"/>
            <w:tcBorders>
              <w:top w:val="thickThinSmallGap" w:sz="24" w:space="0" w:color="auto"/>
              <w:left w:val="thickThinSmallGap" w:sz="12" w:space="0" w:color="auto"/>
              <w:bottom w:val="thickThinSmallGap" w:sz="12" w:space="0" w:color="auto"/>
              <w:right w:val="thickThinSmallGap" w:sz="24" w:space="0" w:color="auto"/>
            </w:tcBorders>
            <w:shd w:val="clear" w:color="auto" w:fill="auto"/>
            <w:vAlign w:val="center"/>
          </w:tcPr>
          <w:p w:rsidR="004B33AC" w:rsidRPr="005751A3" w:rsidRDefault="004B33AC" w:rsidP="005751A3">
            <w:pPr>
              <w:spacing w:after="0" w:line="360" w:lineRule="auto"/>
              <w:contextualSpacing/>
              <w:jc w:val="center"/>
              <w:rPr>
                <w:rFonts w:ascii="Times New Roman" w:eastAsia="Calibri" w:hAnsi="Times New Roman"/>
                <w:sz w:val="24"/>
                <w:szCs w:val="28"/>
                <w:lang w:val="sq-AL" w:eastAsia="sq-AL"/>
              </w:rPr>
            </w:pPr>
            <w:r w:rsidRPr="005751A3">
              <w:rPr>
                <w:rFonts w:ascii="Times New Roman" w:eastAsia="Calibri" w:hAnsi="Times New Roman"/>
                <w:sz w:val="24"/>
                <w:szCs w:val="28"/>
                <w:lang w:val="sq-AL" w:eastAsia="sq-AL"/>
              </w:rPr>
              <w:t>%</w:t>
            </w:r>
          </w:p>
        </w:tc>
      </w:tr>
      <w:tr w:rsidR="004B33AC" w:rsidRPr="005751A3" w:rsidTr="005751A3">
        <w:trPr>
          <w:trHeight w:val="432"/>
        </w:trPr>
        <w:tc>
          <w:tcPr>
            <w:tcW w:w="2491" w:type="dxa"/>
            <w:tcBorders>
              <w:top w:val="thickThinSmallGap" w:sz="12" w:space="0" w:color="auto"/>
              <w:left w:val="thickThinSmallGap" w:sz="24" w:space="0" w:color="auto"/>
              <w:bottom w:val="single" w:sz="8" w:space="0" w:color="auto"/>
              <w:right w:val="thickThinSmallGap" w:sz="12" w:space="0" w:color="auto"/>
            </w:tcBorders>
            <w:shd w:val="clear" w:color="auto" w:fill="auto"/>
            <w:vAlign w:val="center"/>
          </w:tcPr>
          <w:p w:rsidR="004B33AC" w:rsidRPr="005751A3" w:rsidRDefault="004B33AC" w:rsidP="005751A3">
            <w:pPr>
              <w:numPr>
                <w:ilvl w:val="0"/>
                <w:numId w:val="5"/>
              </w:numPr>
              <w:spacing w:after="0" w:line="360" w:lineRule="auto"/>
              <w:contextualSpacing/>
              <w:jc w:val="both"/>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Njohuri të reja</w:t>
            </w:r>
          </w:p>
        </w:tc>
        <w:tc>
          <w:tcPr>
            <w:tcW w:w="2491" w:type="dxa"/>
            <w:tcBorders>
              <w:top w:val="thickThinSmallGap" w:sz="12" w:space="0" w:color="auto"/>
              <w:left w:val="thickThinSmallGap" w:sz="12" w:space="0" w:color="auto"/>
              <w:bottom w:val="single" w:sz="8" w:space="0" w:color="auto"/>
              <w:right w:val="thickThinSmallGap" w:sz="12" w:space="0" w:color="auto"/>
            </w:tcBorders>
            <w:shd w:val="clear" w:color="auto" w:fill="auto"/>
            <w:vAlign w:val="center"/>
          </w:tcPr>
          <w:p w:rsidR="004B33AC" w:rsidRPr="005751A3" w:rsidRDefault="004B33AC" w:rsidP="005751A3">
            <w:pPr>
              <w:spacing w:after="0" w:line="360" w:lineRule="auto"/>
              <w:contextualSpacing/>
              <w:jc w:val="center"/>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13 + 14 + 13 = 40</w:t>
            </w:r>
          </w:p>
        </w:tc>
        <w:tc>
          <w:tcPr>
            <w:tcW w:w="2491" w:type="dxa"/>
            <w:tcBorders>
              <w:top w:val="thickThinSmallGap" w:sz="12" w:space="0" w:color="auto"/>
              <w:left w:val="thickThinSmallGap" w:sz="12" w:space="0" w:color="auto"/>
              <w:bottom w:val="single" w:sz="8" w:space="0" w:color="auto"/>
              <w:right w:val="thickThinSmallGap" w:sz="24" w:space="0" w:color="auto"/>
            </w:tcBorders>
            <w:shd w:val="clear" w:color="auto" w:fill="auto"/>
            <w:vAlign w:val="center"/>
          </w:tcPr>
          <w:p w:rsidR="004B33AC" w:rsidRPr="005751A3" w:rsidRDefault="004B33AC" w:rsidP="005751A3">
            <w:pPr>
              <w:spacing w:after="0" w:line="360" w:lineRule="auto"/>
              <w:contextualSpacing/>
              <w:jc w:val="center"/>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56 %</w:t>
            </w:r>
          </w:p>
        </w:tc>
      </w:tr>
      <w:tr w:rsidR="004B33AC" w:rsidRPr="005751A3" w:rsidTr="005751A3">
        <w:trPr>
          <w:trHeight w:val="432"/>
        </w:trPr>
        <w:tc>
          <w:tcPr>
            <w:tcW w:w="2491" w:type="dxa"/>
            <w:tcBorders>
              <w:top w:val="single" w:sz="8" w:space="0" w:color="auto"/>
              <w:left w:val="thickThinSmallGap" w:sz="24" w:space="0" w:color="auto"/>
              <w:bottom w:val="thickThinSmallGap" w:sz="12" w:space="0" w:color="auto"/>
              <w:right w:val="thickThinSmallGap" w:sz="12" w:space="0" w:color="auto"/>
            </w:tcBorders>
            <w:shd w:val="clear" w:color="auto" w:fill="auto"/>
            <w:vAlign w:val="center"/>
          </w:tcPr>
          <w:p w:rsidR="004B33AC" w:rsidRPr="005751A3" w:rsidRDefault="004B33AC" w:rsidP="005751A3">
            <w:pPr>
              <w:numPr>
                <w:ilvl w:val="0"/>
                <w:numId w:val="5"/>
              </w:numPr>
              <w:spacing w:after="0" w:line="360" w:lineRule="auto"/>
              <w:contextualSpacing/>
              <w:jc w:val="both"/>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Përpunim njohurish</w:t>
            </w:r>
          </w:p>
        </w:tc>
        <w:tc>
          <w:tcPr>
            <w:tcW w:w="2491" w:type="dxa"/>
            <w:tcBorders>
              <w:top w:val="single" w:sz="8" w:space="0" w:color="auto"/>
              <w:left w:val="thickThinSmallGap" w:sz="12" w:space="0" w:color="auto"/>
              <w:bottom w:val="thickThinSmallGap" w:sz="12" w:space="0" w:color="auto"/>
              <w:right w:val="thickThinSmallGap" w:sz="12" w:space="0" w:color="auto"/>
            </w:tcBorders>
            <w:shd w:val="clear" w:color="auto" w:fill="auto"/>
            <w:vAlign w:val="center"/>
          </w:tcPr>
          <w:p w:rsidR="004B33AC" w:rsidRPr="005751A3" w:rsidRDefault="004B33AC" w:rsidP="005751A3">
            <w:pPr>
              <w:spacing w:after="0" w:line="360" w:lineRule="auto"/>
              <w:contextualSpacing/>
              <w:jc w:val="center"/>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13 + 10 + 9 = 32</w:t>
            </w:r>
          </w:p>
        </w:tc>
        <w:tc>
          <w:tcPr>
            <w:tcW w:w="2491" w:type="dxa"/>
            <w:tcBorders>
              <w:top w:val="single" w:sz="8" w:space="0" w:color="auto"/>
              <w:left w:val="thickThinSmallGap" w:sz="12" w:space="0" w:color="auto"/>
              <w:bottom w:val="thickThinSmallGap" w:sz="12" w:space="0" w:color="auto"/>
              <w:right w:val="thickThinSmallGap" w:sz="24" w:space="0" w:color="auto"/>
            </w:tcBorders>
            <w:shd w:val="clear" w:color="auto" w:fill="auto"/>
            <w:vAlign w:val="center"/>
          </w:tcPr>
          <w:p w:rsidR="004B33AC" w:rsidRPr="005751A3" w:rsidRDefault="004B33AC" w:rsidP="005751A3">
            <w:pPr>
              <w:spacing w:after="0" w:line="360" w:lineRule="auto"/>
              <w:contextualSpacing/>
              <w:jc w:val="center"/>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44 %</w:t>
            </w:r>
          </w:p>
        </w:tc>
      </w:tr>
      <w:tr w:rsidR="004B33AC" w:rsidRPr="005751A3" w:rsidTr="005751A3">
        <w:trPr>
          <w:trHeight w:val="432"/>
        </w:trPr>
        <w:tc>
          <w:tcPr>
            <w:tcW w:w="2491" w:type="dxa"/>
            <w:tcBorders>
              <w:top w:val="thickThinSmallGap" w:sz="12" w:space="0" w:color="auto"/>
              <w:left w:val="thickThinSmallGap" w:sz="24" w:space="0" w:color="auto"/>
              <w:bottom w:val="single" w:sz="8" w:space="0" w:color="auto"/>
              <w:right w:val="thickThinSmallGap" w:sz="12" w:space="0" w:color="auto"/>
            </w:tcBorders>
            <w:shd w:val="clear" w:color="auto" w:fill="auto"/>
            <w:vAlign w:val="center"/>
          </w:tcPr>
          <w:p w:rsidR="004B33AC" w:rsidRPr="005751A3" w:rsidRDefault="004B33AC" w:rsidP="005751A3">
            <w:pPr>
              <w:numPr>
                <w:ilvl w:val="0"/>
                <w:numId w:val="6"/>
              </w:numPr>
              <w:spacing w:after="0" w:line="360" w:lineRule="auto"/>
              <w:contextualSpacing/>
              <w:jc w:val="both"/>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Ushtrime</w:t>
            </w:r>
          </w:p>
        </w:tc>
        <w:tc>
          <w:tcPr>
            <w:tcW w:w="2491" w:type="dxa"/>
            <w:tcBorders>
              <w:top w:val="thickThinSmallGap" w:sz="12" w:space="0" w:color="auto"/>
              <w:left w:val="thickThinSmallGap" w:sz="12" w:space="0" w:color="auto"/>
              <w:bottom w:val="single" w:sz="8" w:space="0" w:color="auto"/>
              <w:right w:val="thickThinSmallGap" w:sz="12" w:space="0" w:color="auto"/>
            </w:tcBorders>
            <w:shd w:val="clear" w:color="auto" w:fill="auto"/>
            <w:vAlign w:val="center"/>
          </w:tcPr>
          <w:p w:rsidR="004B33AC" w:rsidRPr="005751A3" w:rsidRDefault="004B33AC" w:rsidP="005751A3">
            <w:pPr>
              <w:spacing w:after="0" w:line="360" w:lineRule="auto"/>
              <w:contextualSpacing/>
              <w:jc w:val="center"/>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3 + 5 + 3 = 11</w:t>
            </w:r>
          </w:p>
        </w:tc>
        <w:tc>
          <w:tcPr>
            <w:tcW w:w="2491" w:type="dxa"/>
            <w:tcBorders>
              <w:top w:val="thickThinSmallGap" w:sz="12" w:space="0" w:color="auto"/>
              <w:left w:val="thickThinSmallGap" w:sz="12" w:space="0" w:color="auto"/>
              <w:bottom w:val="single" w:sz="8" w:space="0" w:color="auto"/>
              <w:right w:val="thickThinSmallGap" w:sz="24" w:space="0" w:color="auto"/>
            </w:tcBorders>
            <w:shd w:val="clear" w:color="auto" w:fill="auto"/>
            <w:vAlign w:val="center"/>
          </w:tcPr>
          <w:p w:rsidR="004B33AC" w:rsidRPr="005751A3" w:rsidRDefault="004B33AC" w:rsidP="005751A3">
            <w:pPr>
              <w:spacing w:after="0" w:line="360" w:lineRule="auto"/>
              <w:contextualSpacing/>
              <w:jc w:val="center"/>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35 %</w:t>
            </w:r>
          </w:p>
        </w:tc>
      </w:tr>
      <w:tr w:rsidR="004B33AC" w:rsidRPr="005751A3" w:rsidTr="005751A3">
        <w:trPr>
          <w:trHeight w:val="432"/>
        </w:trPr>
        <w:tc>
          <w:tcPr>
            <w:tcW w:w="2491" w:type="dxa"/>
            <w:tcBorders>
              <w:top w:val="single" w:sz="8" w:space="0" w:color="auto"/>
              <w:left w:val="thickThinSmallGap" w:sz="24" w:space="0" w:color="auto"/>
              <w:bottom w:val="single" w:sz="8" w:space="0" w:color="auto"/>
              <w:right w:val="thickThinSmallGap" w:sz="12" w:space="0" w:color="auto"/>
            </w:tcBorders>
            <w:shd w:val="clear" w:color="auto" w:fill="auto"/>
            <w:vAlign w:val="center"/>
          </w:tcPr>
          <w:p w:rsidR="004B33AC" w:rsidRPr="005751A3" w:rsidRDefault="004B33AC" w:rsidP="005751A3">
            <w:pPr>
              <w:numPr>
                <w:ilvl w:val="0"/>
                <w:numId w:val="6"/>
              </w:numPr>
              <w:spacing w:after="0" w:line="360" w:lineRule="auto"/>
              <w:contextualSpacing/>
              <w:jc w:val="both"/>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Punë labaratori</w:t>
            </w:r>
          </w:p>
        </w:tc>
        <w:tc>
          <w:tcPr>
            <w:tcW w:w="2491" w:type="dxa"/>
            <w:tcBorders>
              <w:top w:val="single" w:sz="8" w:space="0" w:color="auto"/>
              <w:left w:val="thickThinSmallGap" w:sz="12" w:space="0" w:color="auto"/>
              <w:bottom w:val="single" w:sz="8" w:space="0" w:color="auto"/>
              <w:right w:val="thickThinSmallGap" w:sz="12" w:space="0" w:color="auto"/>
            </w:tcBorders>
            <w:shd w:val="clear" w:color="auto" w:fill="auto"/>
            <w:vAlign w:val="center"/>
          </w:tcPr>
          <w:p w:rsidR="004B33AC" w:rsidRPr="005751A3" w:rsidRDefault="004B33AC" w:rsidP="005751A3">
            <w:pPr>
              <w:spacing w:after="0" w:line="360" w:lineRule="auto"/>
              <w:contextualSpacing/>
              <w:jc w:val="center"/>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1 + 0 + 1 = 2</w:t>
            </w:r>
          </w:p>
        </w:tc>
        <w:tc>
          <w:tcPr>
            <w:tcW w:w="2491" w:type="dxa"/>
            <w:tcBorders>
              <w:top w:val="single" w:sz="8" w:space="0" w:color="auto"/>
              <w:left w:val="thickThinSmallGap" w:sz="12" w:space="0" w:color="auto"/>
              <w:bottom w:val="single" w:sz="8" w:space="0" w:color="auto"/>
              <w:right w:val="thickThinSmallGap" w:sz="24" w:space="0" w:color="auto"/>
            </w:tcBorders>
            <w:shd w:val="clear" w:color="auto" w:fill="auto"/>
            <w:vAlign w:val="center"/>
          </w:tcPr>
          <w:p w:rsidR="004B33AC" w:rsidRPr="005751A3" w:rsidRDefault="004B33AC" w:rsidP="005751A3">
            <w:pPr>
              <w:spacing w:after="0" w:line="360" w:lineRule="auto"/>
              <w:contextualSpacing/>
              <w:jc w:val="center"/>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7 %</w:t>
            </w:r>
          </w:p>
        </w:tc>
      </w:tr>
      <w:tr w:rsidR="004B33AC" w:rsidRPr="005751A3" w:rsidTr="005751A3">
        <w:trPr>
          <w:trHeight w:val="432"/>
        </w:trPr>
        <w:tc>
          <w:tcPr>
            <w:tcW w:w="2491" w:type="dxa"/>
            <w:tcBorders>
              <w:top w:val="single" w:sz="8" w:space="0" w:color="auto"/>
              <w:left w:val="thickThinSmallGap" w:sz="24" w:space="0" w:color="auto"/>
              <w:bottom w:val="single" w:sz="8" w:space="0" w:color="auto"/>
              <w:right w:val="thickThinSmallGap" w:sz="12" w:space="0" w:color="auto"/>
            </w:tcBorders>
            <w:shd w:val="clear" w:color="auto" w:fill="auto"/>
            <w:vAlign w:val="center"/>
          </w:tcPr>
          <w:p w:rsidR="004B33AC" w:rsidRPr="005751A3" w:rsidRDefault="004B33AC" w:rsidP="005751A3">
            <w:pPr>
              <w:numPr>
                <w:ilvl w:val="0"/>
                <w:numId w:val="6"/>
              </w:numPr>
              <w:spacing w:after="0" w:line="360" w:lineRule="auto"/>
              <w:contextualSpacing/>
              <w:jc w:val="both"/>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Projekte</w:t>
            </w:r>
          </w:p>
        </w:tc>
        <w:tc>
          <w:tcPr>
            <w:tcW w:w="2491" w:type="dxa"/>
            <w:tcBorders>
              <w:top w:val="single" w:sz="8" w:space="0" w:color="auto"/>
              <w:left w:val="thickThinSmallGap" w:sz="12" w:space="0" w:color="auto"/>
              <w:bottom w:val="single" w:sz="8" w:space="0" w:color="auto"/>
              <w:right w:val="thickThinSmallGap" w:sz="12" w:space="0" w:color="auto"/>
            </w:tcBorders>
            <w:shd w:val="clear" w:color="auto" w:fill="auto"/>
            <w:vAlign w:val="center"/>
          </w:tcPr>
          <w:p w:rsidR="004B33AC" w:rsidRPr="005751A3" w:rsidRDefault="004B33AC" w:rsidP="005751A3">
            <w:pPr>
              <w:spacing w:after="0" w:line="360" w:lineRule="auto"/>
              <w:jc w:val="center"/>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1 + 1 + 1 = 3</w:t>
            </w:r>
          </w:p>
        </w:tc>
        <w:tc>
          <w:tcPr>
            <w:tcW w:w="2491" w:type="dxa"/>
            <w:tcBorders>
              <w:top w:val="single" w:sz="8" w:space="0" w:color="auto"/>
              <w:left w:val="thickThinSmallGap" w:sz="12" w:space="0" w:color="auto"/>
              <w:bottom w:val="single" w:sz="8" w:space="0" w:color="auto"/>
              <w:right w:val="thickThinSmallGap" w:sz="24" w:space="0" w:color="auto"/>
            </w:tcBorders>
            <w:shd w:val="clear" w:color="auto" w:fill="auto"/>
            <w:vAlign w:val="center"/>
          </w:tcPr>
          <w:p w:rsidR="004B33AC" w:rsidRPr="005751A3" w:rsidRDefault="004B33AC" w:rsidP="005751A3">
            <w:pPr>
              <w:spacing w:after="0" w:line="360" w:lineRule="auto"/>
              <w:contextualSpacing/>
              <w:jc w:val="center"/>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9 %</w:t>
            </w:r>
          </w:p>
        </w:tc>
      </w:tr>
      <w:tr w:rsidR="004B33AC" w:rsidRPr="005751A3" w:rsidTr="005751A3">
        <w:trPr>
          <w:trHeight w:val="432"/>
        </w:trPr>
        <w:tc>
          <w:tcPr>
            <w:tcW w:w="2491" w:type="dxa"/>
            <w:tcBorders>
              <w:top w:val="single" w:sz="8" w:space="0" w:color="auto"/>
              <w:left w:val="thickThinSmallGap" w:sz="24" w:space="0" w:color="auto"/>
              <w:bottom w:val="single" w:sz="8" w:space="0" w:color="auto"/>
              <w:right w:val="thickThinSmallGap" w:sz="12" w:space="0" w:color="auto"/>
            </w:tcBorders>
            <w:shd w:val="clear" w:color="auto" w:fill="auto"/>
            <w:vAlign w:val="center"/>
          </w:tcPr>
          <w:p w:rsidR="004B33AC" w:rsidRPr="005751A3" w:rsidRDefault="004B33AC" w:rsidP="005751A3">
            <w:pPr>
              <w:numPr>
                <w:ilvl w:val="0"/>
                <w:numId w:val="6"/>
              </w:numPr>
              <w:spacing w:after="0" w:line="360" w:lineRule="auto"/>
              <w:contextualSpacing/>
              <w:jc w:val="both"/>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Përsëritje</w:t>
            </w:r>
          </w:p>
        </w:tc>
        <w:tc>
          <w:tcPr>
            <w:tcW w:w="2491" w:type="dxa"/>
            <w:tcBorders>
              <w:top w:val="single" w:sz="8" w:space="0" w:color="auto"/>
              <w:left w:val="thickThinSmallGap" w:sz="12" w:space="0" w:color="auto"/>
              <w:bottom w:val="single" w:sz="8" w:space="0" w:color="auto"/>
              <w:right w:val="thickThinSmallGap" w:sz="12" w:space="0" w:color="auto"/>
            </w:tcBorders>
            <w:shd w:val="clear" w:color="auto" w:fill="auto"/>
            <w:vAlign w:val="center"/>
          </w:tcPr>
          <w:p w:rsidR="004B33AC" w:rsidRPr="005751A3" w:rsidRDefault="004B33AC" w:rsidP="005751A3">
            <w:pPr>
              <w:spacing w:after="0" w:line="360" w:lineRule="auto"/>
              <w:jc w:val="center"/>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5 + 1 + 1 = 7</w:t>
            </w:r>
          </w:p>
        </w:tc>
        <w:tc>
          <w:tcPr>
            <w:tcW w:w="2491" w:type="dxa"/>
            <w:tcBorders>
              <w:top w:val="single" w:sz="8" w:space="0" w:color="auto"/>
              <w:left w:val="thickThinSmallGap" w:sz="12" w:space="0" w:color="auto"/>
              <w:bottom w:val="single" w:sz="8" w:space="0" w:color="auto"/>
              <w:right w:val="thickThinSmallGap" w:sz="24" w:space="0" w:color="auto"/>
            </w:tcBorders>
            <w:shd w:val="clear" w:color="auto" w:fill="auto"/>
            <w:vAlign w:val="center"/>
          </w:tcPr>
          <w:p w:rsidR="004B33AC" w:rsidRPr="005751A3" w:rsidRDefault="004B33AC" w:rsidP="005751A3">
            <w:pPr>
              <w:spacing w:after="0" w:line="360" w:lineRule="auto"/>
              <w:contextualSpacing/>
              <w:jc w:val="center"/>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22 %</w:t>
            </w:r>
          </w:p>
        </w:tc>
      </w:tr>
      <w:tr w:rsidR="004B33AC" w:rsidRPr="005751A3" w:rsidTr="005751A3">
        <w:trPr>
          <w:trHeight w:val="432"/>
        </w:trPr>
        <w:tc>
          <w:tcPr>
            <w:tcW w:w="2491" w:type="dxa"/>
            <w:tcBorders>
              <w:top w:val="single" w:sz="8" w:space="0" w:color="auto"/>
              <w:left w:val="thickThinSmallGap" w:sz="24" w:space="0" w:color="auto"/>
              <w:bottom w:val="single" w:sz="8" w:space="0" w:color="auto"/>
              <w:right w:val="thickThinSmallGap" w:sz="12" w:space="0" w:color="auto"/>
            </w:tcBorders>
            <w:shd w:val="clear" w:color="auto" w:fill="auto"/>
            <w:vAlign w:val="center"/>
          </w:tcPr>
          <w:p w:rsidR="004B33AC" w:rsidRPr="005751A3" w:rsidRDefault="004B33AC" w:rsidP="005751A3">
            <w:pPr>
              <w:numPr>
                <w:ilvl w:val="0"/>
                <w:numId w:val="6"/>
              </w:numPr>
              <w:spacing w:after="0" w:line="360" w:lineRule="auto"/>
              <w:contextualSpacing/>
              <w:jc w:val="both"/>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Testim</w:t>
            </w:r>
          </w:p>
        </w:tc>
        <w:tc>
          <w:tcPr>
            <w:tcW w:w="2491" w:type="dxa"/>
            <w:tcBorders>
              <w:top w:val="single" w:sz="8" w:space="0" w:color="auto"/>
              <w:left w:val="thickThinSmallGap" w:sz="12" w:space="0" w:color="auto"/>
              <w:bottom w:val="single" w:sz="8" w:space="0" w:color="auto"/>
              <w:right w:val="thickThinSmallGap" w:sz="12" w:space="0" w:color="auto"/>
            </w:tcBorders>
            <w:shd w:val="clear" w:color="auto" w:fill="auto"/>
            <w:vAlign w:val="center"/>
          </w:tcPr>
          <w:p w:rsidR="004B33AC" w:rsidRPr="005751A3" w:rsidRDefault="004B33AC" w:rsidP="005751A3">
            <w:pPr>
              <w:spacing w:after="0" w:line="360" w:lineRule="auto"/>
              <w:jc w:val="center"/>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1 + 1 + 1 = 3</w:t>
            </w:r>
          </w:p>
        </w:tc>
        <w:tc>
          <w:tcPr>
            <w:tcW w:w="2491" w:type="dxa"/>
            <w:tcBorders>
              <w:top w:val="single" w:sz="8" w:space="0" w:color="auto"/>
              <w:left w:val="thickThinSmallGap" w:sz="12" w:space="0" w:color="auto"/>
              <w:bottom w:val="single" w:sz="8" w:space="0" w:color="auto"/>
              <w:right w:val="thickThinSmallGap" w:sz="24" w:space="0" w:color="auto"/>
            </w:tcBorders>
            <w:shd w:val="clear" w:color="auto" w:fill="auto"/>
            <w:vAlign w:val="center"/>
          </w:tcPr>
          <w:p w:rsidR="004B33AC" w:rsidRPr="005751A3" w:rsidRDefault="004B33AC" w:rsidP="005751A3">
            <w:pPr>
              <w:spacing w:after="0" w:line="360" w:lineRule="auto"/>
              <w:contextualSpacing/>
              <w:jc w:val="center"/>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9 %</w:t>
            </w:r>
          </w:p>
        </w:tc>
      </w:tr>
      <w:tr w:rsidR="004B33AC" w:rsidRPr="005751A3" w:rsidTr="005751A3">
        <w:trPr>
          <w:trHeight w:val="432"/>
        </w:trPr>
        <w:tc>
          <w:tcPr>
            <w:tcW w:w="2491" w:type="dxa"/>
            <w:tcBorders>
              <w:top w:val="single" w:sz="8" w:space="0" w:color="auto"/>
              <w:left w:val="thickThinSmallGap" w:sz="24" w:space="0" w:color="auto"/>
              <w:bottom w:val="single" w:sz="8" w:space="0" w:color="auto"/>
              <w:right w:val="thickThinSmallGap" w:sz="12" w:space="0" w:color="auto"/>
            </w:tcBorders>
            <w:shd w:val="clear" w:color="auto" w:fill="auto"/>
            <w:vAlign w:val="center"/>
          </w:tcPr>
          <w:p w:rsidR="004B33AC" w:rsidRPr="005751A3" w:rsidRDefault="004B33AC" w:rsidP="005751A3">
            <w:pPr>
              <w:numPr>
                <w:ilvl w:val="0"/>
                <w:numId w:val="6"/>
              </w:numPr>
              <w:spacing w:after="0" w:line="360" w:lineRule="auto"/>
              <w:contextualSpacing/>
              <w:jc w:val="both"/>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Diskutim</w:t>
            </w:r>
          </w:p>
        </w:tc>
        <w:tc>
          <w:tcPr>
            <w:tcW w:w="2491" w:type="dxa"/>
            <w:tcBorders>
              <w:top w:val="single" w:sz="8" w:space="0" w:color="auto"/>
              <w:left w:val="thickThinSmallGap" w:sz="12" w:space="0" w:color="auto"/>
              <w:bottom w:val="single" w:sz="8" w:space="0" w:color="auto"/>
              <w:right w:val="thickThinSmallGap" w:sz="12" w:space="0" w:color="auto"/>
            </w:tcBorders>
            <w:shd w:val="clear" w:color="auto" w:fill="auto"/>
            <w:vAlign w:val="center"/>
          </w:tcPr>
          <w:p w:rsidR="004B33AC" w:rsidRPr="005751A3" w:rsidRDefault="004B33AC" w:rsidP="005751A3">
            <w:pPr>
              <w:spacing w:after="0" w:line="360" w:lineRule="auto"/>
              <w:jc w:val="center"/>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1 + 1 + 1 = 3</w:t>
            </w:r>
          </w:p>
        </w:tc>
        <w:tc>
          <w:tcPr>
            <w:tcW w:w="2491" w:type="dxa"/>
            <w:tcBorders>
              <w:top w:val="single" w:sz="8" w:space="0" w:color="auto"/>
              <w:left w:val="thickThinSmallGap" w:sz="12" w:space="0" w:color="auto"/>
              <w:bottom w:val="single" w:sz="8" w:space="0" w:color="auto"/>
              <w:right w:val="thickThinSmallGap" w:sz="24" w:space="0" w:color="auto"/>
            </w:tcBorders>
            <w:shd w:val="clear" w:color="auto" w:fill="auto"/>
            <w:vAlign w:val="center"/>
          </w:tcPr>
          <w:p w:rsidR="004B33AC" w:rsidRPr="005751A3" w:rsidRDefault="004B33AC" w:rsidP="005751A3">
            <w:pPr>
              <w:spacing w:after="0" w:line="360" w:lineRule="auto"/>
              <w:contextualSpacing/>
              <w:jc w:val="center"/>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9 %</w:t>
            </w:r>
          </w:p>
        </w:tc>
      </w:tr>
      <w:tr w:rsidR="004B33AC" w:rsidRPr="005751A3" w:rsidTr="005751A3">
        <w:trPr>
          <w:trHeight w:val="432"/>
        </w:trPr>
        <w:tc>
          <w:tcPr>
            <w:tcW w:w="2491" w:type="dxa"/>
            <w:tcBorders>
              <w:top w:val="single" w:sz="8" w:space="0" w:color="auto"/>
              <w:left w:val="thickThinSmallGap" w:sz="24" w:space="0" w:color="auto"/>
              <w:bottom w:val="thickThinSmallGap" w:sz="24" w:space="0" w:color="auto"/>
              <w:right w:val="thickThinSmallGap" w:sz="12" w:space="0" w:color="auto"/>
            </w:tcBorders>
            <w:shd w:val="clear" w:color="auto" w:fill="auto"/>
            <w:vAlign w:val="center"/>
          </w:tcPr>
          <w:p w:rsidR="004B33AC" w:rsidRPr="005751A3" w:rsidRDefault="004B33AC" w:rsidP="005751A3">
            <w:pPr>
              <w:numPr>
                <w:ilvl w:val="0"/>
                <w:numId w:val="6"/>
              </w:numPr>
              <w:spacing w:after="0" w:line="360" w:lineRule="auto"/>
              <w:contextualSpacing/>
              <w:jc w:val="both"/>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Vlerësim portofoli</w:t>
            </w:r>
          </w:p>
        </w:tc>
        <w:tc>
          <w:tcPr>
            <w:tcW w:w="2491" w:type="dxa"/>
            <w:tcBorders>
              <w:top w:val="single" w:sz="8" w:space="0" w:color="auto"/>
              <w:left w:val="thickThinSmallGap" w:sz="12" w:space="0" w:color="auto"/>
              <w:bottom w:val="thickThinSmallGap" w:sz="24" w:space="0" w:color="auto"/>
              <w:right w:val="thickThinSmallGap" w:sz="12" w:space="0" w:color="auto"/>
            </w:tcBorders>
            <w:shd w:val="clear" w:color="auto" w:fill="auto"/>
            <w:vAlign w:val="center"/>
          </w:tcPr>
          <w:p w:rsidR="004B33AC" w:rsidRPr="005751A3" w:rsidRDefault="004B33AC" w:rsidP="005751A3">
            <w:pPr>
              <w:spacing w:after="0" w:line="360" w:lineRule="auto"/>
              <w:jc w:val="center"/>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1 + 1 + 1 = 3</w:t>
            </w:r>
          </w:p>
        </w:tc>
        <w:tc>
          <w:tcPr>
            <w:tcW w:w="2491" w:type="dxa"/>
            <w:tcBorders>
              <w:top w:val="single" w:sz="8" w:space="0" w:color="auto"/>
              <w:left w:val="thickThinSmallGap" w:sz="12" w:space="0" w:color="auto"/>
              <w:bottom w:val="thickThinSmallGap" w:sz="24" w:space="0" w:color="auto"/>
              <w:right w:val="thickThinSmallGap" w:sz="24" w:space="0" w:color="auto"/>
            </w:tcBorders>
            <w:shd w:val="clear" w:color="auto" w:fill="auto"/>
            <w:vAlign w:val="center"/>
          </w:tcPr>
          <w:p w:rsidR="004B33AC" w:rsidRPr="005751A3" w:rsidRDefault="004B33AC" w:rsidP="005751A3">
            <w:pPr>
              <w:spacing w:after="0" w:line="360" w:lineRule="auto"/>
              <w:contextualSpacing/>
              <w:jc w:val="center"/>
              <w:rPr>
                <w:rFonts w:ascii="Times New Roman" w:eastAsia="Calibri" w:hAnsi="Times New Roman"/>
                <w:b/>
                <w:sz w:val="24"/>
                <w:szCs w:val="28"/>
                <w:lang w:val="sq-AL" w:eastAsia="sq-AL"/>
              </w:rPr>
            </w:pPr>
            <w:r w:rsidRPr="005751A3">
              <w:rPr>
                <w:rFonts w:ascii="Times New Roman" w:eastAsia="Calibri" w:hAnsi="Times New Roman"/>
                <w:b/>
                <w:sz w:val="24"/>
                <w:szCs w:val="28"/>
                <w:lang w:val="sq-AL" w:eastAsia="sq-AL"/>
              </w:rPr>
              <w:t>9 %</w:t>
            </w:r>
          </w:p>
        </w:tc>
      </w:tr>
    </w:tbl>
    <w:p w:rsidR="004350A2" w:rsidRPr="004350A2" w:rsidRDefault="004350A2" w:rsidP="00BA1E84">
      <w:pPr>
        <w:spacing w:before="120" w:after="120" w:line="240" w:lineRule="auto"/>
        <w:rPr>
          <w:rFonts w:ascii="Palatino Linotype" w:hAnsi="Palatino Linotype"/>
          <w:b/>
          <w:color w:val="4F6228"/>
          <w:sz w:val="20"/>
          <w:szCs w:val="20"/>
          <w:lang w:val="sq-AL"/>
        </w:rPr>
      </w:pPr>
    </w:p>
    <w:p w:rsidR="00BA1E84" w:rsidRDefault="00BA1E84" w:rsidP="00BA1E84">
      <w:pPr>
        <w:spacing w:before="120" w:after="120" w:line="240" w:lineRule="auto"/>
        <w:jc w:val="center"/>
        <w:rPr>
          <w:rFonts w:ascii="Palatino Linotype" w:hAnsi="Palatino Linotype"/>
          <w:b/>
          <w:color w:val="4F6228"/>
          <w:sz w:val="24"/>
          <w:szCs w:val="23"/>
        </w:rPr>
      </w:pPr>
    </w:p>
    <w:p w:rsidR="004B4393" w:rsidRDefault="004B4393" w:rsidP="00EA6EAA">
      <w:pPr>
        <w:spacing w:before="120" w:after="120" w:line="240" w:lineRule="auto"/>
        <w:rPr>
          <w:rFonts w:ascii="Palatino Linotype" w:hAnsi="Palatino Linotype"/>
          <w:b/>
          <w:color w:val="4F6228"/>
          <w:sz w:val="24"/>
          <w:szCs w:val="23"/>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5"/>
        <w:gridCol w:w="3081"/>
        <w:gridCol w:w="2916"/>
        <w:gridCol w:w="2756"/>
      </w:tblGrid>
      <w:tr w:rsidR="00BA1E84" w:rsidRPr="005751A3" w:rsidTr="0095689F">
        <w:tc>
          <w:tcPr>
            <w:tcW w:w="1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1E84" w:rsidRPr="005751A3" w:rsidRDefault="00BA1E84" w:rsidP="004B4393">
            <w:pPr>
              <w:jc w:val="center"/>
              <w:rPr>
                <w:rFonts w:ascii="Times New Roman" w:hAnsi="Times New Roman"/>
                <w:b/>
                <w:sz w:val="16"/>
                <w:szCs w:val="16"/>
                <w:lang w:eastAsia="sq-AL"/>
              </w:rPr>
            </w:pPr>
            <w:r w:rsidRPr="005751A3">
              <w:rPr>
                <w:rFonts w:ascii="Times New Roman" w:hAnsi="Times New Roman"/>
                <w:b/>
                <w:sz w:val="16"/>
                <w:szCs w:val="16"/>
                <w:lang w:eastAsia="sq-AL"/>
              </w:rPr>
              <w:t>Tematikat</w:t>
            </w:r>
          </w:p>
        </w:tc>
        <w:tc>
          <w:tcPr>
            <w:tcW w:w="8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A1E84" w:rsidRPr="005751A3" w:rsidRDefault="00BA1E84" w:rsidP="004B4393">
            <w:pPr>
              <w:spacing w:after="0" w:line="240" w:lineRule="auto"/>
              <w:jc w:val="center"/>
              <w:rPr>
                <w:rFonts w:ascii="Times New Roman" w:hAnsi="Times New Roman"/>
                <w:b/>
                <w:sz w:val="16"/>
                <w:szCs w:val="16"/>
                <w:lang w:eastAsia="sq-AL"/>
              </w:rPr>
            </w:pPr>
            <w:r w:rsidRPr="005751A3">
              <w:rPr>
                <w:rFonts w:ascii="Times New Roman" w:hAnsi="Times New Roman"/>
                <w:b/>
                <w:sz w:val="16"/>
                <w:szCs w:val="16"/>
                <w:lang w:eastAsia="sq-AL"/>
              </w:rPr>
              <w:t>Shpërndarja e përmbajtjes së lëndës</w:t>
            </w:r>
          </w:p>
        </w:tc>
      </w:tr>
      <w:tr w:rsidR="00BA1E84" w:rsidRPr="005751A3" w:rsidTr="0095689F">
        <w:trPr>
          <w:trHeight w:val="620"/>
        </w:trPr>
        <w:tc>
          <w:tcPr>
            <w:tcW w:w="1885" w:type="dxa"/>
            <w:vMerge/>
            <w:shd w:val="clear" w:color="auto" w:fill="auto"/>
            <w:vAlign w:val="center"/>
          </w:tcPr>
          <w:p w:rsidR="00BA1E84" w:rsidRPr="005751A3" w:rsidRDefault="00BA1E84" w:rsidP="004B4393">
            <w:pPr>
              <w:spacing w:after="0" w:line="240" w:lineRule="auto"/>
              <w:jc w:val="center"/>
              <w:rPr>
                <w:rFonts w:ascii="Times New Roman" w:hAnsi="Times New Roman"/>
                <w:sz w:val="16"/>
                <w:szCs w:val="16"/>
                <w:lang w:eastAsia="sq-AL"/>
              </w:rPr>
            </w:pPr>
          </w:p>
        </w:tc>
        <w:tc>
          <w:tcPr>
            <w:tcW w:w="3081" w:type="dxa"/>
            <w:shd w:val="clear" w:color="auto" w:fill="auto"/>
            <w:vAlign w:val="center"/>
          </w:tcPr>
          <w:p w:rsidR="00BA1E84" w:rsidRPr="005751A3" w:rsidRDefault="00BA1E84" w:rsidP="004B4393">
            <w:pPr>
              <w:spacing w:after="0" w:line="240" w:lineRule="exact"/>
              <w:jc w:val="center"/>
              <w:rPr>
                <w:rFonts w:ascii="Times New Roman" w:hAnsi="Times New Roman"/>
                <w:sz w:val="16"/>
                <w:szCs w:val="16"/>
                <w:lang w:eastAsia="sq-AL"/>
              </w:rPr>
            </w:pPr>
            <w:r w:rsidRPr="005751A3">
              <w:rPr>
                <w:rFonts w:ascii="Times New Roman" w:hAnsi="Times New Roman"/>
                <w:sz w:val="16"/>
                <w:szCs w:val="16"/>
                <w:lang w:eastAsia="sq-AL"/>
              </w:rPr>
              <w:t xml:space="preserve">Shtator – Dhjetor </w:t>
            </w:r>
          </w:p>
          <w:p w:rsidR="00BA1E84" w:rsidRPr="005751A3" w:rsidRDefault="00BA1E84" w:rsidP="004B4393">
            <w:pPr>
              <w:spacing w:after="0" w:line="240" w:lineRule="exact"/>
              <w:jc w:val="center"/>
              <w:rPr>
                <w:rFonts w:ascii="Times New Roman" w:hAnsi="Times New Roman"/>
                <w:sz w:val="16"/>
                <w:szCs w:val="16"/>
                <w:lang w:eastAsia="sq-AL"/>
              </w:rPr>
            </w:pPr>
            <w:r w:rsidRPr="005751A3">
              <w:rPr>
                <w:rFonts w:ascii="Times New Roman" w:hAnsi="Times New Roman"/>
                <w:sz w:val="16"/>
                <w:szCs w:val="16"/>
                <w:lang w:eastAsia="sq-AL"/>
              </w:rPr>
              <w:t>Orët 26</w:t>
            </w:r>
          </w:p>
          <w:p w:rsidR="00995A61" w:rsidRPr="005751A3" w:rsidRDefault="00995A61" w:rsidP="004B4393">
            <w:pPr>
              <w:spacing w:after="0" w:line="240" w:lineRule="exact"/>
              <w:jc w:val="center"/>
              <w:rPr>
                <w:rFonts w:ascii="Times New Roman" w:hAnsi="Times New Roman"/>
                <w:sz w:val="16"/>
                <w:szCs w:val="16"/>
                <w:lang w:eastAsia="sq-AL"/>
              </w:rPr>
            </w:pPr>
            <w:r w:rsidRPr="005751A3">
              <w:rPr>
                <w:rFonts w:ascii="Times New Roman" w:hAnsi="Times New Roman"/>
                <w:sz w:val="16"/>
                <w:szCs w:val="16"/>
              </w:rPr>
              <w:t>(13Nj +13 P.Nj=26 orë)</w:t>
            </w:r>
          </w:p>
          <w:p w:rsidR="0082562D" w:rsidRPr="007012DC" w:rsidRDefault="0082562D" w:rsidP="0082562D">
            <w:pPr>
              <w:spacing w:after="0" w:line="240" w:lineRule="auto"/>
              <w:rPr>
                <w:rFonts w:ascii="Times New Roman" w:hAnsi="Times New Roman"/>
                <w:sz w:val="16"/>
                <w:szCs w:val="16"/>
                <w:lang w:val="de-DE"/>
              </w:rPr>
            </w:pPr>
            <w:r w:rsidRPr="007012DC">
              <w:rPr>
                <w:rFonts w:ascii="Times New Roman" w:hAnsi="Times New Roman"/>
                <w:sz w:val="16"/>
                <w:szCs w:val="16"/>
                <w:lang w:val="de-DE"/>
              </w:rPr>
              <w:t xml:space="preserve">Njohuri te reja 13orë </w:t>
            </w:r>
          </w:p>
          <w:p w:rsidR="0082562D" w:rsidRPr="007012DC" w:rsidRDefault="0082562D" w:rsidP="0082562D">
            <w:pPr>
              <w:spacing w:after="0" w:line="240" w:lineRule="auto"/>
              <w:rPr>
                <w:rFonts w:ascii="Times New Roman" w:hAnsi="Times New Roman"/>
                <w:sz w:val="16"/>
                <w:szCs w:val="16"/>
                <w:lang w:val="de-DE"/>
              </w:rPr>
            </w:pPr>
            <w:r w:rsidRPr="007012DC">
              <w:rPr>
                <w:rFonts w:ascii="Times New Roman" w:hAnsi="Times New Roman"/>
                <w:sz w:val="16"/>
                <w:szCs w:val="16"/>
                <w:lang w:val="de-DE"/>
              </w:rPr>
              <w:t>Ushtrime 3 orë</w:t>
            </w:r>
          </w:p>
          <w:p w:rsidR="0082562D" w:rsidRPr="007012DC" w:rsidRDefault="0082562D" w:rsidP="0082562D">
            <w:pPr>
              <w:spacing w:after="0" w:line="240" w:lineRule="auto"/>
              <w:rPr>
                <w:rFonts w:ascii="Times New Roman" w:hAnsi="Times New Roman"/>
                <w:sz w:val="16"/>
                <w:szCs w:val="16"/>
                <w:lang w:val="de-DE"/>
              </w:rPr>
            </w:pPr>
            <w:r w:rsidRPr="007012DC">
              <w:rPr>
                <w:rFonts w:ascii="Times New Roman" w:hAnsi="Times New Roman"/>
                <w:sz w:val="16"/>
                <w:szCs w:val="16"/>
                <w:lang w:val="de-DE"/>
              </w:rPr>
              <w:t xml:space="preserve">P.lab. 1  orë  </w:t>
            </w:r>
          </w:p>
          <w:p w:rsidR="0082562D" w:rsidRPr="007012DC" w:rsidRDefault="0082562D" w:rsidP="0082562D">
            <w:pPr>
              <w:spacing w:after="0" w:line="240" w:lineRule="auto"/>
              <w:rPr>
                <w:rFonts w:ascii="Times New Roman" w:hAnsi="Times New Roman"/>
                <w:sz w:val="16"/>
                <w:szCs w:val="16"/>
                <w:lang w:val="de-DE"/>
              </w:rPr>
            </w:pPr>
            <w:r w:rsidRPr="007012DC">
              <w:rPr>
                <w:rFonts w:ascii="Times New Roman" w:hAnsi="Times New Roman"/>
                <w:sz w:val="16"/>
                <w:szCs w:val="16"/>
                <w:lang w:val="de-DE"/>
              </w:rPr>
              <w:t>Përsëritje 5 orë</w:t>
            </w:r>
          </w:p>
          <w:p w:rsidR="0082562D" w:rsidRPr="007012DC" w:rsidRDefault="0082562D" w:rsidP="0082562D">
            <w:pPr>
              <w:spacing w:after="0" w:line="240" w:lineRule="auto"/>
              <w:rPr>
                <w:rFonts w:ascii="Times New Roman" w:hAnsi="Times New Roman"/>
                <w:sz w:val="16"/>
                <w:szCs w:val="16"/>
                <w:lang w:val="de-DE"/>
              </w:rPr>
            </w:pPr>
            <w:r w:rsidRPr="007012DC">
              <w:rPr>
                <w:rFonts w:ascii="Times New Roman" w:hAnsi="Times New Roman"/>
                <w:sz w:val="16"/>
                <w:szCs w:val="16"/>
                <w:lang w:val="de-DE"/>
              </w:rPr>
              <w:t>Testim  1 orë</w:t>
            </w:r>
          </w:p>
          <w:p w:rsidR="0082562D" w:rsidRPr="007012DC" w:rsidRDefault="0082562D" w:rsidP="0082562D">
            <w:pPr>
              <w:spacing w:after="0" w:line="240" w:lineRule="auto"/>
              <w:rPr>
                <w:rFonts w:ascii="Times New Roman" w:hAnsi="Times New Roman"/>
                <w:sz w:val="16"/>
                <w:szCs w:val="16"/>
                <w:lang w:val="de-DE"/>
              </w:rPr>
            </w:pPr>
            <w:r w:rsidRPr="007012DC">
              <w:rPr>
                <w:rFonts w:ascii="Times New Roman" w:hAnsi="Times New Roman"/>
                <w:sz w:val="16"/>
                <w:szCs w:val="16"/>
                <w:lang w:val="de-DE"/>
              </w:rPr>
              <w:t>Diskutim testi 1 orë</w:t>
            </w:r>
          </w:p>
          <w:p w:rsidR="0082562D" w:rsidRPr="007012DC" w:rsidRDefault="0082562D" w:rsidP="0082562D">
            <w:pPr>
              <w:spacing w:after="0" w:line="240" w:lineRule="auto"/>
              <w:rPr>
                <w:rFonts w:ascii="Times New Roman" w:hAnsi="Times New Roman"/>
                <w:sz w:val="16"/>
                <w:szCs w:val="16"/>
                <w:lang w:val="de-DE"/>
              </w:rPr>
            </w:pPr>
            <w:r w:rsidRPr="007012DC">
              <w:rPr>
                <w:rFonts w:ascii="Times New Roman" w:hAnsi="Times New Roman"/>
                <w:sz w:val="16"/>
                <w:szCs w:val="16"/>
                <w:lang w:val="de-DE"/>
              </w:rPr>
              <w:t xml:space="preserve"> Projekt 1 orë</w:t>
            </w:r>
          </w:p>
          <w:p w:rsidR="002500E0" w:rsidRPr="00EA6EAA" w:rsidRDefault="0082562D" w:rsidP="0082562D">
            <w:pPr>
              <w:pStyle w:val="ListParagraph"/>
              <w:spacing w:after="0" w:line="240" w:lineRule="auto"/>
              <w:ind w:left="0"/>
              <w:contextualSpacing w:val="0"/>
              <w:rPr>
                <w:rFonts w:ascii="Times New Roman" w:hAnsi="Times New Roman"/>
                <w:sz w:val="16"/>
                <w:szCs w:val="16"/>
              </w:rPr>
            </w:pPr>
            <w:r w:rsidRPr="00EA6EAA">
              <w:rPr>
                <w:rFonts w:ascii="Times New Roman" w:hAnsi="Times New Roman"/>
                <w:sz w:val="16"/>
                <w:szCs w:val="16"/>
              </w:rPr>
              <w:t>Vleresim portofoli 1 orë</w:t>
            </w:r>
          </w:p>
          <w:p w:rsidR="0082562D" w:rsidRPr="007012DC" w:rsidRDefault="0082562D" w:rsidP="0082562D">
            <w:pPr>
              <w:spacing w:after="0" w:line="240" w:lineRule="auto"/>
              <w:rPr>
                <w:rFonts w:ascii="Times New Roman" w:hAnsi="Times New Roman"/>
                <w:sz w:val="16"/>
                <w:szCs w:val="16"/>
                <w:lang w:val="de-DE"/>
              </w:rPr>
            </w:pPr>
          </w:p>
        </w:tc>
        <w:tc>
          <w:tcPr>
            <w:tcW w:w="2916" w:type="dxa"/>
            <w:shd w:val="clear" w:color="auto" w:fill="auto"/>
            <w:vAlign w:val="center"/>
          </w:tcPr>
          <w:p w:rsidR="00BA1E84" w:rsidRPr="005751A3" w:rsidRDefault="00BA1E84" w:rsidP="0082562D">
            <w:pPr>
              <w:spacing w:after="0" w:line="240" w:lineRule="exact"/>
              <w:jc w:val="center"/>
              <w:rPr>
                <w:rFonts w:ascii="Times New Roman" w:hAnsi="Times New Roman"/>
                <w:sz w:val="16"/>
                <w:szCs w:val="16"/>
                <w:lang w:eastAsia="sq-AL"/>
              </w:rPr>
            </w:pPr>
            <w:r w:rsidRPr="005751A3">
              <w:rPr>
                <w:rFonts w:ascii="Times New Roman" w:hAnsi="Times New Roman"/>
                <w:sz w:val="16"/>
                <w:szCs w:val="16"/>
                <w:lang w:eastAsia="sq-AL"/>
              </w:rPr>
              <w:t>Janar –Mars</w:t>
            </w:r>
          </w:p>
          <w:p w:rsidR="0082562D" w:rsidRPr="005751A3" w:rsidRDefault="00BA1E84" w:rsidP="0082562D">
            <w:pPr>
              <w:spacing w:after="0" w:line="240" w:lineRule="auto"/>
              <w:jc w:val="center"/>
              <w:rPr>
                <w:rFonts w:ascii="Times New Roman" w:hAnsi="Times New Roman"/>
                <w:sz w:val="16"/>
                <w:szCs w:val="16"/>
                <w:lang w:eastAsia="sq-AL"/>
              </w:rPr>
            </w:pPr>
            <w:r w:rsidRPr="005751A3">
              <w:rPr>
                <w:rFonts w:ascii="Times New Roman" w:hAnsi="Times New Roman"/>
                <w:sz w:val="16"/>
                <w:szCs w:val="16"/>
                <w:lang w:eastAsia="sq-AL"/>
              </w:rPr>
              <w:t>Orët 2</w:t>
            </w:r>
            <w:r w:rsidR="00D230D8" w:rsidRPr="005751A3">
              <w:rPr>
                <w:rFonts w:ascii="Times New Roman" w:hAnsi="Times New Roman"/>
                <w:sz w:val="16"/>
                <w:szCs w:val="16"/>
                <w:lang w:eastAsia="sq-AL"/>
              </w:rPr>
              <w:t>4</w:t>
            </w:r>
          </w:p>
          <w:p w:rsidR="00995A61" w:rsidRPr="00EA6EAA" w:rsidRDefault="00995A61" w:rsidP="00995A61">
            <w:pPr>
              <w:spacing w:after="0" w:line="240" w:lineRule="auto"/>
              <w:jc w:val="center"/>
              <w:rPr>
                <w:rFonts w:ascii="Times New Roman" w:eastAsia="Calibri" w:hAnsi="Times New Roman"/>
                <w:sz w:val="16"/>
                <w:szCs w:val="16"/>
              </w:rPr>
            </w:pPr>
            <w:r w:rsidRPr="00EA6EAA">
              <w:rPr>
                <w:rFonts w:ascii="Times New Roman" w:eastAsia="Calibri" w:hAnsi="Times New Roman"/>
                <w:sz w:val="16"/>
                <w:szCs w:val="16"/>
              </w:rPr>
              <w:t>(14Nj +10 P.Nj=24 ore)</w:t>
            </w:r>
          </w:p>
          <w:p w:rsidR="0082562D" w:rsidRPr="00EA6EAA" w:rsidRDefault="0082562D" w:rsidP="0082562D">
            <w:pPr>
              <w:spacing w:after="0" w:line="240" w:lineRule="auto"/>
              <w:jc w:val="center"/>
              <w:rPr>
                <w:rFonts w:ascii="Times New Roman" w:eastAsia="Calibri" w:hAnsi="Times New Roman"/>
                <w:i/>
                <w:sz w:val="16"/>
                <w:szCs w:val="16"/>
              </w:rPr>
            </w:pPr>
            <w:r w:rsidRPr="00EA6EAA">
              <w:rPr>
                <w:rFonts w:ascii="Times New Roman" w:eastAsia="Calibri" w:hAnsi="Times New Roman"/>
                <w:i/>
                <w:sz w:val="16"/>
                <w:szCs w:val="16"/>
              </w:rPr>
              <w:t>14 orë teori</w:t>
            </w:r>
          </w:p>
          <w:p w:rsidR="0082562D" w:rsidRPr="00EA6EAA" w:rsidRDefault="0082562D" w:rsidP="0082562D">
            <w:pPr>
              <w:spacing w:after="0" w:line="240" w:lineRule="auto"/>
              <w:jc w:val="center"/>
              <w:rPr>
                <w:rFonts w:ascii="Times New Roman" w:eastAsia="Calibri" w:hAnsi="Times New Roman"/>
                <w:i/>
                <w:sz w:val="16"/>
                <w:szCs w:val="16"/>
              </w:rPr>
            </w:pPr>
            <w:r w:rsidRPr="00EA6EAA">
              <w:rPr>
                <w:rFonts w:ascii="Times New Roman" w:eastAsia="Calibri" w:hAnsi="Times New Roman"/>
                <w:i/>
                <w:sz w:val="16"/>
                <w:szCs w:val="16"/>
              </w:rPr>
              <w:t>5orë ushtrime</w:t>
            </w:r>
          </w:p>
          <w:p w:rsidR="0082562D" w:rsidRPr="00EA6EAA" w:rsidRDefault="0082562D" w:rsidP="0082562D">
            <w:pPr>
              <w:spacing w:after="0" w:line="240" w:lineRule="auto"/>
              <w:jc w:val="center"/>
              <w:rPr>
                <w:rFonts w:ascii="Times New Roman" w:eastAsia="Calibri" w:hAnsi="Times New Roman"/>
                <w:i/>
                <w:sz w:val="16"/>
                <w:szCs w:val="16"/>
              </w:rPr>
            </w:pPr>
            <w:r w:rsidRPr="00EA6EAA">
              <w:rPr>
                <w:rFonts w:ascii="Times New Roman" w:eastAsia="Calibri" w:hAnsi="Times New Roman"/>
                <w:i/>
                <w:sz w:val="16"/>
                <w:szCs w:val="16"/>
              </w:rPr>
              <w:t>1 orë përsëritje</w:t>
            </w:r>
          </w:p>
          <w:p w:rsidR="0082562D" w:rsidRPr="007012DC" w:rsidRDefault="0082562D" w:rsidP="0082562D">
            <w:pPr>
              <w:spacing w:after="0" w:line="240" w:lineRule="auto"/>
              <w:jc w:val="center"/>
              <w:rPr>
                <w:rFonts w:ascii="Times New Roman" w:eastAsia="Calibri" w:hAnsi="Times New Roman"/>
                <w:i/>
                <w:sz w:val="16"/>
                <w:szCs w:val="16"/>
                <w:lang w:val="de-DE"/>
              </w:rPr>
            </w:pPr>
            <w:r w:rsidRPr="007012DC">
              <w:rPr>
                <w:rFonts w:ascii="Times New Roman" w:eastAsia="Calibri" w:hAnsi="Times New Roman"/>
                <w:i/>
                <w:sz w:val="16"/>
                <w:szCs w:val="16"/>
                <w:lang w:val="de-DE"/>
              </w:rPr>
              <w:t>1 orë testim</w:t>
            </w:r>
          </w:p>
          <w:p w:rsidR="0082562D" w:rsidRPr="007012DC" w:rsidRDefault="0082562D" w:rsidP="0082562D">
            <w:pPr>
              <w:spacing w:after="0" w:line="240" w:lineRule="auto"/>
              <w:jc w:val="center"/>
              <w:rPr>
                <w:rFonts w:ascii="Times New Roman" w:eastAsia="Calibri" w:hAnsi="Times New Roman"/>
                <w:i/>
                <w:sz w:val="16"/>
                <w:szCs w:val="16"/>
                <w:lang w:val="de-DE"/>
              </w:rPr>
            </w:pPr>
            <w:r w:rsidRPr="007012DC">
              <w:rPr>
                <w:rFonts w:ascii="Times New Roman" w:eastAsia="Calibri" w:hAnsi="Times New Roman"/>
                <w:i/>
                <w:sz w:val="16"/>
                <w:szCs w:val="16"/>
                <w:lang w:val="de-DE"/>
              </w:rPr>
              <w:t>1 orë diskutim testi</w:t>
            </w:r>
          </w:p>
          <w:p w:rsidR="0082562D" w:rsidRPr="007012DC" w:rsidRDefault="0082562D" w:rsidP="0082562D">
            <w:pPr>
              <w:spacing w:after="0" w:line="240" w:lineRule="auto"/>
              <w:jc w:val="center"/>
              <w:rPr>
                <w:rFonts w:ascii="Times New Roman" w:eastAsia="Calibri" w:hAnsi="Times New Roman"/>
                <w:i/>
                <w:sz w:val="16"/>
                <w:szCs w:val="16"/>
                <w:lang w:val="de-DE"/>
              </w:rPr>
            </w:pPr>
            <w:r w:rsidRPr="007012DC">
              <w:rPr>
                <w:rFonts w:ascii="Times New Roman" w:eastAsia="Calibri" w:hAnsi="Times New Roman"/>
                <w:i/>
                <w:sz w:val="16"/>
                <w:szCs w:val="16"/>
                <w:lang w:val="de-DE"/>
              </w:rPr>
              <w:t>1 orë projekt</w:t>
            </w:r>
          </w:p>
          <w:p w:rsidR="00BA1E84" w:rsidRPr="00EA6EAA" w:rsidRDefault="0082562D" w:rsidP="00995A61">
            <w:pPr>
              <w:spacing w:after="0" w:line="240" w:lineRule="auto"/>
              <w:jc w:val="center"/>
              <w:rPr>
                <w:rFonts w:ascii="Times New Roman" w:eastAsia="Calibri" w:hAnsi="Times New Roman"/>
                <w:i/>
                <w:sz w:val="16"/>
                <w:szCs w:val="16"/>
              </w:rPr>
            </w:pPr>
            <w:r w:rsidRPr="00EA6EAA">
              <w:rPr>
                <w:rFonts w:ascii="Times New Roman" w:eastAsia="Calibri" w:hAnsi="Times New Roman"/>
                <w:i/>
                <w:sz w:val="16"/>
                <w:szCs w:val="16"/>
              </w:rPr>
              <w:t>1ore portofol</w:t>
            </w:r>
          </w:p>
        </w:tc>
        <w:tc>
          <w:tcPr>
            <w:tcW w:w="2756" w:type="dxa"/>
            <w:shd w:val="clear" w:color="auto" w:fill="auto"/>
            <w:vAlign w:val="center"/>
          </w:tcPr>
          <w:p w:rsidR="00BA1E84" w:rsidRPr="005751A3" w:rsidRDefault="00BA1E84" w:rsidP="004B4393">
            <w:pPr>
              <w:spacing w:after="0" w:line="240" w:lineRule="exact"/>
              <w:jc w:val="center"/>
              <w:rPr>
                <w:rFonts w:ascii="Times New Roman" w:hAnsi="Times New Roman"/>
                <w:sz w:val="16"/>
                <w:szCs w:val="16"/>
                <w:lang w:eastAsia="sq-AL"/>
              </w:rPr>
            </w:pPr>
            <w:r w:rsidRPr="005751A3">
              <w:rPr>
                <w:rFonts w:ascii="Times New Roman" w:hAnsi="Times New Roman"/>
                <w:sz w:val="16"/>
                <w:szCs w:val="16"/>
                <w:lang w:eastAsia="sq-AL"/>
              </w:rPr>
              <w:t>Prill–Qershor</w:t>
            </w:r>
          </w:p>
          <w:p w:rsidR="00995A61" w:rsidRPr="00EA6EAA" w:rsidRDefault="00BA1E84" w:rsidP="00995A61">
            <w:pPr>
              <w:tabs>
                <w:tab w:val="left" w:pos="636"/>
              </w:tabs>
              <w:spacing w:after="0" w:line="240" w:lineRule="auto"/>
              <w:ind w:firstLine="288"/>
              <w:jc w:val="center"/>
              <w:rPr>
                <w:rFonts w:ascii="Times New Roman" w:eastAsia="Calibri" w:hAnsi="Times New Roman"/>
                <w:b/>
                <w:sz w:val="16"/>
                <w:szCs w:val="16"/>
              </w:rPr>
            </w:pPr>
            <w:r w:rsidRPr="005751A3">
              <w:rPr>
                <w:rFonts w:ascii="Times New Roman" w:hAnsi="Times New Roman"/>
                <w:sz w:val="16"/>
                <w:szCs w:val="16"/>
                <w:lang w:eastAsia="sq-AL"/>
              </w:rPr>
              <w:t xml:space="preserve"> Orët </w:t>
            </w:r>
            <w:r w:rsidR="00995A61" w:rsidRPr="00EA6EAA">
              <w:rPr>
                <w:rFonts w:ascii="Times New Roman" w:eastAsia="Calibri" w:hAnsi="Times New Roman"/>
                <w:b/>
                <w:sz w:val="16"/>
                <w:szCs w:val="16"/>
              </w:rPr>
              <w:t xml:space="preserve">22 </w:t>
            </w:r>
          </w:p>
          <w:p w:rsidR="00995A61" w:rsidRPr="00EA6EAA" w:rsidRDefault="00995A61" w:rsidP="00995A61">
            <w:pPr>
              <w:spacing w:after="0" w:line="240" w:lineRule="auto"/>
              <w:jc w:val="center"/>
              <w:rPr>
                <w:rFonts w:ascii="Times New Roman" w:eastAsia="Calibri" w:hAnsi="Times New Roman"/>
                <w:sz w:val="16"/>
                <w:szCs w:val="16"/>
              </w:rPr>
            </w:pPr>
            <w:r w:rsidRPr="00EA6EAA">
              <w:rPr>
                <w:rFonts w:ascii="Times New Roman" w:eastAsia="Calibri" w:hAnsi="Times New Roman"/>
                <w:sz w:val="16"/>
                <w:szCs w:val="16"/>
              </w:rPr>
              <w:t>(13Nj +9 P.Nj=22ore)</w:t>
            </w:r>
          </w:p>
          <w:p w:rsidR="00995A61" w:rsidRPr="00EA6EAA" w:rsidRDefault="00995A61" w:rsidP="00995A61">
            <w:pPr>
              <w:spacing w:after="0" w:line="240" w:lineRule="auto"/>
              <w:jc w:val="center"/>
              <w:rPr>
                <w:rFonts w:ascii="Times New Roman" w:eastAsia="Calibri" w:hAnsi="Times New Roman"/>
                <w:i/>
                <w:sz w:val="16"/>
                <w:szCs w:val="16"/>
              </w:rPr>
            </w:pPr>
            <w:r w:rsidRPr="00EA6EAA">
              <w:rPr>
                <w:rFonts w:ascii="Times New Roman" w:eastAsia="Calibri" w:hAnsi="Times New Roman"/>
                <w:i/>
                <w:sz w:val="16"/>
                <w:szCs w:val="16"/>
              </w:rPr>
              <w:t>13 orë teori</w:t>
            </w:r>
          </w:p>
          <w:p w:rsidR="00995A61" w:rsidRPr="00EA6EAA" w:rsidRDefault="00995A61" w:rsidP="00995A61">
            <w:pPr>
              <w:spacing w:after="0" w:line="240" w:lineRule="auto"/>
              <w:jc w:val="center"/>
              <w:rPr>
                <w:rFonts w:ascii="Times New Roman" w:eastAsia="Calibri" w:hAnsi="Times New Roman"/>
                <w:i/>
                <w:sz w:val="16"/>
                <w:szCs w:val="16"/>
              </w:rPr>
            </w:pPr>
            <w:r w:rsidRPr="00EA6EAA">
              <w:rPr>
                <w:rFonts w:ascii="Times New Roman" w:eastAsia="Calibri" w:hAnsi="Times New Roman"/>
                <w:i/>
                <w:sz w:val="16"/>
                <w:szCs w:val="16"/>
              </w:rPr>
              <w:t>3 orë ushtrime</w:t>
            </w:r>
          </w:p>
          <w:p w:rsidR="00995A61" w:rsidRPr="00EA6EAA" w:rsidRDefault="00995A61" w:rsidP="00995A61">
            <w:pPr>
              <w:spacing w:after="0" w:line="240" w:lineRule="auto"/>
              <w:jc w:val="center"/>
              <w:rPr>
                <w:rFonts w:ascii="Times New Roman" w:eastAsia="Calibri" w:hAnsi="Times New Roman"/>
                <w:i/>
                <w:sz w:val="16"/>
                <w:szCs w:val="16"/>
              </w:rPr>
            </w:pPr>
            <w:r w:rsidRPr="00EA6EAA">
              <w:rPr>
                <w:rFonts w:ascii="Times New Roman" w:eastAsia="Calibri" w:hAnsi="Times New Roman"/>
                <w:i/>
                <w:sz w:val="16"/>
                <w:szCs w:val="16"/>
              </w:rPr>
              <w:t>1 P.Laboratori</w:t>
            </w:r>
          </w:p>
          <w:p w:rsidR="00995A61" w:rsidRPr="00EA6EAA" w:rsidRDefault="00995A61" w:rsidP="00995A61">
            <w:pPr>
              <w:spacing w:after="0" w:line="240" w:lineRule="auto"/>
              <w:jc w:val="center"/>
              <w:rPr>
                <w:rFonts w:ascii="Times New Roman" w:eastAsia="Calibri" w:hAnsi="Times New Roman"/>
                <w:i/>
                <w:sz w:val="16"/>
                <w:szCs w:val="16"/>
              </w:rPr>
            </w:pPr>
            <w:r w:rsidRPr="00EA6EAA">
              <w:rPr>
                <w:rFonts w:ascii="Times New Roman" w:eastAsia="Calibri" w:hAnsi="Times New Roman"/>
                <w:i/>
                <w:sz w:val="16"/>
                <w:szCs w:val="16"/>
              </w:rPr>
              <w:t>1 orë përsëritje</w:t>
            </w:r>
          </w:p>
          <w:p w:rsidR="00995A61" w:rsidRPr="00EA6EAA" w:rsidRDefault="00995A61" w:rsidP="00995A61">
            <w:pPr>
              <w:spacing w:after="0" w:line="240" w:lineRule="auto"/>
              <w:jc w:val="center"/>
              <w:rPr>
                <w:rFonts w:ascii="Times New Roman" w:eastAsia="Calibri" w:hAnsi="Times New Roman"/>
                <w:i/>
                <w:sz w:val="16"/>
                <w:szCs w:val="16"/>
              </w:rPr>
            </w:pPr>
            <w:r w:rsidRPr="00EA6EAA">
              <w:rPr>
                <w:rFonts w:ascii="Times New Roman" w:eastAsia="Calibri" w:hAnsi="Times New Roman"/>
                <w:i/>
                <w:sz w:val="16"/>
                <w:szCs w:val="16"/>
              </w:rPr>
              <w:t>1 orë testim</w:t>
            </w:r>
          </w:p>
          <w:p w:rsidR="00995A61" w:rsidRPr="00EA6EAA" w:rsidRDefault="00995A61" w:rsidP="00995A61">
            <w:pPr>
              <w:spacing w:after="0" w:line="240" w:lineRule="auto"/>
              <w:jc w:val="center"/>
              <w:rPr>
                <w:rFonts w:ascii="Times New Roman" w:eastAsia="Calibri" w:hAnsi="Times New Roman"/>
                <w:i/>
                <w:sz w:val="16"/>
                <w:szCs w:val="16"/>
              </w:rPr>
            </w:pPr>
            <w:r w:rsidRPr="00EA6EAA">
              <w:rPr>
                <w:rFonts w:ascii="Times New Roman" w:eastAsia="Calibri" w:hAnsi="Times New Roman"/>
                <w:i/>
                <w:sz w:val="16"/>
                <w:szCs w:val="16"/>
              </w:rPr>
              <w:t>1 orë diskutim testi</w:t>
            </w:r>
          </w:p>
          <w:p w:rsidR="00995A61" w:rsidRPr="00EA6EAA" w:rsidRDefault="00995A61" w:rsidP="00995A61">
            <w:pPr>
              <w:spacing w:after="0" w:line="240" w:lineRule="auto"/>
              <w:jc w:val="center"/>
              <w:rPr>
                <w:rFonts w:ascii="Times New Roman" w:eastAsia="Calibri" w:hAnsi="Times New Roman"/>
                <w:i/>
                <w:sz w:val="16"/>
                <w:szCs w:val="16"/>
              </w:rPr>
            </w:pPr>
            <w:r w:rsidRPr="00EA6EAA">
              <w:rPr>
                <w:rFonts w:ascii="Times New Roman" w:eastAsia="Calibri" w:hAnsi="Times New Roman"/>
                <w:i/>
                <w:sz w:val="16"/>
                <w:szCs w:val="16"/>
              </w:rPr>
              <w:t>1 orë projekt</w:t>
            </w:r>
          </w:p>
          <w:p w:rsidR="00995A61" w:rsidRPr="00EA6EAA" w:rsidRDefault="00995A61" w:rsidP="00995A61">
            <w:pPr>
              <w:spacing w:after="0" w:line="240" w:lineRule="auto"/>
              <w:jc w:val="center"/>
              <w:rPr>
                <w:rFonts w:ascii="Times New Roman" w:eastAsia="Calibri" w:hAnsi="Times New Roman"/>
                <w:i/>
                <w:sz w:val="16"/>
                <w:szCs w:val="16"/>
              </w:rPr>
            </w:pPr>
            <w:r w:rsidRPr="00EA6EAA">
              <w:rPr>
                <w:rFonts w:ascii="Times New Roman" w:eastAsia="Calibri" w:hAnsi="Times New Roman"/>
                <w:i/>
                <w:sz w:val="16"/>
                <w:szCs w:val="16"/>
              </w:rPr>
              <w:t>1ore portofol</w:t>
            </w:r>
          </w:p>
          <w:p w:rsidR="00BA1E84" w:rsidRPr="005751A3" w:rsidRDefault="00BA1E84" w:rsidP="004B4393">
            <w:pPr>
              <w:spacing w:after="0" w:line="240" w:lineRule="exact"/>
              <w:jc w:val="center"/>
              <w:rPr>
                <w:rFonts w:ascii="Times New Roman" w:hAnsi="Times New Roman"/>
                <w:sz w:val="16"/>
                <w:szCs w:val="16"/>
                <w:lang w:eastAsia="sq-AL"/>
              </w:rPr>
            </w:pPr>
          </w:p>
        </w:tc>
      </w:tr>
      <w:tr w:rsidR="00F921FF" w:rsidRPr="005751A3" w:rsidTr="0095689F">
        <w:trPr>
          <w:trHeight w:val="620"/>
        </w:trPr>
        <w:tc>
          <w:tcPr>
            <w:tcW w:w="1885" w:type="dxa"/>
            <w:shd w:val="clear" w:color="auto" w:fill="auto"/>
            <w:vAlign w:val="center"/>
          </w:tcPr>
          <w:p w:rsidR="00F921FF" w:rsidRPr="005751A3" w:rsidRDefault="00F921FF" w:rsidP="004B4393">
            <w:pPr>
              <w:spacing w:after="0" w:line="240" w:lineRule="auto"/>
              <w:jc w:val="center"/>
              <w:rPr>
                <w:rFonts w:ascii="Times New Roman" w:hAnsi="Times New Roman"/>
                <w:sz w:val="16"/>
                <w:szCs w:val="16"/>
                <w:lang w:eastAsia="sq-AL"/>
              </w:rPr>
            </w:pPr>
            <w:r w:rsidRPr="005751A3">
              <w:rPr>
                <w:rFonts w:ascii="Times New Roman" w:hAnsi="Times New Roman"/>
                <w:i/>
                <w:sz w:val="16"/>
                <w:szCs w:val="16"/>
              </w:rPr>
              <w:t>Përsëritje nga klasa IX: 4 ore</w:t>
            </w:r>
          </w:p>
        </w:tc>
        <w:tc>
          <w:tcPr>
            <w:tcW w:w="3081" w:type="dxa"/>
            <w:shd w:val="clear" w:color="auto" w:fill="auto"/>
            <w:vAlign w:val="center"/>
          </w:tcPr>
          <w:p w:rsidR="00F921FF" w:rsidRPr="005751A3" w:rsidRDefault="00F921FF" w:rsidP="004B4393">
            <w:pPr>
              <w:spacing w:after="0" w:line="240" w:lineRule="exact"/>
              <w:jc w:val="center"/>
              <w:rPr>
                <w:rFonts w:ascii="Times New Roman" w:hAnsi="Times New Roman"/>
                <w:sz w:val="16"/>
                <w:szCs w:val="16"/>
                <w:lang w:eastAsia="sq-AL"/>
              </w:rPr>
            </w:pPr>
            <w:r w:rsidRPr="005751A3">
              <w:rPr>
                <w:rFonts w:ascii="Times New Roman" w:hAnsi="Times New Roman"/>
                <w:i/>
                <w:sz w:val="16"/>
                <w:szCs w:val="16"/>
              </w:rPr>
              <w:t>Përsëritje nga klasa IX :4 ore</w:t>
            </w:r>
          </w:p>
        </w:tc>
        <w:tc>
          <w:tcPr>
            <w:tcW w:w="2916" w:type="dxa"/>
            <w:shd w:val="clear" w:color="auto" w:fill="auto"/>
            <w:vAlign w:val="center"/>
          </w:tcPr>
          <w:p w:rsidR="00F921FF" w:rsidRPr="005751A3" w:rsidRDefault="00F921FF" w:rsidP="0082562D">
            <w:pPr>
              <w:spacing w:after="0" w:line="240" w:lineRule="exact"/>
              <w:jc w:val="center"/>
              <w:rPr>
                <w:rFonts w:ascii="Times New Roman" w:hAnsi="Times New Roman"/>
                <w:sz w:val="16"/>
                <w:szCs w:val="16"/>
                <w:lang w:eastAsia="sq-AL"/>
              </w:rPr>
            </w:pPr>
          </w:p>
        </w:tc>
        <w:tc>
          <w:tcPr>
            <w:tcW w:w="2756" w:type="dxa"/>
            <w:shd w:val="clear" w:color="auto" w:fill="auto"/>
            <w:vAlign w:val="center"/>
          </w:tcPr>
          <w:p w:rsidR="00F921FF" w:rsidRPr="005751A3" w:rsidRDefault="00F921FF" w:rsidP="004B4393">
            <w:pPr>
              <w:spacing w:after="0" w:line="240" w:lineRule="exact"/>
              <w:jc w:val="center"/>
              <w:rPr>
                <w:rFonts w:ascii="Times New Roman" w:hAnsi="Times New Roman"/>
                <w:sz w:val="16"/>
                <w:szCs w:val="16"/>
                <w:lang w:eastAsia="sq-AL"/>
              </w:rPr>
            </w:pPr>
          </w:p>
        </w:tc>
      </w:tr>
      <w:tr w:rsidR="00BA1E84" w:rsidRPr="005751A3" w:rsidTr="0095689F">
        <w:trPr>
          <w:trHeight w:val="710"/>
        </w:trPr>
        <w:tc>
          <w:tcPr>
            <w:tcW w:w="1885" w:type="dxa"/>
            <w:vAlign w:val="center"/>
          </w:tcPr>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4B4393" w:rsidRPr="005751A3" w:rsidRDefault="004B4393" w:rsidP="0082562D">
            <w:pPr>
              <w:spacing w:after="0" w:line="240" w:lineRule="auto"/>
              <w:rPr>
                <w:rFonts w:ascii="Times New Roman" w:hAnsi="Times New Roman"/>
                <w:b/>
                <w:sz w:val="16"/>
                <w:szCs w:val="16"/>
              </w:rPr>
            </w:pPr>
            <w:r w:rsidRPr="005751A3">
              <w:rPr>
                <w:rFonts w:ascii="Times New Roman" w:hAnsi="Times New Roman"/>
                <w:b/>
                <w:sz w:val="16"/>
                <w:szCs w:val="16"/>
              </w:rPr>
              <w:t>Ndërveprimet</w:t>
            </w:r>
          </w:p>
          <w:p w:rsidR="004B4393" w:rsidRPr="005751A3" w:rsidRDefault="004B4393" w:rsidP="0082562D">
            <w:pPr>
              <w:spacing w:after="0" w:line="240" w:lineRule="auto"/>
              <w:rPr>
                <w:rFonts w:ascii="Times New Roman" w:hAnsi="Times New Roman"/>
                <w:b/>
                <w:sz w:val="16"/>
                <w:szCs w:val="16"/>
              </w:rPr>
            </w:pPr>
            <w:r w:rsidRPr="005751A3">
              <w:rPr>
                <w:rFonts w:ascii="Times New Roman" w:hAnsi="Times New Roman"/>
                <w:b/>
                <w:sz w:val="16"/>
                <w:szCs w:val="16"/>
              </w:rPr>
              <w:t>( Pjesa I )</w:t>
            </w:r>
          </w:p>
          <w:p w:rsidR="004B4393" w:rsidRPr="00EA6EAA" w:rsidRDefault="004B4393" w:rsidP="004B4393">
            <w:pPr>
              <w:pStyle w:val="ListParagraph"/>
              <w:spacing w:after="0" w:line="240" w:lineRule="auto"/>
              <w:jc w:val="center"/>
              <w:rPr>
                <w:rFonts w:ascii="Times New Roman" w:hAnsi="Times New Roman"/>
                <w:b/>
                <w:sz w:val="16"/>
                <w:szCs w:val="16"/>
              </w:rPr>
            </w:pPr>
          </w:p>
          <w:p w:rsidR="00CA7D27" w:rsidRPr="005751A3" w:rsidRDefault="00C7071B" w:rsidP="002500E0">
            <w:pPr>
              <w:spacing w:after="0" w:line="240" w:lineRule="auto"/>
              <w:rPr>
                <w:rFonts w:ascii="Times New Roman" w:hAnsi="Times New Roman"/>
                <w:b/>
                <w:sz w:val="16"/>
                <w:szCs w:val="16"/>
              </w:rPr>
            </w:pPr>
            <w:r w:rsidRPr="005751A3">
              <w:rPr>
                <w:rFonts w:ascii="Times New Roman" w:hAnsi="Times New Roman"/>
                <w:b/>
                <w:sz w:val="16"/>
                <w:szCs w:val="16"/>
              </w:rPr>
              <w:t>18</w:t>
            </w:r>
            <w:r w:rsidR="00CA7D27" w:rsidRPr="005751A3">
              <w:rPr>
                <w:rFonts w:ascii="Times New Roman" w:hAnsi="Times New Roman"/>
                <w:b/>
                <w:sz w:val="16"/>
                <w:szCs w:val="16"/>
              </w:rPr>
              <w:t xml:space="preserve"> ore</w:t>
            </w:r>
            <w:r w:rsidR="0095689F" w:rsidRPr="005751A3">
              <w:rPr>
                <w:rFonts w:ascii="Times New Roman" w:hAnsi="Times New Roman"/>
                <w:b/>
                <w:sz w:val="16"/>
                <w:szCs w:val="16"/>
              </w:rPr>
              <w:t>+24 ore</w:t>
            </w:r>
            <w:r w:rsidRPr="005751A3">
              <w:rPr>
                <w:rFonts w:ascii="Times New Roman" w:hAnsi="Times New Roman"/>
                <w:b/>
                <w:sz w:val="16"/>
                <w:szCs w:val="16"/>
              </w:rPr>
              <w:t xml:space="preserve">+ 2 ore </w:t>
            </w:r>
            <w:r w:rsidR="0095689F" w:rsidRPr="005751A3">
              <w:rPr>
                <w:rFonts w:ascii="Times New Roman" w:hAnsi="Times New Roman"/>
                <w:b/>
                <w:sz w:val="16"/>
                <w:szCs w:val="16"/>
              </w:rPr>
              <w:t>=4</w:t>
            </w:r>
            <w:r w:rsidRPr="005751A3">
              <w:rPr>
                <w:rFonts w:ascii="Times New Roman" w:hAnsi="Times New Roman"/>
                <w:b/>
                <w:sz w:val="16"/>
                <w:szCs w:val="16"/>
              </w:rPr>
              <w:t>4</w:t>
            </w:r>
            <w:r w:rsidR="0095689F" w:rsidRPr="005751A3">
              <w:rPr>
                <w:rFonts w:ascii="Times New Roman" w:hAnsi="Times New Roman"/>
                <w:b/>
                <w:sz w:val="16"/>
                <w:szCs w:val="16"/>
              </w:rPr>
              <w:t xml:space="preserve"> ore</w:t>
            </w:r>
          </w:p>
          <w:p w:rsidR="0095689F" w:rsidRPr="005751A3" w:rsidRDefault="0095689F" w:rsidP="002500E0">
            <w:pPr>
              <w:spacing w:after="0" w:line="240" w:lineRule="auto"/>
              <w:rPr>
                <w:rFonts w:ascii="Times New Roman" w:hAnsi="Times New Roman"/>
                <w:b/>
                <w:sz w:val="16"/>
                <w:szCs w:val="16"/>
              </w:rPr>
            </w:pPr>
          </w:p>
          <w:p w:rsidR="004B4393" w:rsidRPr="00EA6EAA" w:rsidRDefault="004B4393" w:rsidP="004B4393">
            <w:pPr>
              <w:pStyle w:val="ListParagraph"/>
              <w:spacing w:after="0" w:line="240" w:lineRule="auto"/>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p>
          <w:p w:rsidR="00BA1E84" w:rsidRPr="00EA6EAA" w:rsidRDefault="00BA1E84" w:rsidP="004B4393">
            <w:pPr>
              <w:pStyle w:val="ListParagraph"/>
              <w:spacing w:after="0" w:line="240" w:lineRule="auto"/>
              <w:ind w:left="0"/>
              <w:contextualSpacing w:val="0"/>
              <w:jc w:val="center"/>
              <w:rPr>
                <w:rFonts w:ascii="Times New Roman" w:hAnsi="Times New Roman"/>
                <w:b/>
                <w:sz w:val="16"/>
                <w:szCs w:val="16"/>
              </w:rPr>
            </w:pPr>
            <w:r w:rsidRPr="00EA6EAA">
              <w:rPr>
                <w:rFonts w:ascii="Times New Roman" w:hAnsi="Times New Roman"/>
                <w:b/>
                <w:sz w:val="16"/>
                <w:szCs w:val="16"/>
              </w:rPr>
              <w:t xml:space="preserve"> </w:t>
            </w:r>
          </w:p>
        </w:tc>
        <w:tc>
          <w:tcPr>
            <w:tcW w:w="3081" w:type="dxa"/>
          </w:tcPr>
          <w:p w:rsidR="00BA1E84" w:rsidRPr="00A254B8" w:rsidRDefault="00BA1E84" w:rsidP="00C204C7">
            <w:pPr>
              <w:pStyle w:val="Default"/>
              <w:spacing w:line="240" w:lineRule="exact"/>
              <w:rPr>
                <w:rFonts w:eastAsia="Arial Unicode MS"/>
                <w:b/>
                <w:sz w:val="16"/>
                <w:szCs w:val="16"/>
              </w:rPr>
            </w:pPr>
            <w:r w:rsidRPr="00EA6EAA">
              <w:rPr>
                <w:rFonts w:eastAsia="Arial Unicode MS"/>
                <w:sz w:val="16"/>
                <w:szCs w:val="16"/>
              </w:rPr>
              <w:t xml:space="preserve"> </w:t>
            </w:r>
            <w:r w:rsidRPr="00A254B8">
              <w:rPr>
                <w:rFonts w:eastAsia="Arial Unicode MS"/>
                <w:b/>
                <w:sz w:val="16"/>
                <w:szCs w:val="16"/>
              </w:rPr>
              <w:t>Forcat dhe lëvizja</w:t>
            </w:r>
          </w:p>
          <w:p w:rsidR="00BA1E84" w:rsidRPr="00EA6EAA" w:rsidRDefault="00BA1E84" w:rsidP="004B4393">
            <w:pPr>
              <w:widowControl w:val="0"/>
              <w:tabs>
                <w:tab w:val="left" w:pos="380"/>
              </w:tabs>
              <w:autoSpaceDE w:val="0"/>
              <w:autoSpaceDN w:val="0"/>
              <w:adjustRightInd w:val="0"/>
              <w:spacing w:before="35" w:after="0" w:line="240" w:lineRule="exact"/>
              <w:ind w:left="20"/>
              <w:rPr>
                <w:rFonts w:ascii="Times New Roman" w:eastAsia="Arial Unicode MS" w:hAnsi="Times New Roman"/>
                <w:color w:val="000000"/>
                <w:sz w:val="16"/>
                <w:szCs w:val="16"/>
              </w:rPr>
            </w:pPr>
            <w:r w:rsidRPr="00EA6EAA">
              <w:rPr>
                <w:rFonts w:ascii="Times New Roman" w:eastAsia="Arial Unicode MS" w:hAnsi="Times New Roman"/>
                <w:color w:val="000000"/>
                <w:sz w:val="16"/>
                <w:szCs w:val="16"/>
              </w:rPr>
              <w:t>Distanca, zhvendosja, shpejtësia lineare dhe shpejtësia vektoriale. Lëvizja rrethore. Shpejtësia skalare dhe vektoriale në lëvizjen rrethore. Paraqitja grafike e varësisë së distancës nga koha dhe e shpejtësisë nga koha. Lëvizja e ndryshuar. Shpejtësia mesatare. Lëvizja njëtrajtësisht e ndryshuar. Nxitimi. Nxitimi ngadalësues. Paraqitja grafike e varësisë së shpejtësisë nga koha. Rënia e lirë. Nxitimi i rënies së lirë. Shpejtësia terminale.</w:t>
            </w:r>
          </w:p>
          <w:p w:rsidR="00BA1E84" w:rsidRPr="00EA6EAA" w:rsidRDefault="00C7071B" w:rsidP="004B4393">
            <w:pPr>
              <w:widowControl w:val="0"/>
              <w:tabs>
                <w:tab w:val="left" w:pos="380"/>
              </w:tabs>
              <w:autoSpaceDE w:val="0"/>
              <w:autoSpaceDN w:val="0"/>
              <w:adjustRightInd w:val="0"/>
              <w:spacing w:after="0" w:line="240" w:lineRule="exact"/>
              <w:ind w:left="14" w:right="-18"/>
              <w:rPr>
                <w:rFonts w:ascii="Times New Roman" w:eastAsia="Arial Unicode MS" w:hAnsi="Times New Roman"/>
                <w:color w:val="000000"/>
                <w:sz w:val="16"/>
                <w:szCs w:val="16"/>
              </w:rPr>
            </w:pPr>
            <w:r w:rsidRPr="00EA6EAA">
              <w:rPr>
                <w:rFonts w:ascii="Times New Roman" w:eastAsia="Arial Unicode MS" w:hAnsi="Times New Roman"/>
                <w:color w:val="000000"/>
                <w:sz w:val="16"/>
                <w:szCs w:val="16"/>
              </w:rPr>
              <w:t>18</w:t>
            </w:r>
            <w:r w:rsidR="00FC231A" w:rsidRPr="00EA6EAA">
              <w:rPr>
                <w:rFonts w:ascii="Times New Roman" w:eastAsia="Arial Unicode MS" w:hAnsi="Times New Roman"/>
                <w:color w:val="000000"/>
                <w:sz w:val="16"/>
                <w:szCs w:val="16"/>
              </w:rPr>
              <w:t xml:space="preserve"> ore</w:t>
            </w:r>
          </w:p>
        </w:tc>
        <w:tc>
          <w:tcPr>
            <w:tcW w:w="2916" w:type="dxa"/>
          </w:tcPr>
          <w:p w:rsidR="00C204C7" w:rsidRPr="00A254B8" w:rsidRDefault="00C204C7" w:rsidP="00C204C7">
            <w:pPr>
              <w:pStyle w:val="Default"/>
              <w:spacing w:line="240" w:lineRule="exact"/>
              <w:rPr>
                <w:rFonts w:eastAsia="Arial Unicode MS"/>
                <w:b/>
                <w:sz w:val="16"/>
                <w:szCs w:val="16"/>
              </w:rPr>
            </w:pPr>
            <w:r w:rsidRPr="00A254B8">
              <w:rPr>
                <w:rFonts w:eastAsia="Arial Unicode MS"/>
                <w:b/>
                <w:sz w:val="16"/>
                <w:szCs w:val="16"/>
              </w:rPr>
              <w:t>Forcat dhe bashkëveprimet e tyre:</w:t>
            </w:r>
          </w:p>
          <w:p w:rsidR="00C204C7" w:rsidRPr="00EA6EAA" w:rsidRDefault="00C204C7" w:rsidP="00C204C7">
            <w:pPr>
              <w:widowControl w:val="0"/>
              <w:tabs>
                <w:tab w:val="left" w:pos="375"/>
              </w:tabs>
              <w:autoSpaceDE w:val="0"/>
              <w:autoSpaceDN w:val="0"/>
              <w:adjustRightInd w:val="0"/>
              <w:spacing w:before="27" w:after="0" w:line="240" w:lineRule="exact"/>
              <w:ind w:left="20"/>
              <w:rPr>
                <w:rFonts w:ascii="Times New Roman" w:eastAsia="Arial Unicode MS" w:hAnsi="Times New Roman"/>
                <w:color w:val="000000"/>
                <w:sz w:val="16"/>
                <w:szCs w:val="16"/>
              </w:rPr>
            </w:pPr>
            <w:r w:rsidRPr="00EA6EAA">
              <w:rPr>
                <w:rFonts w:ascii="Times New Roman" w:eastAsia="Arial Unicode MS" w:hAnsi="Times New Roman"/>
                <w:color w:val="000000"/>
                <w:sz w:val="16"/>
                <w:szCs w:val="16"/>
                <w:lang w:val="de-DE"/>
              </w:rPr>
              <w:t xml:space="preserve">Madhësitë skalare dhe vektoriale. Forcat e bashkëveprimit në kontakt dhe jo në kontakt. Forca e fërkimit. Veprimi dhe kundërveprimi. Forca si madhësi vektoriale. Graviteti. Fusha gravitacionale. Nxitimi i rënies së lirë. Pesha. Qendra e masës. </w:t>
            </w:r>
            <w:r w:rsidRPr="00EA6EAA">
              <w:rPr>
                <w:rFonts w:ascii="Times New Roman" w:eastAsia="Arial Unicode MS" w:hAnsi="Times New Roman"/>
                <w:color w:val="000000"/>
                <w:sz w:val="16"/>
                <w:szCs w:val="16"/>
              </w:rPr>
              <w:t>Forca rezultante. Mbledhja dhe zbërthimi i forcave. Diagrami i forcave.</w:t>
            </w:r>
          </w:p>
          <w:p w:rsidR="006A553D" w:rsidRPr="00A254B8" w:rsidRDefault="006A553D" w:rsidP="006A553D">
            <w:pPr>
              <w:widowControl w:val="0"/>
              <w:autoSpaceDE w:val="0"/>
              <w:autoSpaceDN w:val="0"/>
              <w:adjustRightInd w:val="0"/>
              <w:spacing w:before="173" w:after="0" w:line="240" w:lineRule="exact"/>
              <w:ind w:left="20" w:right="475"/>
              <w:rPr>
                <w:rFonts w:ascii="Times New Roman" w:eastAsia="Arial Unicode MS" w:hAnsi="Times New Roman"/>
                <w:b/>
                <w:color w:val="000000"/>
                <w:sz w:val="16"/>
                <w:szCs w:val="16"/>
              </w:rPr>
            </w:pPr>
            <w:r w:rsidRPr="00A254B8">
              <w:rPr>
                <w:rFonts w:ascii="Times New Roman" w:eastAsia="Arial Unicode MS" w:hAnsi="Times New Roman"/>
                <w:b/>
                <w:color w:val="000000"/>
                <w:sz w:val="16"/>
                <w:szCs w:val="16"/>
              </w:rPr>
              <w:t xml:space="preserve">Forca, nxitimi dhe ligjet e Njutonit </w:t>
            </w:r>
          </w:p>
          <w:p w:rsidR="006A553D" w:rsidRPr="00EA6EAA" w:rsidRDefault="006A553D" w:rsidP="006A553D">
            <w:pPr>
              <w:widowControl w:val="0"/>
              <w:autoSpaceDE w:val="0"/>
              <w:autoSpaceDN w:val="0"/>
              <w:adjustRightInd w:val="0"/>
              <w:spacing w:before="173" w:after="0" w:line="240" w:lineRule="exact"/>
              <w:ind w:left="20" w:right="-108"/>
              <w:rPr>
                <w:rFonts w:ascii="Times New Roman" w:eastAsia="Arial Unicode MS" w:hAnsi="Times New Roman"/>
                <w:color w:val="000000"/>
                <w:sz w:val="16"/>
                <w:szCs w:val="16"/>
              </w:rPr>
            </w:pPr>
            <w:r w:rsidRPr="00EA6EAA">
              <w:rPr>
                <w:rFonts w:ascii="Times New Roman" w:eastAsia="Arial Unicode MS" w:hAnsi="Times New Roman"/>
                <w:color w:val="000000"/>
                <w:sz w:val="16"/>
                <w:szCs w:val="16"/>
              </w:rPr>
              <w:t>Ligji i parë i Njutonit. Inercia. Ligji i dytë i Njutonit. Masa inerciale. Ligji i tretë i Njutonit. Zbatime të ligjeve të Njutonit në jetën e përditshme.</w:t>
            </w:r>
          </w:p>
          <w:p w:rsidR="006A553D" w:rsidRPr="00EA6EAA" w:rsidRDefault="006A553D" w:rsidP="006A553D">
            <w:pPr>
              <w:widowControl w:val="0"/>
              <w:autoSpaceDE w:val="0"/>
              <w:autoSpaceDN w:val="0"/>
              <w:adjustRightInd w:val="0"/>
              <w:spacing w:before="125" w:after="0" w:line="240" w:lineRule="exact"/>
              <w:ind w:left="20"/>
              <w:rPr>
                <w:rFonts w:ascii="Times New Roman" w:eastAsia="Arial Unicode MS" w:hAnsi="Times New Roman"/>
                <w:color w:val="000000"/>
                <w:sz w:val="16"/>
                <w:szCs w:val="16"/>
              </w:rPr>
            </w:pPr>
            <w:r w:rsidRPr="00EA6EAA">
              <w:rPr>
                <w:rFonts w:ascii="Times New Roman" w:eastAsia="Arial Unicode MS" w:hAnsi="Times New Roman"/>
                <w:color w:val="000000"/>
                <w:sz w:val="16"/>
                <w:szCs w:val="16"/>
              </w:rPr>
              <w:t>Forcat dhe frenimi</w:t>
            </w:r>
          </w:p>
          <w:p w:rsidR="006A553D" w:rsidRPr="00EA6EAA" w:rsidRDefault="006A553D" w:rsidP="006A553D">
            <w:pPr>
              <w:widowControl w:val="0"/>
              <w:tabs>
                <w:tab w:val="left" w:pos="380"/>
              </w:tabs>
              <w:autoSpaceDE w:val="0"/>
              <w:autoSpaceDN w:val="0"/>
              <w:adjustRightInd w:val="0"/>
              <w:spacing w:before="38" w:after="0" w:line="240" w:lineRule="exact"/>
              <w:ind w:left="20" w:right="70"/>
              <w:rPr>
                <w:rFonts w:ascii="Times New Roman" w:eastAsia="Arial Unicode MS" w:hAnsi="Times New Roman"/>
                <w:color w:val="000000"/>
                <w:sz w:val="16"/>
                <w:szCs w:val="16"/>
                <w:lang w:val="de-DE"/>
              </w:rPr>
            </w:pPr>
            <w:r w:rsidRPr="00EA6EAA">
              <w:rPr>
                <w:rFonts w:ascii="Times New Roman" w:eastAsia="Arial Unicode MS" w:hAnsi="Times New Roman"/>
                <w:color w:val="000000"/>
                <w:spacing w:val="-4"/>
                <w:sz w:val="16"/>
                <w:szCs w:val="16"/>
                <w:lang w:val="de-DE"/>
              </w:rPr>
              <w:t xml:space="preserve">Koha e reagimit dhe distanca </w:t>
            </w:r>
            <w:r w:rsidRPr="00EA6EAA">
              <w:rPr>
                <w:rFonts w:ascii="Times New Roman" w:eastAsia="Arial Unicode MS" w:hAnsi="Times New Roman"/>
                <w:color w:val="000000"/>
                <w:sz w:val="16"/>
                <w:szCs w:val="16"/>
                <w:lang w:val="de-DE"/>
              </w:rPr>
              <w:t>e frenimit.</w:t>
            </w:r>
          </w:p>
          <w:p w:rsidR="006A553D" w:rsidRPr="00EA6EAA" w:rsidRDefault="006A553D" w:rsidP="006A553D">
            <w:pPr>
              <w:widowControl w:val="0"/>
              <w:tabs>
                <w:tab w:val="left" w:pos="380"/>
              </w:tabs>
              <w:autoSpaceDE w:val="0"/>
              <w:autoSpaceDN w:val="0"/>
              <w:adjustRightInd w:val="0"/>
              <w:spacing w:after="0" w:line="240" w:lineRule="exact"/>
              <w:ind w:left="20" w:right="-18"/>
              <w:rPr>
                <w:rFonts w:ascii="Times New Roman" w:eastAsia="Arial Unicode MS" w:hAnsi="Times New Roman"/>
                <w:color w:val="000000"/>
                <w:sz w:val="16"/>
                <w:szCs w:val="16"/>
              </w:rPr>
            </w:pPr>
            <w:r w:rsidRPr="00EA6EAA">
              <w:rPr>
                <w:rFonts w:ascii="Times New Roman" w:eastAsia="Arial Unicode MS" w:hAnsi="Times New Roman"/>
                <w:color w:val="000000"/>
                <w:sz w:val="16"/>
                <w:szCs w:val="16"/>
              </w:rPr>
              <w:t xml:space="preserve">Varësia e distancës së frenimit nga shpejtësia. Paraqitja grafike. Faktorët që ndikojnë në kohën e reagimit dhe në distancën e frenimit. </w:t>
            </w:r>
          </w:p>
          <w:p w:rsidR="006A553D" w:rsidRPr="00EA6EAA" w:rsidRDefault="006A553D" w:rsidP="006A553D">
            <w:pPr>
              <w:widowControl w:val="0"/>
              <w:tabs>
                <w:tab w:val="left" w:pos="380"/>
              </w:tabs>
              <w:autoSpaceDE w:val="0"/>
              <w:autoSpaceDN w:val="0"/>
              <w:adjustRightInd w:val="0"/>
              <w:spacing w:after="0" w:line="240" w:lineRule="exact"/>
              <w:ind w:left="14" w:right="-18"/>
              <w:rPr>
                <w:rFonts w:ascii="Times New Roman" w:eastAsia="Arial Unicode MS" w:hAnsi="Times New Roman"/>
                <w:color w:val="000000"/>
                <w:sz w:val="16"/>
                <w:szCs w:val="16"/>
                <w:lang w:val="de-DE"/>
              </w:rPr>
            </w:pPr>
            <w:r w:rsidRPr="00EA6EAA">
              <w:rPr>
                <w:rFonts w:ascii="Times New Roman" w:eastAsia="Arial Unicode MS" w:hAnsi="Times New Roman"/>
                <w:color w:val="000000"/>
                <w:sz w:val="16"/>
                <w:szCs w:val="16"/>
                <w:lang w:val="de-DE"/>
              </w:rPr>
              <w:t>Impulsi</w:t>
            </w:r>
          </w:p>
          <w:p w:rsidR="006A553D" w:rsidRPr="00EA6EAA" w:rsidRDefault="006A553D" w:rsidP="006A553D">
            <w:pPr>
              <w:widowControl w:val="0"/>
              <w:tabs>
                <w:tab w:val="left" w:pos="380"/>
              </w:tabs>
              <w:autoSpaceDE w:val="0"/>
              <w:autoSpaceDN w:val="0"/>
              <w:adjustRightInd w:val="0"/>
              <w:spacing w:after="0" w:line="240" w:lineRule="exact"/>
              <w:ind w:left="14" w:right="-18"/>
              <w:rPr>
                <w:rFonts w:ascii="Times New Roman" w:eastAsia="Arial Unicode MS" w:hAnsi="Times New Roman"/>
                <w:color w:val="000000"/>
                <w:sz w:val="16"/>
                <w:szCs w:val="16"/>
              </w:rPr>
            </w:pPr>
            <w:r w:rsidRPr="00EA6EAA">
              <w:rPr>
                <w:rFonts w:ascii="Times New Roman" w:eastAsia="Arial Unicode MS" w:hAnsi="Times New Roman"/>
                <w:color w:val="000000"/>
                <w:sz w:val="16"/>
                <w:szCs w:val="16"/>
                <w:lang w:val="de-DE"/>
              </w:rPr>
              <w:t xml:space="preserve">Impulsi. Ligi i ruajtjes së impulsit në sistemin e mbyllur. </w:t>
            </w:r>
            <w:r w:rsidRPr="00EA6EAA">
              <w:rPr>
                <w:rFonts w:ascii="Times New Roman" w:eastAsia="Arial Unicode MS" w:hAnsi="Times New Roman"/>
                <w:color w:val="000000"/>
                <w:sz w:val="16"/>
                <w:szCs w:val="16"/>
              </w:rPr>
              <w:t>Ndryshimet e impulsit.</w:t>
            </w:r>
          </w:p>
          <w:p w:rsidR="00BA1E84" w:rsidRPr="00EA6EAA" w:rsidRDefault="00BA1E84" w:rsidP="006A553D">
            <w:pPr>
              <w:widowControl w:val="0"/>
              <w:autoSpaceDE w:val="0"/>
              <w:autoSpaceDN w:val="0"/>
              <w:adjustRightInd w:val="0"/>
              <w:spacing w:before="84" w:after="0" w:line="240" w:lineRule="exact"/>
              <w:ind w:left="20"/>
              <w:rPr>
                <w:rFonts w:ascii="Times New Roman" w:eastAsia="Arial Unicode MS" w:hAnsi="Times New Roman"/>
                <w:color w:val="000000"/>
                <w:sz w:val="16"/>
                <w:szCs w:val="16"/>
              </w:rPr>
            </w:pPr>
            <w:r w:rsidRPr="00EA6EAA">
              <w:rPr>
                <w:rFonts w:ascii="Times New Roman" w:eastAsia="Arial Unicode MS" w:hAnsi="Times New Roman"/>
                <w:color w:val="000000"/>
                <w:sz w:val="16"/>
                <w:szCs w:val="16"/>
              </w:rPr>
              <w:t>Momenti i forcës</w:t>
            </w:r>
          </w:p>
          <w:p w:rsidR="00BA1E84" w:rsidRPr="00EA6EAA" w:rsidRDefault="00BA1E84" w:rsidP="004B4393">
            <w:pPr>
              <w:widowControl w:val="0"/>
              <w:autoSpaceDE w:val="0"/>
              <w:autoSpaceDN w:val="0"/>
              <w:adjustRightInd w:val="0"/>
              <w:spacing w:before="84" w:after="0" w:line="240" w:lineRule="exact"/>
              <w:ind w:left="20"/>
              <w:rPr>
                <w:rFonts w:ascii="Times New Roman" w:eastAsia="Arial Unicode MS" w:hAnsi="Times New Roman"/>
                <w:color w:val="000000"/>
                <w:sz w:val="16"/>
                <w:szCs w:val="16"/>
              </w:rPr>
            </w:pPr>
            <w:r w:rsidRPr="00EA6EAA">
              <w:rPr>
                <w:rFonts w:ascii="Times New Roman" w:eastAsia="Arial Unicode MS" w:hAnsi="Times New Roman"/>
                <w:color w:val="000000"/>
                <w:spacing w:val="-2"/>
                <w:sz w:val="16"/>
                <w:szCs w:val="16"/>
              </w:rPr>
              <w:t xml:space="preserve">Forca e rrotullimit. Momenti </w:t>
            </w:r>
            <w:r w:rsidRPr="00EA6EAA">
              <w:rPr>
                <w:rFonts w:ascii="Times New Roman" w:eastAsia="Arial Unicode MS" w:hAnsi="Times New Roman"/>
                <w:color w:val="000000"/>
                <w:sz w:val="16"/>
                <w:szCs w:val="16"/>
              </w:rPr>
              <w:t>i forcës. Rregulla e momenteve. Levat dhe rrotat.</w:t>
            </w:r>
          </w:p>
          <w:p w:rsidR="0095689F" w:rsidRPr="00EA6EAA" w:rsidRDefault="0095689F" w:rsidP="004B4393">
            <w:pPr>
              <w:widowControl w:val="0"/>
              <w:autoSpaceDE w:val="0"/>
              <w:autoSpaceDN w:val="0"/>
              <w:adjustRightInd w:val="0"/>
              <w:spacing w:before="84" w:after="0" w:line="240" w:lineRule="exact"/>
              <w:ind w:left="20"/>
              <w:rPr>
                <w:rFonts w:ascii="Times New Roman" w:eastAsia="Arial Unicode MS" w:hAnsi="Times New Roman"/>
                <w:color w:val="000000"/>
                <w:sz w:val="16"/>
                <w:szCs w:val="16"/>
              </w:rPr>
            </w:pPr>
            <w:r w:rsidRPr="00EA6EAA">
              <w:rPr>
                <w:rFonts w:ascii="Times New Roman" w:eastAsia="Arial Unicode MS" w:hAnsi="Times New Roman"/>
                <w:color w:val="000000"/>
                <w:sz w:val="16"/>
                <w:szCs w:val="16"/>
              </w:rPr>
              <w:t>24 ore</w:t>
            </w:r>
          </w:p>
          <w:p w:rsidR="00BA1E84" w:rsidRPr="005751A3" w:rsidRDefault="00BA1E84" w:rsidP="0095689F">
            <w:pPr>
              <w:widowControl w:val="0"/>
              <w:autoSpaceDE w:val="0"/>
              <w:autoSpaceDN w:val="0"/>
              <w:adjustRightInd w:val="0"/>
              <w:spacing w:after="0" w:line="240" w:lineRule="exact"/>
              <w:ind w:left="20"/>
              <w:rPr>
                <w:rFonts w:ascii="Times New Roman" w:hAnsi="Times New Roman"/>
                <w:sz w:val="16"/>
                <w:szCs w:val="16"/>
                <w:lang w:eastAsia="sq-AL"/>
              </w:rPr>
            </w:pPr>
          </w:p>
        </w:tc>
        <w:tc>
          <w:tcPr>
            <w:tcW w:w="2756" w:type="dxa"/>
          </w:tcPr>
          <w:p w:rsidR="00BA1E84" w:rsidRPr="00DA3C9F" w:rsidRDefault="00BA1E84" w:rsidP="004B4393">
            <w:pPr>
              <w:widowControl w:val="0"/>
              <w:autoSpaceDE w:val="0"/>
              <w:autoSpaceDN w:val="0"/>
              <w:adjustRightInd w:val="0"/>
              <w:spacing w:before="189" w:after="0" w:line="240" w:lineRule="exact"/>
              <w:ind w:left="14"/>
              <w:rPr>
                <w:rFonts w:ascii="Times New Roman" w:eastAsia="Arial Unicode MS" w:hAnsi="Times New Roman"/>
                <w:b/>
                <w:color w:val="000000"/>
                <w:sz w:val="16"/>
                <w:szCs w:val="16"/>
              </w:rPr>
            </w:pPr>
            <w:r w:rsidRPr="00DA3C9F">
              <w:rPr>
                <w:rFonts w:ascii="Times New Roman" w:eastAsia="Arial Unicode MS" w:hAnsi="Times New Roman"/>
                <w:b/>
                <w:color w:val="000000"/>
                <w:sz w:val="16"/>
                <w:szCs w:val="16"/>
              </w:rPr>
              <w:t>Trysnia dhe ndryshimet e trysnisë në lëngje</w:t>
            </w:r>
          </w:p>
          <w:p w:rsidR="00BA1E84" w:rsidRPr="00EA6EAA" w:rsidRDefault="00BA1E84" w:rsidP="004B4393">
            <w:pPr>
              <w:widowControl w:val="0"/>
              <w:autoSpaceDE w:val="0"/>
              <w:autoSpaceDN w:val="0"/>
              <w:adjustRightInd w:val="0"/>
              <w:spacing w:after="0" w:line="240" w:lineRule="exact"/>
              <w:ind w:left="14"/>
              <w:rPr>
                <w:rFonts w:ascii="Times New Roman" w:eastAsia="Arial Unicode MS" w:hAnsi="Times New Roman"/>
                <w:color w:val="000000"/>
                <w:sz w:val="16"/>
                <w:szCs w:val="16"/>
              </w:rPr>
            </w:pPr>
            <w:r w:rsidRPr="00EA6EAA">
              <w:rPr>
                <w:rFonts w:ascii="Times New Roman" w:eastAsia="Arial Unicode MS" w:hAnsi="Times New Roman"/>
                <w:color w:val="000000"/>
                <w:sz w:val="16"/>
                <w:szCs w:val="16"/>
              </w:rPr>
              <w:t>Trysnia në lëngje dhe gaze. Zhytja dhe notimi. Forca e Arkimedit. Ligji i Paskalit. Barometri dhe përdorimi i tij. Trysnia atmosferike. Manometri dhe përdorimi i tij.</w:t>
            </w:r>
          </w:p>
          <w:p w:rsidR="00BA1E84" w:rsidRPr="005751A3" w:rsidRDefault="00BA1E84" w:rsidP="004B4393">
            <w:pPr>
              <w:spacing w:after="0" w:line="240" w:lineRule="auto"/>
              <w:rPr>
                <w:rFonts w:ascii="Times New Roman" w:hAnsi="Times New Roman"/>
                <w:sz w:val="16"/>
                <w:szCs w:val="16"/>
                <w:lang w:eastAsia="sq-AL"/>
              </w:rPr>
            </w:pPr>
            <w:r w:rsidRPr="005751A3">
              <w:rPr>
                <w:rFonts w:ascii="Times New Roman" w:hAnsi="Times New Roman"/>
                <w:sz w:val="16"/>
                <w:szCs w:val="16"/>
                <w:lang w:eastAsia="sq-AL"/>
              </w:rPr>
              <w:t>(</w:t>
            </w:r>
            <w:r w:rsidR="0095689F" w:rsidRPr="005751A3">
              <w:rPr>
                <w:rFonts w:ascii="Times New Roman" w:hAnsi="Times New Roman"/>
                <w:sz w:val="16"/>
                <w:szCs w:val="16"/>
                <w:lang w:eastAsia="sq-AL"/>
              </w:rPr>
              <w:t>2</w:t>
            </w:r>
            <w:r w:rsidRPr="005751A3">
              <w:rPr>
                <w:rFonts w:ascii="Times New Roman" w:hAnsi="Times New Roman"/>
                <w:sz w:val="16"/>
                <w:szCs w:val="16"/>
                <w:lang w:eastAsia="sq-AL"/>
              </w:rPr>
              <w:t xml:space="preserve"> ore)</w:t>
            </w:r>
          </w:p>
        </w:tc>
      </w:tr>
      <w:tr w:rsidR="00BA1E84" w:rsidRPr="005751A3" w:rsidTr="0095689F">
        <w:trPr>
          <w:trHeight w:val="5930"/>
        </w:trPr>
        <w:tc>
          <w:tcPr>
            <w:tcW w:w="1885" w:type="dxa"/>
            <w:vAlign w:val="center"/>
          </w:tcPr>
          <w:p w:rsidR="00BA1E84" w:rsidRPr="005751A3" w:rsidRDefault="00BA1E84" w:rsidP="004B4393">
            <w:pPr>
              <w:spacing w:after="0" w:line="240" w:lineRule="auto"/>
              <w:jc w:val="center"/>
              <w:rPr>
                <w:rFonts w:ascii="Times New Roman" w:hAnsi="Times New Roman"/>
                <w:b/>
                <w:sz w:val="16"/>
                <w:szCs w:val="16"/>
              </w:rPr>
            </w:pPr>
            <w:r w:rsidRPr="005751A3">
              <w:rPr>
                <w:rFonts w:ascii="Times New Roman" w:hAnsi="Times New Roman"/>
                <w:b/>
                <w:sz w:val="16"/>
                <w:szCs w:val="16"/>
              </w:rPr>
              <w:lastRenderedPageBreak/>
              <w:t>Energjia:</w:t>
            </w:r>
          </w:p>
          <w:p w:rsidR="00BA1E84" w:rsidRPr="005751A3" w:rsidRDefault="00BA1E84" w:rsidP="004B4393">
            <w:pPr>
              <w:spacing w:after="0" w:line="240" w:lineRule="auto"/>
              <w:jc w:val="center"/>
              <w:rPr>
                <w:rFonts w:ascii="Times New Roman" w:hAnsi="Times New Roman"/>
                <w:b/>
                <w:sz w:val="16"/>
                <w:szCs w:val="16"/>
              </w:rPr>
            </w:pPr>
            <w:r w:rsidRPr="005751A3">
              <w:rPr>
                <w:rFonts w:ascii="Times New Roman" w:hAnsi="Times New Roman"/>
                <w:b/>
                <w:sz w:val="16"/>
                <w:szCs w:val="16"/>
              </w:rPr>
              <w:t xml:space="preserve">Gjithsej </w:t>
            </w:r>
          </w:p>
          <w:p w:rsidR="00BA1E84" w:rsidRPr="005751A3" w:rsidRDefault="00BA1E84" w:rsidP="004B4393">
            <w:pPr>
              <w:spacing w:after="0" w:line="240" w:lineRule="auto"/>
              <w:jc w:val="center"/>
              <w:rPr>
                <w:rFonts w:ascii="Times New Roman" w:hAnsi="Times New Roman"/>
                <w:b/>
                <w:sz w:val="16"/>
                <w:szCs w:val="16"/>
              </w:rPr>
            </w:pPr>
            <w:r w:rsidRPr="005751A3">
              <w:rPr>
                <w:rFonts w:ascii="Times New Roman" w:hAnsi="Times New Roman"/>
                <w:b/>
                <w:sz w:val="16"/>
                <w:szCs w:val="16"/>
              </w:rPr>
              <w:t>1</w:t>
            </w:r>
            <w:r w:rsidR="00C7071B" w:rsidRPr="005751A3">
              <w:rPr>
                <w:rFonts w:ascii="Times New Roman" w:hAnsi="Times New Roman"/>
                <w:b/>
                <w:sz w:val="16"/>
                <w:szCs w:val="16"/>
              </w:rPr>
              <w:t>3</w:t>
            </w:r>
            <w:r w:rsidRPr="005751A3">
              <w:rPr>
                <w:rFonts w:ascii="Times New Roman" w:hAnsi="Times New Roman"/>
                <w:b/>
                <w:sz w:val="16"/>
                <w:szCs w:val="16"/>
              </w:rPr>
              <w:t xml:space="preserve"> orë</w:t>
            </w:r>
          </w:p>
          <w:p w:rsidR="00BA1E84" w:rsidRPr="005751A3" w:rsidRDefault="00BA1E84" w:rsidP="004B4393">
            <w:pPr>
              <w:spacing w:after="0" w:line="240" w:lineRule="auto"/>
              <w:jc w:val="center"/>
              <w:rPr>
                <w:rFonts w:ascii="Times New Roman" w:hAnsi="Times New Roman"/>
                <w:b/>
                <w:sz w:val="16"/>
                <w:szCs w:val="16"/>
              </w:rPr>
            </w:pPr>
          </w:p>
          <w:p w:rsidR="00BA1E84" w:rsidRPr="005751A3" w:rsidRDefault="00BA1E84" w:rsidP="004B4393">
            <w:pPr>
              <w:spacing w:after="0" w:line="240" w:lineRule="auto"/>
              <w:jc w:val="center"/>
              <w:rPr>
                <w:rFonts w:ascii="Times New Roman" w:hAnsi="Times New Roman"/>
                <w:b/>
                <w:sz w:val="16"/>
                <w:szCs w:val="16"/>
              </w:rPr>
            </w:pPr>
          </w:p>
          <w:p w:rsidR="00BA1E84" w:rsidRPr="005751A3" w:rsidRDefault="00BA1E84" w:rsidP="004B4393">
            <w:pPr>
              <w:spacing w:after="0" w:line="240" w:lineRule="auto"/>
              <w:jc w:val="center"/>
              <w:rPr>
                <w:rFonts w:ascii="Times New Roman" w:hAnsi="Times New Roman"/>
                <w:b/>
                <w:sz w:val="16"/>
                <w:szCs w:val="16"/>
              </w:rPr>
            </w:pPr>
          </w:p>
          <w:p w:rsidR="00BA1E84" w:rsidRPr="005751A3" w:rsidRDefault="00BA1E84" w:rsidP="004B4393">
            <w:pPr>
              <w:spacing w:after="0" w:line="240" w:lineRule="auto"/>
              <w:jc w:val="center"/>
              <w:rPr>
                <w:rFonts w:ascii="Times New Roman" w:hAnsi="Times New Roman"/>
                <w:b/>
                <w:sz w:val="16"/>
                <w:szCs w:val="16"/>
              </w:rPr>
            </w:pPr>
          </w:p>
          <w:p w:rsidR="00BA1E84" w:rsidRPr="005751A3" w:rsidRDefault="00BA1E84" w:rsidP="004B4393">
            <w:pPr>
              <w:spacing w:after="0" w:line="240" w:lineRule="auto"/>
              <w:jc w:val="center"/>
              <w:rPr>
                <w:rFonts w:ascii="Times New Roman" w:hAnsi="Times New Roman"/>
                <w:sz w:val="16"/>
                <w:szCs w:val="16"/>
                <w:lang w:eastAsia="sq-AL"/>
              </w:rPr>
            </w:pPr>
          </w:p>
        </w:tc>
        <w:tc>
          <w:tcPr>
            <w:tcW w:w="3081" w:type="dxa"/>
          </w:tcPr>
          <w:p w:rsidR="00BA1E84" w:rsidRPr="005751A3" w:rsidRDefault="00BA1E84" w:rsidP="004B4393">
            <w:pPr>
              <w:spacing w:after="0" w:line="240" w:lineRule="auto"/>
              <w:jc w:val="center"/>
              <w:rPr>
                <w:rFonts w:ascii="Times New Roman" w:hAnsi="Times New Roman"/>
                <w:b/>
                <w:sz w:val="16"/>
                <w:szCs w:val="16"/>
                <w:lang w:eastAsia="sq-AL"/>
              </w:rPr>
            </w:pPr>
          </w:p>
        </w:tc>
        <w:tc>
          <w:tcPr>
            <w:tcW w:w="2916" w:type="dxa"/>
          </w:tcPr>
          <w:p w:rsidR="00BA1E84" w:rsidRPr="00EA6EAA" w:rsidRDefault="00BA1E84" w:rsidP="004B4393">
            <w:pPr>
              <w:widowControl w:val="0"/>
              <w:tabs>
                <w:tab w:val="left" w:pos="375"/>
              </w:tabs>
              <w:autoSpaceDE w:val="0"/>
              <w:autoSpaceDN w:val="0"/>
              <w:adjustRightInd w:val="0"/>
              <w:spacing w:before="75" w:after="0" w:line="240" w:lineRule="exact"/>
              <w:rPr>
                <w:rFonts w:ascii="Times New Roman" w:eastAsia="Arial Unicode MS" w:hAnsi="Times New Roman"/>
                <w:color w:val="000000"/>
                <w:sz w:val="16"/>
                <w:szCs w:val="16"/>
              </w:rPr>
            </w:pPr>
          </w:p>
        </w:tc>
        <w:tc>
          <w:tcPr>
            <w:tcW w:w="2756" w:type="dxa"/>
          </w:tcPr>
          <w:p w:rsidR="0095689F" w:rsidRPr="00DA3C9F" w:rsidRDefault="0095689F" w:rsidP="00EA6EAA">
            <w:pPr>
              <w:widowControl w:val="0"/>
              <w:autoSpaceDE w:val="0"/>
              <w:autoSpaceDN w:val="0"/>
              <w:adjustRightInd w:val="0"/>
              <w:spacing w:after="0" w:line="240" w:lineRule="auto"/>
              <w:ind w:right="274"/>
              <w:rPr>
                <w:rFonts w:ascii="Times New Roman" w:eastAsia="Arial Unicode MS" w:hAnsi="Times New Roman"/>
                <w:b/>
                <w:color w:val="000000"/>
                <w:sz w:val="16"/>
                <w:szCs w:val="16"/>
                <w:lang w:val="de-DE"/>
              </w:rPr>
            </w:pPr>
            <w:r w:rsidRPr="00DA3C9F">
              <w:rPr>
                <w:rFonts w:ascii="Times New Roman" w:eastAsia="Arial Unicode MS" w:hAnsi="Times New Roman"/>
                <w:b/>
                <w:color w:val="000000"/>
                <w:sz w:val="16"/>
                <w:szCs w:val="16"/>
                <w:lang w:val="de-DE"/>
              </w:rPr>
              <w:t>Ndryshimi i energjisë dhe ruajtja e saj</w:t>
            </w:r>
          </w:p>
          <w:p w:rsidR="0095689F" w:rsidRPr="00EA6EAA" w:rsidRDefault="0095689F" w:rsidP="00EA6EAA">
            <w:pPr>
              <w:widowControl w:val="0"/>
              <w:tabs>
                <w:tab w:val="left" w:pos="492"/>
              </w:tabs>
              <w:autoSpaceDE w:val="0"/>
              <w:autoSpaceDN w:val="0"/>
              <w:adjustRightInd w:val="0"/>
              <w:spacing w:before="211" w:after="0" w:line="240" w:lineRule="auto"/>
              <w:ind w:right="318"/>
              <w:rPr>
                <w:rFonts w:ascii="Times New Roman" w:eastAsia="Arial Unicode MS" w:hAnsi="Times New Roman"/>
                <w:color w:val="000000"/>
                <w:sz w:val="16"/>
                <w:szCs w:val="16"/>
                <w:lang w:val="de-DE"/>
              </w:rPr>
            </w:pPr>
            <w:r w:rsidRPr="00EA6EAA">
              <w:rPr>
                <w:rFonts w:ascii="Times New Roman" w:eastAsia="Arial Unicode MS" w:hAnsi="Times New Roman"/>
                <w:color w:val="000000"/>
                <w:sz w:val="16"/>
                <w:szCs w:val="16"/>
                <w:lang w:val="de-DE"/>
              </w:rPr>
              <w:t>Energjia. Ndryshimet e energjisë. Mënyrat e grumbullimit të energjisë.Rishpërndarja e energjisë brenda një sistemi.Energjia kinetike, energjia potenciale gravitacionale, energjia e elasticitetit, energjia termike. Puna dhe fuqia.</w:t>
            </w:r>
          </w:p>
          <w:p w:rsidR="0095689F" w:rsidRPr="00EA6EAA" w:rsidRDefault="0095689F" w:rsidP="00EA6EAA">
            <w:pPr>
              <w:widowControl w:val="0"/>
              <w:tabs>
                <w:tab w:val="left" w:pos="492"/>
              </w:tabs>
              <w:autoSpaceDE w:val="0"/>
              <w:autoSpaceDN w:val="0"/>
              <w:adjustRightInd w:val="0"/>
              <w:spacing w:before="211" w:after="0" w:line="240" w:lineRule="auto"/>
              <w:ind w:right="318"/>
              <w:rPr>
                <w:rFonts w:ascii="Times New Roman" w:eastAsia="Arial Unicode MS" w:hAnsi="Times New Roman"/>
                <w:color w:val="000000"/>
                <w:sz w:val="16"/>
                <w:szCs w:val="16"/>
                <w:lang w:val="de-DE"/>
              </w:rPr>
            </w:pPr>
            <w:r w:rsidRPr="00EA6EAA">
              <w:rPr>
                <w:rFonts w:ascii="Times New Roman" w:eastAsia="Arial Unicode MS" w:hAnsi="Times New Roman"/>
                <w:color w:val="000000"/>
                <w:sz w:val="16"/>
                <w:szCs w:val="16"/>
                <w:lang w:val="de-DE"/>
              </w:rPr>
              <w:t>Ruajtja dhe shndërrimi i energjisë energjisë, burimet e energjisë në nivel kombëtar dhe global</w:t>
            </w:r>
          </w:p>
          <w:p w:rsidR="0095689F" w:rsidRPr="00EA6EAA" w:rsidRDefault="0095689F" w:rsidP="00EA6EAA">
            <w:pPr>
              <w:widowControl w:val="0"/>
              <w:tabs>
                <w:tab w:val="left" w:pos="375"/>
              </w:tabs>
              <w:autoSpaceDE w:val="0"/>
              <w:autoSpaceDN w:val="0"/>
              <w:adjustRightInd w:val="0"/>
              <w:spacing w:before="75" w:after="0" w:line="240" w:lineRule="auto"/>
              <w:rPr>
                <w:rFonts w:ascii="Times New Roman" w:eastAsia="Arial Unicode MS" w:hAnsi="Times New Roman"/>
                <w:color w:val="000000"/>
                <w:sz w:val="16"/>
                <w:szCs w:val="16"/>
              </w:rPr>
            </w:pPr>
            <w:r w:rsidRPr="00EA6EAA">
              <w:rPr>
                <w:rFonts w:ascii="Times New Roman" w:eastAsia="Arial Unicode MS" w:hAnsi="Times New Roman"/>
                <w:color w:val="000000"/>
                <w:sz w:val="16"/>
                <w:szCs w:val="16"/>
              </w:rPr>
              <w:t>Ligji i ruajtjes dhe i shndërrimit të energjisë. Transmetimi i energjisë. Humbja e energjisë. Rendimenti i energjisë. Burimet e energjisë dhe përdorimi i tyre.</w:t>
            </w:r>
          </w:p>
          <w:p w:rsidR="0095689F" w:rsidRPr="00EA6EAA" w:rsidRDefault="0095689F" w:rsidP="00EA6EAA">
            <w:pPr>
              <w:widowControl w:val="0"/>
              <w:autoSpaceDE w:val="0"/>
              <w:autoSpaceDN w:val="0"/>
              <w:adjustRightInd w:val="0"/>
              <w:spacing w:before="143" w:after="0" w:line="240" w:lineRule="auto"/>
              <w:ind w:left="20" w:right="-108"/>
              <w:rPr>
                <w:rFonts w:ascii="Times New Roman" w:eastAsia="Arial Unicode MS" w:hAnsi="Times New Roman"/>
                <w:color w:val="000000"/>
                <w:sz w:val="16"/>
                <w:szCs w:val="16"/>
              </w:rPr>
            </w:pPr>
            <w:r w:rsidRPr="00EA6EAA">
              <w:rPr>
                <w:rFonts w:ascii="Times New Roman" w:eastAsia="Arial Unicode MS" w:hAnsi="Times New Roman"/>
                <w:color w:val="000000"/>
                <w:sz w:val="16"/>
                <w:szCs w:val="16"/>
              </w:rPr>
              <w:t>Puna dhe transmetimi i energjisë</w:t>
            </w:r>
          </w:p>
          <w:p w:rsidR="0095689F" w:rsidRPr="00EA6EAA" w:rsidRDefault="0095689F" w:rsidP="00EA6EAA">
            <w:pPr>
              <w:widowControl w:val="0"/>
              <w:autoSpaceDE w:val="0"/>
              <w:autoSpaceDN w:val="0"/>
              <w:adjustRightInd w:val="0"/>
              <w:spacing w:after="0" w:line="240" w:lineRule="auto"/>
              <w:ind w:left="20"/>
              <w:rPr>
                <w:rFonts w:ascii="Times New Roman" w:eastAsia="Arial Unicode MS" w:hAnsi="Times New Roman"/>
                <w:color w:val="000000"/>
                <w:sz w:val="16"/>
                <w:szCs w:val="16"/>
                <w:lang w:val="de-DE"/>
              </w:rPr>
            </w:pPr>
            <w:r w:rsidRPr="007012DC">
              <w:rPr>
                <w:rFonts w:ascii="Times New Roman" w:eastAsia="Arial Unicode MS" w:hAnsi="Times New Roman"/>
                <w:color w:val="000000"/>
                <w:sz w:val="16"/>
                <w:szCs w:val="16"/>
              </w:rPr>
              <w:t xml:space="preserve">Puna. </w:t>
            </w:r>
            <w:r w:rsidRPr="00EA6EAA">
              <w:rPr>
                <w:rFonts w:ascii="Times New Roman" w:eastAsia="Arial Unicode MS" w:hAnsi="Times New Roman"/>
                <w:color w:val="000000"/>
                <w:sz w:val="16"/>
                <w:szCs w:val="16"/>
                <w:lang w:val="de-DE"/>
              </w:rPr>
              <w:t xml:space="preserve">Puna dhe energjia. Forca e elasticitetit. Shformimi elastik dhe joelastik. Konstantja e </w:t>
            </w:r>
            <w:r w:rsidRPr="00EA6EAA">
              <w:rPr>
                <w:rFonts w:ascii="Times New Roman" w:eastAsia="Arial Unicode MS" w:hAnsi="Times New Roman"/>
                <w:color w:val="000000"/>
                <w:spacing w:val="-2"/>
                <w:sz w:val="16"/>
                <w:szCs w:val="16"/>
                <w:lang w:val="de-DE"/>
              </w:rPr>
              <w:t xml:space="preserve">elasticitetit të sustës. Kufiri i </w:t>
            </w:r>
            <w:r w:rsidRPr="00EA6EAA">
              <w:rPr>
                <w:rFonts w:ascii="Times New Roman" w:eastAsia="Arial Unicode MS" w:hAnsi="Times New Roman"/>
                <w:color w:val="000000"/>
                <w:sz w:val="16"/>
                <w:szCs w:val="16"/>
                <w:lang w:val="de-DE"/>
              </w:rPr>
              <w:t xml:space="preserve">elasticitetit. </w:t>
            </w:r>
            <w:r w:rsidRPr="00EA6EAA">
              <w:rPr>
                <w:rFonts w:ascii="Times New Roman" w:eastAsia="Arial Unicode MS" w:hAnsi="Times New Roman"/>
                <w:color w:val="000000"/>
                <w:spacing w:val="-2"/>
                <w:sz w:val="16"/>
                <w:szCs w:val="16"/>
                <w:lang w:val="de-DE"/>
              </w:rPr>
              <w:t xml:space="preserve">Puna dhe energjia e forcës së </w:t>
            </w:r>
            <w:r w:rsidRPr="00EA6EAA">
              <w:rPr>
                <w:rFonts w:ascii="Times New Roman" w:eastAsia="Arial Unicode MS" w:hAnsi="Times New Roman"/>
                <w:color w:val="000000"/>
                <w:sz w:val="16"/>
                <w:szCs w:val="16"/>
                <w:lang w:val="de-DE"/>
              </w:rPr>
              <w:t>elasticitetit.</w:t>
            </w:r>
          </w:p>
          <w:p w:rsidR="00BA1E84" w:rsidRPr="007012DC" w:rsidRDefault="00BA1E84" w:rsidP="00EA6EAA">
            <w:pPr>
              <w:widowControl w:val="0"/>
              <w:tabs>
                <w:tab w:val="left" w:pos="375"/>
              </w:tabs>
              <w:autoSpaceDE w:val="0"/>
              <w:autoSpaceDN w:val="0"/>
              <w:adjustRightInd w:val="0"/>
              <w:spacing w:before="154" w:after="0" w:line="240" w:lineRule="auto"/>
              <w:ind w:left="20"/>
              <w:rPr>
                <w:rFonts w:ascii="Times New Roman" w:eastAsia="Arial Unicode MS" w:hAnsi="Times New Roman"/>
                <w:color w:val="000000"/>
                <w:sz w:val="16"/>
                <w:szCs w:val="16"/>
                <w:lang w:val="de-DE"/>
              </w:rPr>
            </w:pPr>
            <w:r w:rsidRPr="007012DC">
              <w:rPr>
                <w:rFonts w:ascii="Times New Roman" w:eastAsia="Arial Unicode MS" w:hAnsi="Times New Roman"/>
                <w:color w:val="000000"/>
                <w:sz w:val="16"/>
                <w:szCs w:val="16"/>
                <w:lang w:val="de-DE"/>
              </w:rPr>
              <w:t>Burime të ripërtëritshme</w:t>
            </w:r>
          </w:p>
          <w:p w:rsidR="00BA1E84" w:rsidRPr="00EA6EAA" w:rsidRDefault="00BA1E84" w:rsidP="00EA6EAA">
            <w:pPr>
              <w:widowControl w:val="0"/>
              <w:autoSpaceDE w:val="0"/>
              <w:autoSpaceDN w:val="0"/>
              <w:adjustRightInd w:val="0"/>
              <w:spacing w:before="27" w:after="0" w:line="240" w:lineRule="auto"/>
              <w:ind w:right="81"/>
              <w:jc w:val="both"/>
              <w:rPr>
                <w:rFonts w:ascii="Times New Roman" w:eastAsia="Arial Unicode MS" w:hAnsi="Times New Roman"/>
                <w:color w:val="000000"/>
                <w:sz w:val="16"/>
                <w:szCs w:val="16"/>
              </w:rPr>
            </w:pPr>
            <w:r w:rsidRPr="007012DC">
              <w:rPr>
                <w:rFonts w:ascii="Times New Roman" w:eastAsia="Arial Unicode MS" w:hAnsi="Times New Roman"/>
                <w:color w:val="000000"/>
                <w:sz w:val="16"/>
                <w:szCs w:val="16"/>
                <w:lang w:val="de-DE"/>
              </w:rPr>
              <w:t xml:space="preserve">dhe jo të ripërtëritshme të energjisë. </w:t>
            </w:r>
            <w:r w:rsidRPr="00EA6EAA">
              <w:rPr>
                <w:rFonts w:ascii="Times New Roman" w:eastAsia="Arial Unicode MS" w:hAnsi="Times New Roman"/>
                <w:color w:val="000000"/>
                <w:sz w:val="16"/>
                <w:szCs w:val="16"/>
              </w:rPr>
              <w:t>(</w:t>
            </w:r>
            <w:r w:rsidR="000D3441" w:rsidRPr="00EA6EAA">
              <w:rPr>
                <w:rFonts w:ascii="Times New Roman" w:eastAsia="Arial Unicode MS" w:hAnsi="Times New Roman"/>
                <w:color w:val="000000"/>
                <w:sz w:val="16"/>
                <w:szCs w:val="16"/>
              </w:rPr>
              <w:t>1</w:t>
            </w:r>
            <w:r w:rsidRPr="00EA6EAA">
              <w:rPr>
                <w:rFonts w:ascii="Times New Roman" w:eastAsia="Arial Unicode MS" w:hAnsi="Times New Roman"/>
                <w:color w:val="000000"/>
                <w:sz w:val="16"/>
                <w:szCs w:val="16"/>
              </w:rPr>
              <w:t>3 ore)</w:t>
            </w:r>
          </w:p>
        </w:tc>
      </w:tr>
      <w:tr w:rsidR="00BA1E84" w:rsidRPr="005751A3" w:rsidTr="0095689F">
        <w:trPr>
          <w:trHeight w:val="620"/>
        </w:trPr>
        <w:tc>
          <w:tcPr>
            <w:tcW w:w="1885" w:type="dxa"/>
            <w:vAlign w:val="center"/>
          </w:tcPr>
          <w:p w:rsidR="00BA1E84" w:rsidRPr="005751A3" w:rsidRDefault="00BA1E84" w:rsidP="004B4393">
            <w:pPr>
              <w:widowControl w:val="0"/>
              <w:autoSpaceDE w:val="0"/>
              <w:autoSpaceDN w:val="0"/>
              <w:adjustRightInd w:val="0"/>
              <w:spacing w:after="0" w:line="240" w:lineRule="auto"/>
              <w:ind w:right="95"/>
              <w:jc w:val="center"/>
              <w:rPr>
                <w:rFonts w:ascii="Times New Roman" w:hAnsi="Times New Roman"/>
                <w:b/>
                <w:sz w:val="16"/>
                <w:szCs w:val="16"/>
                <w:lang w:eastAsia="sq-AL"/>
              </w:rPr>
            </w:pPr>
            <w:r w:rsidRPr="005751A3">
              <w:rPr>
                <w:rFonts w:ascii="Times New Roman" w:hAnsi="Times New Roman"/>
                <w:b/>
                <w:sz w:val="16"/>
                <w:szCs w:val="16"/>
                <w:lang w:eastAsia="sq-AL"/>
              </w:rPr>
              <w:t>Modelet:</w:t>
            </w:r>
          </w:p>
          <w:p w:rsidR="00BA1E84" w:rsidRPr="005751A3" w:rsidRDefault="00BA1E84" w:rsidP="004B4393">
            <w:pPr>
              <w:spacing w:after="0" w:line="240" w:lineRule="auto"/>
              <w:jc w:val="center"/>
              <w:rPr>
                <w:rFonts w:ascii="Times New Roman" w:hAnsi="Times New Roman"/>
                <w:b/>
                <w:sz w:val="16"/>
                <w:szCs w:val="16"/>
                <w:lang w:eastAsia="sq-AL"/>
              </w:rPr>
            </w:pPr>
          </w:p>
          <w:p w:rsidR="00BA1E84" w:rsidRPr="005751A3" w:rsidRDefault="00BA1E84" w:rsidP="004B4393">
            <w:pPr>
              <w:spacing w:after="0" w:line="240" w:lineRule="auto"/>
              <w:jc w:val="center"/>
              <w:rPr>
                <w:rFonts w:ascii="Times New Roman" w:hAnsi="Times New Roman"/>
                <w:b/>
                <w:sz w:val="16"/>
                <w:szCs w:val="16"/>
              </w:rPr>
            </w:pPr>
            <w:r w:rsidRPr="005751A3">
              <w:rPr>
                <w:rFonts w:ascii="Times New Roman" w:hAnsi="Times New Roman"/>
                <w:b/>
                <w:sz w:val="16"/>
                <w:szCs w:val="16"/>
              </w:rPr>
              <w:t>Gjithsej</w:t>
            </w:r>
          </w:p>
          <w:p w:rsidR="00BA1E84" w:rsidRPr="005751A3" w:rsidRDefault="00BA1E84" w:rsidP="004B4393">
            <w:pPr>
              <w:spacing w:after="0" w:line="240" w:lineRule="auto"/>
              <w:jc w:val="center"/>
              <w:rPr>
                <w:rFonts w:ascii="Times New Roman" w:hAnsi="Times New Roman"/>
                <w:b/>
                <w:sz w:val="16"/>
                <w:szCs w:val="16"/>
                <w:lang w:eastAsia="sq-AL"/>
              </w:rPr>
            </w:pPr>
            <w:r w:rsidRPr="005751A3">
              <w:rPr>
                <w:rFonts w:ascii="Times New Roman" w:hAnsi="Times New Roman"/>
                <w:b/>
                <w:sz w:val="16"/>
                <w:szCs w:val="16"/>
              </w:rPr>
              <w:t xml:space="preserve"> </w:t>
            </w:r>
            <w:r w:rsidR="007156A8" w:rsidRPr="005751A3">
              <w:rPr>
                <w:rFonts w:ascii="Times New Roman" w:hAnsi="Times New Roman"/>
                <w:b/>
                <w:sz w:val="16"/>
                <w:szCs w:val="16"/>
              </w:rPr>
              <w:t>7</w:t>
            </w:r>
            <w:r w:rsidRPr="005751A3">
              <w:rPr>
                <w:rFonts w:ascii="Times New Roman" w:hAnsi="Times New Roman"/>
                <w:b/>
                <w:sz w:val="16"/>
                <w:szCs w:val="16"/>
                <w:lang w:eastAsia="sq-AL"/>
              </w:rPr>
              <w:t xml:space="preserve"> orë</w:t>
            </w:r>
          </w:p>
          <w:p w:rsidR="00BA1E84" w:rsidRPr="005751A3" w:rsidRDefault="00BA1E84" w:rsidP="004B4393">
            <w:pPr>
              <w:spacing w:after="0" w:line="240" w:lineRule="auto"/>
              <w:jc w:val="center"/>
              <w:rPr>
                <w:rFonts w:ascii="Times New Roman" w:hAnsi="Times New Roman"/>
                <w:b/>
                <w:sz w:val="16"/>
                <w:szCs w:val="16"/>
                <w:lang w:eastAsia="sq-AL"/>
              </w:rPr>
            </w:pPr>
          </w:p>
          <w:p w:rsidR="00BA1E84" w:rsidRPr="005751A3" w:rsidRDefault="00BA1E84" w:rsidP="004B4393">
            <w:pPr>
              <w:spacing w:after="0" w:line="240" w:lineRule="auto"/>
              <w:jc w:val="center"/>
              <w:rPr>
                <w:rFonts w:ascii="Times New Roman" w:hAnsi="Times New Roman"/>
                <w:b/>
                <w:sz w:val="16"/>
                <w:szCs w:val="16"/>
                <w:lang w:eastAsia="sq-AL"/>
              </w:rPr>
            </w:pPr>
          </w:p>
          <w:p w:rsidR="00BA1E84" w:rsidRPr="005751A3" w:rsidRDefault="00BA1E84" w:rsidP="004B4393">
            <w:pPr>
              <w:spacing w:after="0" w:line="240" w:lineRule="auto"/>
              <w:jc w:val="center"/>
              <w:rPr>
                <w:rFonts w:ascii="Times New Roman" w:hAnsi="Times New Roman"/>
                <w:b/>
                <w:sz w:val="16"/>
                <w:szCs w:val="16"/>
                <w:lang w:eastAsia="sq-AL"/>
              </w:rPr>
            </w:pPr>
          </w:p>
          <w:p w:rsidR="00BA1E84" w:rsidRPr="005751A3" w:rsidRDefault="00BA1E84" w:rsidP="004B4393">
            <w:pPr>
              <w:spacing w:after="0" w:line="240" w:lineRule="auto"/>
              <w:jc w:val="center"/>
              <w:rPr>
                <w:rFonts w:ascii="Times New Roman" w:hAnsi="Times New Roman"/>
                <w:b/>
                <w:sz w:val="16"/>
                <w:szCs w:val="16"/>
                <w:lang w:eastAsia="sq-AL"/>
              </w:rPr>
            </w:pPr>
          </w:p>
          <w:p w:rsidR="00BA1E84" w:rsidRPr="005751A3" w:rsidRDefault="00BA1E84" w:rsidP="004B4393">
            <w:pPr>
              <w:spacing w:after="0" w:line="240" w:lineRule="auto"/>
              <w:jc w:val="center"/>
              <w:rPr>
                <w:rFonts w:ascii="Times New Roman" w:hAnsi="Times New Roman"/>
                <w:b/>
                <w:sz w:val="16"/>
                <w:szCs w:val="16"/>
                <w:lang w:eastAsia="sq-AL"/>
              </w:rPr>
            </w:pPr>
          </w:p>
          <w:p w:rsidR="00BA1E84" w:rsidRPr="005751A3" w:rsidRDefault="00BA1E84" w:rsidP="004B4393">
            <w:pPr>
              <w:spacing w:after="0" w:line="240" w:lineRule="auto"/>
              <w:jc w:val="center"/>
              <w:rPr>
                <w:rFonts w:ascii="Times New Roman" w:hAnsi="Times New Roman"/>
                <w:b/>
                <w:sz w:val="16"/>
                <w:szCs w:val="16"/>
                <w:lang w:eastAsia="sq-AL"/>
              </w:rPr>
            </w:pPr>
          </w:p>
          <w:p w:rsidR="00BA1E84" w:rsidRPr="005751A3" w:rsidRDefault="00BA1E84" w:rsidP="004B4393">
            <w:pPr>
              <w:spacing w:after="0" w:line="240" w:lineRule="auto"/>
              <w:jc w:val="center"/>
              <w:rPr>
                <w:rFonts w:ascii="Times New Roman" w:hAnsi="Times New Roman"/>
                <w:b/>
                <w:sz w:val="16"/>
                <w:szCs w:val="16"/>
                <w:lang w:eastAsia="sq-AL"/>
              </w:rPr>
            </w:pPr>
          </w:p>
          <w:p w:rsidR="00BA1E84" w:rsidRPr="005751A3" w:rsidRDefault="00BA1E84" w:rsidP="004B4393">
            <w:pPr>
              <w:spacing w:after="0" w:line="240" w:lineRule="auto"/>
              <w:jc w:val="center"/>
              <w:rPr>
                <w:rFonts w:ascii="Times New Roman" w:hAnsi="Times New Roman"/>
                <w:b/>
                <w:sz w:val="16"/>
                <w:szCs w:val="16"/>
                <w:lang w:eastAsia="sq-AL"/>
              </w:rPr>
            </w:pPr>
          </w:p>
          <w:p w:rsidR="00BA1E84" w:rsidRPr="005751A3" w:rsidRDefault="00BA1E84" w:rsidP="004B4393">
            <w:pPr>
              <w:spacing w:after="0" w:line="240" w:lineRule="auto"/>
              <w:jc w:val="center"/>
              <w:rPr>
                <w:rFonts w:ascii="Times New Roman" w:hAnsi="Times New Roman"/>
                <w:b/>
                <w:sz w:val="16"/>
                <w:szCs w:val="16"/>
                <w:lang w:eastAsia="sq-AL"/>
              </w:rPr>
            </w:pPr>
          </w:p>
          <w:p w:rsidR="00BA1E84" w:rsidRPr="005751A3" w:rsidRDefault="00BA1E84" w:rsidP="004B4393">
            <w:pPr>
              <w:spacing w:after="0" w:line="240" w:lineRule="auto"/>
              <w:jc w:val="center"/>
              <w:rPr>
                <w:rFonts w:ascii="Times New Roman" w:hAnsi="Times New Roman"/>
                <w:b/>
                <w:sz w:val="16"/>
                <w:szCs w:val="16"/>
                <w:lang w:eastAsia="sq-AL"/>
              </w:rPr>
            </w:pPr>
          </w:p>
          <w:p w:rsidR="00BA1E84" w:rsidRPr="005751A3" w:rsidRDefault="00BA1E84" w:rsidP="004B4393">
            <w:pPr>
              <w:spacing w:after="0" w:line="240" w:lineRule="auto"/>
              <w:jc w:val="center"/>
              <w:rPr>
                <w:rFonts w:ascii="Times New Roman" w:hAnsi="Times New Roman"/>
                <w:b/>
                <w:sz w:val="16"/>
                <w:szCs w:val="16"/>
                <w:lang w:eastAsia="sq-AL"/>
              </w:rPr>
            </w:pPr>
          </w:p>
          <w:p w:rsidR="00BA1E84" w:rsidRPr="005751A3" w:rsidRDefault="00BA1E84" w:rsidP="004B4393">
            <w:pPr>
              <w:spacing w:after="0" w:line="240" w:lineRule="auto"/>
              <w:jc w:val="center"/>
              <w:rPr>
                <w:rFonts w:ascii="Times New Roman" w:hAnsi="Times New Roman"/>
                <w:b/>
                <w:sz w:val="16"/>
                <w:szCs w:val="16"/>
                <w:lang w:eastAsia="sq-AL"/>
              </w:rPr>
            </w:pPr>
          </w:p>
          <w:p w:rsidR="00BA1E84" w:rsidRPr="005751A3" w:rsidRDefault="00BA1E84" w:rsidP="004B4393">
            <w:pPr>
              <w:spacing w:after="0" w:line="240" w:lineRule="auto"/>
              <w:rPr>
                <w:rFonts w:ascii="Times New Roman" w:hAnsi="Times New Roman"/>
                <w:b/>
                <w:sz w:val="16"/>
                <w:szCs w:val="16"/>
                <w:lang w:eastAsia="sq-AL"/>
              </w:rPr>
            </w:pPr>
          </w:p>
        </w:tc>
        <w:tc>
          <w:tcPr>
            <w:tcW w:w="3081" w:type="dxa"/>
          </w:tcPr>
          <w:p w:rsidR="00BA1E84" w:rsidRPr="005751A3" w:rsidRDefault="00BA1E84" w:rsidP="004B4393">
            <w:pPr>
              <w:spacing w:after="0" w:line="240" w:lineRule="auto"/>
              <w:rPr>
                <w:rFonts w:ascii="Times New Roman" w:hAnsi="Times New Roman"/>
                <w:b/>
                <w:sz w:val="16"/>
                <w:szCs w:val="16"/>
                <w:lang w:eastAsia="sq-AL"/>
              </w:rPr>
            </w:pPr>
          </w:p>
        </w:tc>
        <w:tc>
          <w:tcPr>
            <w:tcW w:w="2916" w:type="dxa"/>
          </w:tcPr>
          <w:p w:rsidR="00BA1E84" w:rsidRPr="005751A3" w:rsidRDefault="00BA1E84" w:rsidP="004B4393">
            <w:pPr>
              <w:spacing w:after="0" w:line="240" w:lineRule="auto"/>
              <w:rPr>
                <w:rFonts w:ascii="Times New Roman" w:hAnsi="Times New Roman"/>
                <w:sz w:val="16"/>
                <w:szCs w:val="16"/>
                <w:lang w:eastAsia="sq-AL"/>
              </w:rPr>
            </w:pPr>
          </w:p>
        </w:tc>
        <w:tc>
          <w:tcPr>
            <w:tcW w:w="2756" w:type="dxa"/>
          </w:tcPr>
          <w:p w:rsidR="0095689F" w:rsidRPr="00DA3C9F" w:rsidRDefault="0095689F" w:rsidP="00EA6EAA">
            <w:pPr>
              <w:widowControl w:val="0"/>
              <w:autoSpaceDE w:val="0"/>
              <w:autoSpaceDN w:val="0"/>
              <w:adjustRightInd w:val="0"/>
              <w:spacing w:before="193" w:after="0" w:line="240" w:lineRule="auto"/>
              <w:ind w:left="20" w:right="123"/>
              <w:rPr>
                <w:rFonts w:ascii="Times New Roman" w:eastAsia="Arial Unicode MS" w:hAnsi="Times New Roman"/>
                <w:b/>
                <w:color w:val="000000"/>
                <w:sz w:val="16"/>
                <w:szCs w:val="16"/>
                <w:lang w:val="de-DE"/>
              </w:rPr>
            </w:pPr>
            <w:r w:rsidRPr="00DA3C9F">
              <w:rPr>
                <w:rFonts w:ascii="Times New Roman" w:eastAsia="Arial Unicode MS" w:hAnsi="Times New Roman"/>
                <w:b/>
                <w:color w:val="000000"/>
                <w:sz w:val="16"/>
                <w:szCs w:val="16"/>
                <w:lang w:val="de-DE"/>
              </w:rPr>
              <w:t>Energjia e brendshme dhe kalimi i energjisë</w:t>
            </w:r>
          </w:p>
          <w:p w:rsidR="0095689F" w:rsidRPr="00EA6EAA" w:rsidRDefault="0095689F" w:rsidP="00EA6EAA">
            <w:pPr>
              <w:spacing w:after="0" w:line="240" w:lineRule="auto"/>
              <w:rPr>
                <w:rFonts w:ascii="Times New Roman" w:eastAsia="Arial Unicode MS" w:hAnsi="Times New Roman"/>
                <w:color w:val="000000"/>
                <w:sz w:val="16"/>
                <w:szCs w:val="16"/>
                <w:lang w:val="de-DE"/>
              </w:rPr>
            </w:pPr>
            <w:r w:rsidRPr="00EA6EAA">
              <w:rPr>
                <w:rFonts w:ascii="Times New Roman" w:eastAsia="Arial Unicode MS" w:hAnsi="Times New Roman"/>
                <w:color w:val="000000"/>
                <w:sz w:val="16"/>
                <w:szCs w:val="16"/>
                <w:lang w:val="de-DE"/>
              </w:rPr>
              <w:t xml:space="preserve">Energjia e brendshme e një sistemi. Nxehja,  energjia e brendshme, temperatura, gjendja e sistemit. Ndryshimet e temperaturës në sistem </w:t>
            </w:r>
            <w:r w:rsidRPr="00EA6EAA">
              <w:rPr>
                <w:rFonts w:ascii="Times New Roman" w:eastAsia="Arial Unicode MS" w:hAnsi="Times New Roman"/>
                <w:color w:val="000000"/>
                <w:sz w:val="16"/>
                <w:szCs w:val="16"/>
                <w:lang w:val="de-DE"/>
              </w:rPr>
              <w:br/>
              <w:t>dhe nxehtësia specifike. Ndryshimet e nxehtësisë, shndërrimet fazore dhe nxehtësia specifike latente.Nxehtësia specifike latente e djegies dhe e avullimit.</w:t>
            </w:r>
          </w:p>
          <w:p w:rsidR="00BA1E84" w:rsidRPr="007012DC" w:rsidRDefault="00BA1E84" w:rsidP="00EA6EAA">
            <w:pPr>
              <w:widowControl w:val="0"/>
              <w:autoSpaceDE w:val="0"/>
              <w:autoSpaceDN w:val="0"/>
              <w:adjustRightInd w:val="0"/>
              <w:spacing w:after="0" w:line="240" w:lineRule="auto"/>
              <w:ind w:right="96"/>
              <w:jc w:val="both"/>
              <w:rPr>
                <w:rFonts w:ascii="Times New Roman" w:eastAsia="Arial Unicode MS" w:hAnsi="Times New Roman"/>
                <w:color w:val="000000"/>
                <w:sz w:val="16"/>
                <w:szCs w:val="16"/>
                <w:lang w:val="de-DE"/>
              </w:rPr>
            </w:pPr>
            <w:r w:rsidRPr="007012DC">
              <w:rPr>
                <w:rFonts w:ascii="Times New Roman" w:eastAsia="Arial Unicode MS" w:hAnsi="Times New Roman"/>
                <w:color w:val="000000"/>
                <w:sz w:val="16"/>
                <w:szCs w:val="16"/>
                <w:lang w:val="de-DE"/>
              </w:rPr>
              <w:t>Ndryshimet e gjendjes dhe modeli grimcor</w:t>
            </w:r>
          </w:p>
          <w:p w:rsidR="00BA1E84" w:rsidRPr="007012DC" w:rsidRDefault="00BA1E84" w:rsidP="00EA6EAA">
            <w:pPr>
              <w:widowControl w:val="0"/>
              <w:tabs>
                <w:tab w:val="left" w:pos="487"/>
              </w:tabs>
              <w:autoSpaceDE w:val="0"/>
              <w:autoSpaceDN w:val="0"/>
              <w:adjustRightInd w:val="0"/>
              <w:spacing w:before="50" w:after="0" w:line="240" w:lineRule="auto"/>
              <w:rPr>
                <w:rFonts w:ascii="Times New Roman" w:eastAsia="Arial Unicode MS" w:hAnsi="Times New Roman"/>
                <w:color w:val="000000"/>
                <w:sz w:val="16"/>
                <w:szCs w:val="16"/>
                <w:lang w:val="de-DE"/>
              </w:rPr>
            </w:pPr>
            <w:r w:rsidRPr="007012DC">
              <w:rPr>
                <w:rFonts w:ascii="Times New Roman" w:eastAsia="Arial Unicode MS" w:hAnsi="Times New Roman"/>
                <w:color w:val="000000"/>
                <w:sz w:val="16"/>
                <w:szCs w:val="16"/>
                <w:lang w:val="de-DE"/>
              </w:rPr>
              <w:t>Densiteti i materialeve. Modeli grimcor në gjendje të ndryshme të lëndës. Ndryshimi i densitetit. Ndryshimi i gjendjes së lëndës. Ruajtja e masës. Ndryshimet fizike dhe kimike. Ndryshimet e kthyeshme.</w:t>
            </w:r>
          </w:p>
          <w:p w:rsidR="00BA1E84" w:rsidRPr="007012DC" w:rsidRDefault="00BA1E84" w:rsidP="00EA6EAA">
            <w:pPr>
              <w:widowControl w:val="0"/>
              <w:autoSpaceDE w:val="0"/>
              <w:autoSpaceDN w:val="0"/>
              <w:adjustRightInd w:val="0"/>
              <w:spacing w:before="10" w:after="0" w:line="240" w:lineRule="auto"/>
              <w:ind w:left="132"/>
              <w:rPr>
                <w:rFonts w:ascii="Times New Roman" w:eastAsia="Arial Unicode MS" w:hAnsi="Times New Roman"/>
                <w:color w:val="000000"/>
                <w:sz w:val="16"/>
                <w:szCs w:val="16"/>
                <w:lang w:val="de-DE"/>
              </w:rPr>
            </w:pPr>
            <w:r w:rsidRPr="007012DC">
              <w:rPr>
                <w:rFonts w:ascii="Times New Roman" w:eastAsia="Arial Unicode MS" w:hAnsi="Times New Roman"/>
                <w:color w:val="000000"/>
                <w:sz w:val="16"/>
                <w:szCs w:val="16"/>
                <w:lang w:val="de-DE"/>
              </w:rPr>
              <w:t>Modeli grimcor dhe trysnia</w:t>
            </w:r>
          </w:p>
          <w:p w:rsidR="00BA1E84" w:rsidRPr="00EA6EAA" w:rsidRDefault="00BA1E84" w:rsidP="00EA6EAA">
            <w:pPr>
              <w:widowControl w:val="0"/>
              <w:autoSpaceDE w:val="0"/>
              <w:autoSpaceDN w:val="0"/>
              <w:adjustRightInd w:val="0"/>
              <w:spacing w:before="10" w:after="0" w:line="240" w:lineRule="auto"/>
              <w:ind w:left="132"/>
              <w:rPr>
                <w:rFonts w:ascii="Times New Roman" w:eastAsia="Arial Unicode MS" w:hAnsi="Times New Roman"/>
                <w:color w:val="000000"/>
                <w:sz w:val="16"/>
                <w:szCs w:val="16"/>
              </w:rPr>
            </w:pPr>
            <w:r w:rsidRPr="00EA6EAA">
              <w:rPr>
                <w:rFonts w:ascii="Times New Roman" w:eastAsia="Arial Unicode MS" w:hAnsi="Times New Roman"/>
                <w:color w:val="000000"/>
                <w:sz w:val="16"/>
                <w:szCs w:val="16"/>
                <w:lang w:val="de-DE"/>
              </w:rPr>
              <w:t xml:space="preserve">Lëvizja e grimcave në gaze. Energjia kinetike e molekulave. Energjia kinetike  mesatare e molekulave, temperatura e gazit dhe shpejtësia mesatare e molekulave. </w:t>
            </w:r>
            <w:r w:rsidRPr="00EA6EAA">
              <w:rPr>
                <w:rFonts w:ascii="Times New Roman" w:eastAsia="Arial Unicode MS" w:hAnsi="Times New Roman"/>
                <w:color w:val="000000"/>
                <w:sz w:val="16"/>
                <w:szCs w:val="16"/>
              </w:rPr>
              <w:t xml:space="preserve">Trysnia në gaze. Puna në gaze.( </w:t>
            </w:r>
            <w:r w:rsidR="007156A8" w:rsidRPr="00EA6EAA">
              <w:rPr>
                <w:rFonts w:ascii="Times New Roman" w:eastAsia="Arial Unicode MS" w:hAnsi="Times New Roman"/>
                <w:color w:val="000000"/>
                <w:sz w:val="16"/>
                <w:szCs w:val="16"/>
              </w:rPr>
              <w:t xml:space="preserve">7 </w:t>
            </w:r>
            <w:r w:rsidRPr="00EA6EAA">
              <w:rPr>
                <w:rFonts w:ascii="Times New Roman" w:eastAsia="Arial Unicode MS" w:hAnsi="Times New Roman"/>
                <w:color w:val="000000"/>
                <w:sz w:val="16"/>
                <w:szCs w:val="16"/>
              </w:rPr>
              <w:t>ore)</w:t>
            </w:r>
          </w:p>
        </w:tc>
      </w:tr>
      <w:tr w:rsidR="00BA1E84" w:rsidRPr="005751A3" w:rsidTr="0095689F">
        <w:trPr>
          <w:trHeight w:val="350"/>
        </w:trPr>
        <w:tc>
          <w:tcPr>
            <w:tcW w:w="1885" w:type="dxa"/>
            <w:vAlign w:val="center"/>
          </w:tcPr>
          <w:p w:rsidR="00BA1E84" w:rsidRPr="005751A3" w:rsidRDefault="00BA1E84" w:rsidP="004B4393">
            <w:pPr>
              <w:spacing w:after="0" w:line="240" w:lineRule="auto"/>
              <w:jc w:val="center"/>
              <w:rPr>
                <w:rFonts w:ascii="Times New Roman" w:hAnsi="Times New Roman"/>
                <w:b/>
                <w:sz w:val="16"/>
                <w:szCs w:val="16"/>
                <w:lang w:eastAsia="sq-AL"/>
              </w:rPr>
            </w:pPr>
            <w:r w:rsidRPr="005751A3">
              <w:rPr>
                <w:rFonts w:ascii="Times New Roman" w:hAnsi="Times New Roman"/>
                <w:b/>
                <w:sz w:val="16"/>
                <w:szCs w:val="16"/>
                <w:lang w:eastAsia="sq-AL"/>
              </w:rPr>
              <w:t>Shkallëzimi dhe matja:</w:t>
            </w:r>
          </w:p>
          <w:p w:rsidR="00BA1E84" w:rsidRPr="005751A3" w:rsidRDefault="002500E0" w:rsidP="004B4393">
            <w:pPr>
              <w:spacing w:after="0" w:line="240" w:lineRule="auto"/>
              <w:jc w:val="center"/>
              <w:rPr>
                <w:rFonts w:ascii="Times New Roman" w:hAnsi="Times New Roman"/>
                <w:sz w:val="16"/>
                <w:szCs w:val="16"/>
                <w:lang w:eastAsia="sq-AL"/>
              </w:rPr>
            </w:pPr>
            <w:r w:rsidRPr="005751A3">
              <w:rPr>
                <w:rFonts w:ascii="Times New Roman" w:hAnsi="Times New Roman"/>
                <w:b/>
                <w:sz w:val="16"/>
                <w:szCs w:val="16"/>
                <w:lang w:eastAsia="sq-AL"/>
              </w:rPr>
              <w:t>4</w:t>
            </w:r>
            <w:r w:rsidR="00BA1E84" w:rsidRPr="005751A3">
              <w:rPr>
                <w:rFonts w:ascii="Times New Roman" w:hAnsi="Times New Roman"/>
                <w:b/>
                <w:sz w:val="16"/>
                <w:szCs w:val="16"/>
                <w:lang w:eastAsia="sq-AL"/>
              </w:rPr>
              <w:t xml:space="preserve"> orë</w:t>
            </w:r>
          </w:p>
        </w:tc>
        <w:tc>
          <w:tcPr>
            <w:tcW w:w="3081" w:type="dxa"/>
          </w:tcPr>
          <w:p w:rsidR="00BA1E84" w:rsidRPr="00EA6EAA" w:rsidRDefault="00BA1E84" w:rsidP="004B4393">
            <w:pPr>
              <w:widowControl w:val="0"/>
              <w:autoSpaceDE w:val="0"/>
              <w:autoSpaceDN w:val="0"/>
              <w:adjustRightInd w:val="0"/>
              <w:spacing w:after="0" w:line="240" w:lineRule="exact"/>
              <w:ind w:left="132" w:right="47"/>
              <w:rPr>
                <w:rFonts w:ascii="Times New Roman" w:eastAsia="Arial Unicode MS" w:hAnsi="Times New Roman"/>
                <w:color w:val="000000"/>
                <w:sz w:val="16"/>
                <w:szCs w:val="16"/>
              </w:rPr>
            </w:pPr>
            <w:r w:rsidRPr="00EA6EAA">
              <w:rPr>
                <w:rFonts w:ascii="Times New Roman" w:eastAsia="Arial Unicode MS" w:hAnsi="Times New Roman"/>
                <w:color w:val="000000"/>
                <w:sz w:val="16"/>
                <w:szCs w:val="16"/>
              </w:rPr>
              <w:t>Madhësitë fizike, njësitë dhe matja e tyre. Vektorët.</w:t>
            </w:r>
          </w:p>
          <w:p w:rsidR="00BA1E84" w:rsidRPr="00EA6EAA" w:rsidRDefault="00BA1E84" w:rsidP="004B4393">
            <w:pPr>
              <w:widowControl w:val="0"/>
              <w:autoSpaceDE w:val="0"/>
              <w:autoSpaceDN w:val="0"/>
              <w:adjustRightInd w:val="0"/>
              <w:spacing w:after="0" w:line="240" w:lineRule="exact"/>
              <w:ind w:left="132" w:right="47"/>
              <w:rPr>
                <w:rFonts w:ascii="Times New Roman" w:eastAsia="Arial Unicode MS" w:hAnsi="Times New Roman"/>
                <w:color w:val="000000"/>
                <w:sz w:val="16"/>
                <w:szCs w:val="16"/>
              </w:rPr>
            </w:pPr>
            <w:proofErr w:type="gramStart"/>
            <w:r w:rsidRPr="00EA6EAA">
              <w:rPr>
                <w:rFonts w:ascii="Times New Roman" w:eastAsia="Arial Unicode MS" w:hAnsi="Times New Roman"/>
                <w:color w:val="000000"/>
                <w:spacing w:val="3"/>
                <w:sz w:val="16"/>
                <w:szCs w:val="16"/>
              </w:rPr>
              <w:t>Madhësitë  fizike</w:t>
            </w:r>
            <w:proofErr w:type="gramEnd"/>
            <w:r w:rsidRPr="00EA6EAA">
              <w:rPr>
                <w:rFonts w:ascii="Times New Roman" w:eastAsia="Arial Unicode MS" w:hAnsi="Times New Roman"/>
                <w:color w:val="000000"/>
                <w:spacing w:val="3"/>
                <w:sz w:val="16"/>
                <w:szCs w:val="16"/>
              </w:rPr>
              <w:t>,  simbolet  dhe</w:t>
            </w:r>
            <w:r w:rsidRPr="00EA6EAA">
              <w:rPr>
                <w:rFonts w:ascii="Times New Roman" w:eastAsia="Arial Unicode MS" w:hAnsi="Times New Roman"/>
                <w:color w:val="000000"/>
                <w:sz w:val="16"/>
                <w:szCs w:val="16"/>
              </w:rPr>
              <w:t xml:space="preserve"> njësitë matëse të sistemit SI. </w:t>
            </w:r>
            <w:r w:rsidRPr="00EA6EAA">
              <w:rPr>
                <w:rFonts w:ascii="Times New Roman" w:eastAsia="Arial Unicode MS" w:hAnsi="Times New Roman"/>
                <w:color w:val="000000"/>
                <w:sz w:val="16"/>
                <w:szCs w:val="16"/>
                <w:lang w:val="de-DE"/>
              </w:rPr>
              <w:t xml:space="preserve">Matja, saktësia e matjes. Madhësi skalare dhe vektoriale. Teknikat e matjes. </w:t>
            </w:r>
            <w:r w:rsidRPr="00EA6EAA">
              <w:rPr>
                <w:rFonts w:ascii="Times New Roman" w:eastAsia="Arial Unicode MS" w:hAnsi="Times New Roman"/>
                <w:color w:val="000000"/>
                <w:sz w:val="16"/>
                <w:szCs w:val="16"/>
              </w:rPr>
              <w:t>(</w:t>
            </w:r>
            <w:r w:rsidR="002500E0" w:rsidRPr="00EA6EAA">
              <w:rPr>
                <w:rFonts w:ascii="Times New Roman" w:eastAsia="Arial Unicode MS" w:hAnsi="Times New Roman"/>
                <w:color w:val="000000"/>
                <w:sz w:val="16"/>
                <w:szCs w:val="16"/>
              </w:rPr>
              <w:t>4</w:t>
            </w:r>
            <w:r w:rsidRPr="00EA6EAA">
              <w:rPr>
                <w:rFonts w:ascii="Times New Roman" w:eastAsia="Arial Unicode MS" w:hAnsi="Times New Roman"/>
                <w:color w:val="000000"/>
                <w:sz w:val="16"/>
                <w:szCs w:val="16"/>
              </w:rPr>
              <w:t xml:space="preserve"> ore)</w:t>
            </w:r>
          </w:p>
        </w:tc>
        <w:tc>
          <w:tcPr>
            <w:tcW w:w="2916" w:type="dxa"/>
          </w:tcPr>
          <w:p w:rsidR="00BA1E84" w:rsidRPr="005751A3" w:rsidRDefault="00BA1E84" w:rsidP="004B4393">
            <w:pPr>
              <w:spacing w:after="0" w:line="240" w:lineRule="auto"/>
              <w:jc w:val="center"/>
              <w:rPr>
                <w:rFonts w:ascii="Times New Roman" w:hAnsi="Times New Roman"/>
                <w:sz w:val="16"/>
                <w:szCs w:val="16"/>
                <w:lang w:eastAsia="sq-AL"/>
              </w:rPr>
            </w:pPr>
          </w:p>
        </w:tc>
        <w:tc>
          <w:tcPr>
            <w:tcW w:w="2756" w:type="dxa"/>
          </w:tcPr>
          <w:p w:rsidR="00BA1E84" w:rsidRPr="005751A3" w:rsidRDefault="00BA1E84" w:rsidP="004B4393">
            <w:pPr>
              <w:spacing w:after="0" w:line="240" w:lineRule="auto"/>
              <w:jc w:val="center"/>
              <w:rPr>
                <w:rFonts w:ascii="Times New Roman" w:hAnsi="Times New Roman"/>
                <w:sz w:val="16"/>
                <w:szCs w:val="16"/>
                <w:lang w:eastAsia="sq-AL"/>
              </w:rPr>
            </w:pPr>
          </w:p>
        </w:tc>
      </w:tr>
    </w:tbl>
    <w:p w:rsidR="00BA1E84" w:rsidRDefault="00BA1E84" w:rsidP="00BA1E84">
      <w:pPr>
        <w:tabs>
          <w:tab w:val="left" w:pos="2880"/>
        </w:tabs>
        <w:spacing w:after="0" w:line="240" w:lineRule="atLeast"/>
        <w:ind w:right="-279"/>
        <w:jc w:val="center"/>
        <w:rPr>
          <w:noProof/>
        </w:rPr>
      </w:pPr>
    </w:p>
    <w:p w:rsidR="00EA6EAA" w:rsidRDefault="00EA6EAA" w:rsidP="00BA1E84">
      <w:pPr>
        <w:tabs>
          <w:tab w:val="left" w:pos="2880"/>
        </w:tabs>
        <w:spacing w:after="0" w:line="240" w:lineRule="atLeast"/>
        <w:ind w:right="-279"/>
        <w:jc w:val="center"/>
        <w:rPr>
          <w:rFonts w:ascii="Century" w:hAnsi="Century"/>
          <w:sz w:val="18"/>
          <w:szCs w:val="20"/>
        </w:rPr>
      </w:pPr>
    </w:p>
    <w:p w:rsidR="00EA6EAA" w:rsidRDefault="00EA6EAA" w:rsidP="00BA1E84">
      <w:pPr>
        <w:tabs>
          <w:tab w:val="left" w:pos="2880"/>
        </w:tabs>
        <w:spacing w:after="0" w:line="240" w:lineRule="atLeast"/>
        <w:ind w:right="-279"/>
        <w:jc w:val="center"/>
        <w:rPr>
          <w:rFonts w:ascii="Century" w:hAnsi="Century"/>
          <w:sz w:val="18"/>
          <w:szCs w:val="20"/>
        </w:rPr>
      </w:pPr>
    </w:p>
    <w:p w:rsidR="00EA6EAA" w:rsidRDefault="00EA6EAA" w:rsidP="00BA1E84">
      <w:pPr>
        <w:tabs>
          <w:tab w:val="left" w:pos="2880"/>
        </w:tabs>
        <w:spacing w:after="0" w:line="240" w:lineRule="atLeast"/>
        <w:ind w:right="-279"/>
        <w:jc w:val="center"/>
        <w:rPr>
          <w:rFonts w:ascii="Century" w:hAnsi="Century"/>
          <w:sz w:val="18"/>
          <w:szCs w:val="20"/>
        </w:rPr>
      </w:pPr>
    </w:p>
    <w:p w:rsidR="00BA1E84" w:rsidRDefault="00BA1E84" w:rsidP="00BA1E84">
      <w:pPr>
        <w:tabs>
          <w:tab w:val="left" w:pos="2880"/>
        </w:tabs>
        <w:spacing w:after="0" w:line="240" w:lineRule="atLeast"/>
        <w:ind w:right="-279"/>
        <w:jc w:val="center"/>
        <w:rPr>
          <w:rFonts w:ascii="Century" w:hAnsi="Century"/>
          <w:sz w:val="18"/>
          <w:szCs w:val="20"/>
        </w:rPr>
      </w:pPr>
    </w:p>
    <w:p w:rsidR="00BA1E84" w:rsidRDefault="00BA1E84" w:rsidP="00BA1E84">
      <w:pPr>
        <w:tabs>
          <w:tab w:val="left" w:pos="2880"/>
        </w:tabs>
        <w:spacing w:after="0" w:line="240" w:lineRule="atLeast"/>
        <w:ind w:right="-279"/>
        <w:jc w:val="center"/>
        <w:rPr>
          <w:rFonts w:ascii="Century" w:hAnsi="Century"/>
          <w:sz w:val="18"/>
          <w:szCs w:val="20"/>
        </w:rPr>
      </w:pPr>
    </w:p>
    <w:p w:rsidR="00BA1E84" w:rsidRPr="0019746B" w:rsidRDefault="005751A3" w:rsidP="00BA1E84">
      <w:pPr>
        <w:pStyle w:val="NoSpacing"/>
        <w:rPr>
          <w:rFonts w:ascii="Cambria" w:eastAsia="Times New Roman" w:hAnsi="Cambria"/>
          <w:sz w:val="72"/>
          <w:szCs w:val="72"/>
        </w:rPr>
      </w:pPr>
      <w:r>
        <w:rPr>
          <w:noProof/>
        </w:rPr>
        <w:lastRenderedPageBreak/>
        <w:pict>
          <v:rect id="Rectangle 5" o:spid="_x0000_s1045" style="position:absolute;margin-left:0;margin-top:0;width:641.8pt;height:31.6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" o:allowincell="f" fillcolor="#4bacc6" strokecolor="#4f81bd">
            <w10:wrap anchorx="page" anchory="page"/>
          </v:rect>
        </w:pict>
      </w:r>
      <w:r>
        <w:rPr>
          <w:noProof/>
        </w:rPr>
        <w:pict>
          <v:rect id="Rectangle 6" o:spid="_x0000_s1044" style="position:absolute;margin-left:31.7pt;margin-top:-14.55pt;width:7.15pt;height:830.7pt;z-index:251663360;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" o:allowincell="f" strokecolor="#4f81bd">
            <w10:wrap anchorx="page" anchory="page"/>
          </v:rect>
        </w:pict>
      </w:r>
      <w:r>
        <w:rPr>
          <w:noProof/>
        </w:rPr>
        <w:pict>
          <v:rect id="Rectangle 7" o:spid="_x0000_s1043" style="position:absolute;margin-left:752.25pt;margin-top:-14.55pt;width:7.15pt;height:830.7pt;z-index:251662336;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" o:allowincell="f" strokecolor="#4f81bd">
            <w10:wrap anchorx="page" anchory="page"/>
          </v:rect>
        </w:pict>
      </w:r>
      <w:r>
        <w:rPr>
          <w:noProof/>
        </w:rPr>
        <w:pict>
          <v:rect id="Rectangle 8" o:spid="_x0000_s1042" style="position:absolute;margin-left:-19.05pt;margin-top:.75pt;width:641.7pt;height:31.5pt;z-index:251661312;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" o:allowincell="f" fillcolor="#4bacc6" strokecolor="#4f81bd">
            <w10:wrap anchorx="page" anchory="page"/>
          </v:rect>
        </w:pict>
      </w:r>
    </w:p>
    <w:p w:rsidR="00BA1E84" w:rsidRPr="00F76E23" w:rsidRDefault="00BA1E84" w:rsidP="00BA1E84">
      <w:pPr>
        <w:pStyle w:val="NoSpacing"/>
        <w:rPr>
          <w:rFonts w:ascii="Cambria" w:eastAsia="Times New Roman" w:hAnsi="Cambria"/>
          <w:sz w:val="36"/>
          <w:szCs w:val="36"/>
        </w:rPr>
      </w:pPr>
    </w:p>
    <w:p w:rsidR="008F3C29" w:rsidRDefault="008F3C29" w:rsidP="00FD6191">
      <w:pPr>
        <w:pStyle w:val="NoSpacing"/>
        <w:spacing w:line="360" w:lineRule="auto"/>
        <w:jc w:val="center"/>
        <w:rPr>
          <w:rFonts w:ascii="Copperplate Gothic Light" w:hAnsi="Copperplate Gothic Light"/>
          <w:b/>
          <w:sz w:val="40"/>
          <w:szCs w:val="32"/>
        </w:rPr>
      </w:pPr>
      <w:bookmarkStart w:id="1" w:name="_Hlk50452318"/>
    </w:p>
    <w:p w:rsidR="008F3C29" w:rsidRDefault="008F3C29" w:rsidP="00FD6191">
      <w:pPr>
        <w:pStyle w:val="NoSpacing"/>
        <w:spacing w:line="360" w:lineRule="auto"/>
        <w:jc w:val="center"/>
        <w:rPr>
          <w:rFonts w:ascii="Copperplate Gothic Light" w:hAnsi="Copperplate Gothic Light"/>
          <w:b/>
          <w:sz w:val="40"/>
          <w:szCs w:val="32"/>
        </w:rPr>
      </w:pPr>
    </w:p>
    <w:p w:rsidR="008F3C29" w:rsidRDefault="008F3C29" w:rsidP="00FD6191">
      <w:pPr>
        <w:pStyle w:val="NoSpacing"/>
        <w:spacing w:line="360" w:lineRule="auto"/>
        <w:jc w:val="center"/>
        <w:rPr>
          <w:rFonts w:ascii="Copperplate Gothic Light" w:hAnsi="Copperplate Gothic Light"/>
          <w:b/>
          <w:sz w:val="40"/>
          <w:szCs w:val="32"/>
        </w:rPr>
      </w:pPr>
    </w:p>
    <w:p w:rsidR="008F3C29" w:rsidRDefault="008F3C29" w:rsidP="00FD6191">
      <w:pPr>
        <w:pStyle w:val="NoSpacing"/>
        <w:spacing w:line="360" w:lineRule="auto"/>
        <w:jc w:val="center"/>
        <w:rPr>
          <w:rFonts w:ascii="Copperplate Gothic Light" w:hAnsi="Copperplate Gothic Light"/>
          <w:b/>
          <w:sz w:val="40"/>
          <w:szCs w:val="32"/>
        </w:rPr>
      </w:pPr>
    </w:p>
    <w:p w:rsidR="00FD6191" w:rsidRDefault="00FD6191" w:rsidP="00FD6191">
      <w:pPr>
        <w:pStyle w:val="NoSpacing"/>
        <w:spacing w:line="360" w:lineRule="auto"/>
        <w:jc w:val="center"/>
        <w:rPr>
          <w:rFonts w:ascii="Copperplate Gothic Light" w:hAnsi="Copperplate Gothic Light"/>
          <w:b/>
          <w:sz w:val="40"/>
          <w:szCs w:val="32"/>
        </w:rPr>
      </w:pPr>
      <w:r>
        <w:rPr>
          <w:rFonts w:ascii="Copperplate Gothic Light" w:hAnsi="Copperplate Gothic Light"/>
          <w:b/>
          <w:sz w:val="40"/>
          <w:szCs w:val="32"/>
        </w:rPr>
        <w:t xml:space="preserve">Plani mësimor </w:t>
      </w:r>
    </w:p>
    <w:p w:rsidR="00FD6191" w:rsidRPr="006D58AF" w:rsidRDefault="00FD6191" w:rsidP="00FD6191">
      <w:pPr>
        <w:pStyle w:val="NoSpacing"/>
        <w:spacing w:line="360" w:lineRule="auto"/>
        <w:jc w:val="center"/>
        <w:rPr>
          <w:rFonts w:ascii="Copperplate Gothic Light" w:hAnsi="Copperplate Gothic Light"/>
          <w:b/>
          <w:sz w:val="40"/>
          <w:szCs w:val="32"/>
        </w:rPr>
      </w:pPr>
      <w:r>
        <w:rPr>
          <w:rFonts w:ascii="Copperplate Gothic Light" w:hAnsi="Copperplate Gothic Light"/>
          <w:b/>
          <w:sz w:val="40"/>
          <w:szCs w:val="32"/>
        </w:rPr>
        <w:t>Periudha I (Shtator-Dhjetor)</w:t>
      </w:r>
    </w:p>
    <w:p w:rsidR="00FD6191" w:rsidRDefault="00FD6191" w:rsidP="00FD6191">
      <w:pPr>
        <w:pStyle w:val="NoSpacing"/>
        <w:spacing w:line="360" w:lineRule="auto"/>
        <w:jc w:val="center"/>
        <w:rPr>
          <w:rFonts w:ascii="Copperplate Gothic Light" w:hAnsi="Copperplate Gothic Light"/>
          <w:b/>
          <w:sz w:val="40"/>
          <w:szCs w:val="32"/>
        </w:rPr>
      </w:pPr>
      <w:r>
        <w:rPr>
          <w:rFonts w:ascii="Copperplate Gothic Light" w:hAnsi="Copperplate Gothic Light"/>
          <w:b/>
          <w:sz w:val="40"/>
          <w:szCs w:val="32"/>
        </w:rPr>
        <w:t>Lë</w:t>
      </w:r>
      <w:r w:rsidRPr="006D58AF">
        <w:rPr>
          <w:rFonts w:ascii="Copperplate Gothic Light" w:hAnsi="Copperplate Gothic Light"/>
          <w:b/>
          <w:sz w:val="40"/>
          <w:szCs w:val="32"/>
        </w:rPr>
        <w:t xml:space="preserve">nda: </w:t>
      </w:r>
      <w:r>
        <w:rPr>
          <w:rFonts w:ascii="Copperplate Gothic Light" w:hAnsi="Copperplate Gothic Light"/>
          <w:b/>
          <w:sz w:val="40"/>
          <w:szCs w:val="32"/>
        </w:rPr>
        <w:t>Fizike</w:t>
      </w:r>
    </w:p>
    <w:p w:rsidR="00FD6191" w:rsidRDefault="008F3C29" w:rsidP="00FD6191">
      <w:pPr>
        <w:pStyle w:val="NoSpacing"/>
        <w:spacing w:line="360" w:lineRule="auto"/>
        <w:jc w:val="center"/>
        <w:rPr>
          <w:rFonts w:ascii="Castellar" w:hAnsi="Castellar"/>
          <w:b/>
          <w:i/>
          <w:sz w:val="32"/>
          <w:szCs w:val="32"/>
        </w:rPr>
      </w:pPr>
      <w:r>
        <w:rPr>
          <w:rFonts w:ascii="Castellar" w:hAnsi="Castellar"/>
          <w:b/>
          <w:i/>
          <w:sz w:val="32"/>
          <w:szCs w:val="32"/>
        </w:rPr>
        <w:t>(Viti shkollor 2020-2021</w:t>
      </w:r>
      <w:r w:rsidR="00FD6191" w:rsidRPr="00762CCC">
        <w:rPr>
          <w:rFonts w:ascii="Castellar" w:hAnsi="Castellar"/>
          <w:b/>
          <w:i/>
          <w:sz w:val="32"/>
          <w:szCs w:val="32"/>
        </w:rPr>
        <w:t>)</w:t>
      </w:r>
    </w:p>
    <w:p w:rsidR="00BA1E84" w:rsidRPr="00FE51C4" w:rsidRDefault="00BA1E84" w:rsidP="00BA1E84">
      <w:pPr>
        <w:pStyle w:val="NoSpacing"/>
        <w:spacing w:line="360" w:lineRule="auto"/>
        <w:jc w:val="center"/>
        <w:rPr>
          <w:rFonts w:ascii="Castellar" w:hAnsi="Castellar"/>
          <w:b/>
          <w:i/>
          <w:sz w:val="32"/>
          <w:szCs w:val="32"/>
          <w:vertAlign w:val="superscript"/>
        </w:rPr>
      </w:pPr>
      <w:r>
        <w:rPr>
          <w:rFonts w:ascii="Castellar" w:hAnsi="Castellar"/>
          <w:b/>
          <w:i/>
          <w:sz w:val="32"/>
          <w:szCs w:val="32"/>
        </w:rPr>
        <w:t>Klasa: X</w:t>
      </w:r>
      <w:r w:rsidR="00FE51C4">
        <w:rPr>
          <w:rFonts w:ascii="Castellar" w:hAnsi="Castellar"/>
          <w:b/>
          <w:i/>
          <w:sz w:val="32"/>
          <w:szCs w:val="32"/>
          <w:vertAlign w:val="superscript"/>
        </w:rPr>
        <w:t>1,2,3,4,5,7,11</w:t>
      </w:r>
    </w:p>
    <w:bookmarkEnd w:id="1"/>
    <w:p w:rsidR="00BA1E84" w:rsidRDefault="00BA1E84" w:rsidP="00BA1E84">
      <w:pPr>
        <w:pStyle w:val="NoSpacing"/>
        <w:spacing w:line="360" w:lineRule="auto"/>
        <w:jc w:val="center"/>
        <w:rPr>
          <w:rFonts w:ascii="Castellar" w:hAnsi="Castellar"/>
          <w:b/>
          <w:i/>
          <w:sz w:val="32"/>
          <w:szCs w:val="32"/>
          <w:vertAlign w:val="superscript"/>
        </w:rPr>
      </w:pPr>
    </w:p>
    <w:p w:rsidR="00BA1E84" w:rsidRDefault="00BA1E84" w:rsidP="00BA1E84">
      <w:pPr>
        <w:pStyle w:val="NoSpacing"/>
        <w:spacing w:line="360" w:lineRule="auto"/>
        <w:jc w:val="center"/>
        <w:rPr>
          <w:rFonts w:ascii="Castellar" w:hAnsi="Castellar"/>
          <w:b/>
          <w:i/>
          <w:sz w:val="32"/>
          <w:szCs w:val="32"/>
          <w:vertAlign w:val="superscript"/>
        </w:rPr>
      </w:pPr>
    </w:p>
    <w:p w:rsidR="00BA1E84" w:rsidRDefault="00BA1E84" w:rsidP="00BA1E84">
      <w:pPr>
        <w:pStyle w:val="NoSpacing"/>
        <w:spacing w:line="360" w:lineRule="auto"/>
        <w:jc w:val="center"/>
        <w:rPr>
          <w:rFonts w:ascii="Castellar" w:hAnsi="Castellar"/>
          <w:b/>
          <w:i/>
          <w:sz w:val="32"/>
          <w:szCs w:val="32"/>
          <w:vertAlign w:val="superscript"/>
        </w:rPr>
      </w:pPr>
    </w:p>
    <w:p w:rsidR="00BA1E84" w:rsidRPr="0019746B" w:rsidRDefault="00BA1E84" w:rsidP="00BA1E84">
      <w:pPr>
        <w:pStyle w:val="NoSpacing"/>
        <w:spacing w:line="360" w:lineRule="auto"/>
        <w:jc w:val="center"/>
        <w:rPr>
          <w:rFonts w:ascii="Castellar" w:hAnsi="Castellar"/>
          <w:b/>
          <w:i/>
          <w:sz w:val="32"/>
          <w:szCs w:val="32"/>
          <w:vertAlign w:val="superscript"/>
        </w:rPr>
      </w:pPr>
    </w:p>
    <w:p w:rsidR="00BA1E84" w:rsidRDefault="00BA1E84" w:rsidP="008F3C29">
      <w:pPr>
        <w:pStyle w:val="NoSpacing"/>
        <w:rPr>
          <w:rFonts w:ascii="Copperplate Gothic Light" w:hAnsi="Copperplate Gothic Light"/>
          <w:sz w:val="28"/>
        </w:rPr>
      </w:pPr>
      <w:r>
        <w:rPr>
          <w:rFonts w:ascii="Copperplate Gothic Light" w:hAnsi="Copperplate Gothic Light"/>
          <w:sz w:val="28"/>
        </w:rPr>
        <w:t xml:space="preserve">    </w:t>
      </w:r>
    </w:p>
    <w:p w:rsidR="008F3C29" w:rsidRDefault="00BA1E84" w:rsidP="008F3C29">
      <w:pPr>
        <w:pStyle w:val="NoSpacing"/>
        <w:rPr>
          <w:rFonts w:ascii="Copperplate Gothic Light" w:hAnsi="Copperplate Gothic Light"/>
          <w:sz w:val="28"/>
        </w:rPr>
      </w:pPr>
      <w:r>
        <w:rPr>
          <w:rFonts w:ascii="Copperplate Gothic Light" w:hAnsi="Copperplate Gothic Light"/>
          <w:sz w:val="28"/>
        </w:rPr>
        <w:t xml:space="preserve">           </w:t>
      </w:r>
    </w:p>
    <w:p w:rsidR="00BA1E84" w:rsidRPr="00D147E7" w:rsidRDefault="00BA1E84" w:rsidP="008F3C29">
      <w:pPr>
        <w:pStyle w:val="NoSpacing"/>
        <w:rPr>
          <w:sz w:val="24"/>
          <w:szCs w:val="24"/>
        </w:rPr>
      </w:pPr>
      <w:r w:rsidRPr="00D147E7">
        <w:t xml:space="preserve">                 </w:t>
      </w:r>
    </w:p>
    <w:p w:rsidR="00BA1E84" w:rsidRDefault="00BA1E84" w:rsidP="00E92667">
      <w:pPr>
        <w:spacing w:line="240" w:lineRule="auto"/>
        <w:rPr>
          <w:rFonts w:ascii="Palatino Linotype" w:hAnsi="Palatino Linotype"/>
          <w:b/>
          <w:sz w:val="23"/>
          <w:szCs w:val="23"/>
          <w:lang w:val="sq-AL"/>
        </w:rPr>
      </w:pPr>
    </w:p>
    <w:p w:rsidR="00EA6EAA" w:rsidRDefault="00EA6EAA" w:rsidP="00E92667">
      <w:pPr>
        <w:spacing w:line="240" w:lineRule="auto"/>
        <w:rPr>
          <w:rFonts w:ascii="Times New Roman" w:hAnsi="Times New Roman"/>
          <w:b/>
          <w:lang w:val="sq-AL"/>
        </w:rPr>
      </w:pPr>
    </w:p>
    <w:p w:rsidR="008F3C29" w:rsidRDefault="008F3C29" w:rsidP="00E92667">
      <w:pPr>
        <w:spacing w:line="240" w:lineRule="auto"/>
        <w:rPr>
          <w:rFonts w:ascii="Times New Roman" w:hAnsi="Times New Roman"/>
          <w:b/>
          <w:lang w:val="sq-AL"/>
        </w:rPr>
      </w:pPr>
    </w:p>
    <w:p w:rsidR="008F3C29" w:rsidRDefault="008F3C29" w:rsidP="00E92667">
      <w:pPr>
        <w:spacing w:line="240" w:lineRule="auto"/>
        <w:rPr>
          <w:rFonts w:ascii="Times New Roman" w:hAnsi="Times New Roman"/>
          <w:b/>
          <w:lang w:val="sq-AL"/>
        </w:rPr>
      </w:pPr>
    </w:p>
    <w:p w:rsidR="008F3C29" w:rsidRDefault="008F3C29" w:rsidP="00E92667">
      <w:pPr>
        <w:spacing w:line="240" w:lineRule="auto"/>
        <w:rPr>
          <w:rFonts w:ascii="Times New Roman" w:hAnsi="Times New Roman"/>
          <w:b/>
          <w:lang w:val="sq-AL"/>
        </w:rPr>
      </w:pPr>
    </w:p>
    <w:p w:rsidR="008F3C29" w:rsidRDefault="008F3C29" w:rsidP="00E92667">
      <w:pPr>
        <w:spacing w:line="240" w:lineRule="auto"/>
        <w:rPr>
          <w:rFonts w:ascii="Times New Roman" w:hAnsi="Times New Roman"/>
          <w:b/>
          <w:lang w:val="sq-AL"/>
        </w:rPr>
      </w:pPr>
    </w:p>
    <w:p w:rsidR="008F3C29" w:rsidRDefault="008F3C29" w:rsidP="00BA1E84">
      <w:pPr>
        <w:spacing w:line="240" w:lineRule="auto"/>
        <w:jc w:val="center"/>
        <w:rPr>
          <w:rFonts w:ascii="Times New Roman" w:hAnsi="Times New Roman"/>
          <w:b/>
          <w:lang w:val="sq-AL"/>
        </w:rPr>
      </w:pPr>
    </w:p>
    <w:p w:rsidR="008F3C29" w:rsidRDefault="008F3C29" w:rsidP="00BA1E84">
      <w:pPr>
        <w:spacing w:line="240" w:lineRule="auto"/>
        <w:jc w:val="center"/>
        <w:rPr>
          <w:rFonts w:ascii="Times New Roman" w:hAnsi="Times New Roman"/>
          <w:b/>
          <w:lang w:val="sq-AL"/>
        </w:rPr>
      </w:pPr>
    </w:p>
    <w:p w:rsidR="008F3C29" w:rsidRDefault="008F3C29" w:rsidP="00BA1E84">
      <w:pPr>
        <w:spacing w:line="240" w:lineRule="auto"/>
        <w:jc w:val="center"/>
        <w:rPr>
          <w:rFonts w:ascii="Times New Roman" w:hAnsi="Times New Roman"/>
          <w:b/>
          <w:lang w:val="sq-AL"/>
        </w:rPr>
      </w:pPr>
    </w:p>
    <w:p w:rsidR="00BA1E84" w:rsidRPr="00D147E7" w:rsidRDefault="00BA1E84" w:rsidP="00BA1E84">
      <w:pPr>
        <w:spacing w:line="240" w:lineRule="auto"/>
        <w:jc w:val="center"/>
        <w:rPr>
          <w:rFonts w:ascii="Times New Roman" w:hAnsi="Times New Roman"/>
          <w:b/>
          <w:lang w:val="sq-AL"/>
        </w:rPr>
      </w:pPr>
      <w:r w:rsidRPr="00D147E7">
        <w:rPr>
          <w:rFonts w:ascii="Times New Roman" w:hAnsi="Times New Roman"/>
          <w:b/>
          <w:lang w:val="sq-AL"/>
        </w:rPr>
        <w:lastRenderedPageBreak/>
        <w:t>PLANIFIKIMI 3 – MUJOR, FIZIKA 10</w:t>
      </w:r>
    </w:p>
    <w:p w:rsidR="00BA1E84" w:rsidRPr="003A16DA" w:rsidRDefault="00BA1E84" w:rsidP="00BA1E84">
      <w:pPr>
        <w:spacing w:line="240" w:lineRule="auto"/>
        <w:jc w:val="center"/>
        <w:rPr>
          <w:rFonts w:ascii="Times New Roman" w:hAnsi="Times New Roman"/>
          <w:b/>
        </w:rPr>
      </w:pPr>
      <w:r w:rsidRPr="007D741B">
        <w:rPr>
          <w:rFonts w:ascii="Times New Roman" w:hAnsi="Times New Roman"/>
          <w:b/>
          <w:u w:val="single"/>
        </w:rPr>
        <w:t>TREMUJORI I</w:t>
      </w:r>
      <w:r w:rsidR="008F3C29">
        <w:rPr>
          <w:rFonts w:ascii="Times New Roman" w:hAnsi="Times New Roman"/>
          <w:b/>
        </w:rPr>
        <w:t>: SHTATOR – DHJETOR   2020-2021</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8"/>
      </w:tblGrid>
      <w:tr w:rsidR="00BA1E84" w:rsidRPr="005751A3" w:rsidTr="004B4393">
        <w:trPr>
          <w:trHeight w:val="144"/>
        </w:trPr>
        <w:tc>
          <w:tcPr>
            <w:tcW w:w="10638" w:type="dxa"/>
            <w:shd w:val="clear" w:color="auto" w:fill="D0CECE"/>
          </w:tcPr>
          <w:p w:rsidR="00BA1E84" w:rsidRPr="005751A3" w:rsidRDefault="00BA1E84" w:rsidP="004B4393">
            <w:pPr>
              <w:spacing w:after="0"/>
              <w:rPr>
                <w:rFonts w:ascii="Times New Roman" w:hAnsi="Times New Roman"/>
                <w:b/>
              </w:rPr>
            </w:pPr>
          </w:p>
          <w:p w:rsidR="00BA1E84" w:rsidRPr="005751A3" w:rsidRDefault="00BA1E84" w:rsidP="004B4393">
            <w:pPr>
              <w:spacing w:after="0"/>
              <w:rPr>
                <w:rFonts w:ascii="Times New Roman" w:hAnsi="Times New Roman"/>
                <w:b/>
                <w:i/>
                <w:sz w:val="28"/>
                <w:szCs w:val="28"/>
              </w:rPr>
            </w:pPr>
            <w:r w:rsidRPr="005751A3">
              <w:rPr>
                <w:rFonts w:ascii="Times New Roman" w:hAnsi="Times New Roman"/>
                <w:b/>
                <w:i/>
                <w:sz w:val="28"/>
                <w:szCs w:val="28"/>
              </w:rPr>
              <w:t xml:space="preserve">Rezultatet kryesore të të nxënit sipas kompetencave kyçe   </w:t>
            </w:r>
          </w:p>
          <w:p w:rsidR="00BA1E84" w:rsidRPr="005751A3" w:rsidRDefault="00BA1E84" w:rsidP="004B4393">
            <w:pPr>
              <w:spacing w:after="0"/>
              <w:rPr>
                <w:rFonts w:ascii="Times New Roman" w:hAnsi="Times New Roman"/>
                <w:b/>
                <w:sz w:val="24"/>
                <w:szCs w:val="24"/>
                <w:lang w:val="de-DE"/>
              </w:rPr>
            </w:pPr>
            <w:r w:rsidRPr="005751A3">
              <w:rPr>
                <w:rFonts w:ascii="Times New Roman" w:hAnsi="Times New Roman"/>
                <w:b/>
                <w:sz w:val="24"/>
                <w:szCs w:val="24"/>
                <w:lang w:val="de-DE"/>
              </w:rPr>
              <w:t xml:space="preserve">Shkalla 5             Kompetenca e komunikimit dhe e të shprehurit </w:t>
            </w:r>
          </w:p>
          <w:p w:rsidR="00BA1E84" w:rsidRPr="005751A3" w:rsidRDefault="00BA1E84" w:rsidP="004B4393">
            <w:pPr>
              <w:spacing w:after="0"/>
              <w:rPr>
                <w:rFonts w:ascii="Times New Roman" w:hAnsi="Times New Roman"/>
                <w:lang w:val="de-DE"/>
              </w:rPr>
            </w:pPr>
            <w:r w:rsidRPr="005751A3">
              <w:rPr>
                <w:rFonts w:ascii="Times New Roman" w:hAnsi="Times New Roman"/>
                <w:lang w:val="de-DE"/>
              </w:rPr>
              <w:t xml:space="preserve">Nxënësi komunikon në mënyrë efektive: shprehet përmes një forme të komunikimit, për një temë të caktuar në një material (prezantim) prej 200 fjalësh dhe veçon çështjet kryesore; diskuton në grup në mënyrë konstruktive; </w:t>
            </w:r>
          </w:p>
          <w:p w:rsidR="00BA1E84" w:rsidRPr="005751A3" w:rsidRDefault="00BA1E84" w:rsidP="004B4393">
            <w:pPr>
              <w:spacing w:after="0"/>
              <w:rPr>
                <w:rFonts w:ascii="Times New Roman" w:hAnsi="Times New Roman"/>
                <w:lang w:val="de-DE"/>
              </w:rPr>
            </w:pPr>
            <w:r w:rsidRPr="005751A3">
              <w:rPr>
                <w:rFonts w:ascii="Times New Roman" w:hAnsi="Times New Roman"/>
                <w:lang w:val="de-DE"/>
              </w:rPr>
              <w:t xml:space="preserve">përdor drejt strukturën dhe rregullat standarde të drejtshkrimit të gjuhës amtare; </w:t>
            </w:r>
          </w:p>
          <w:p w:rsidR="00BA1E84" w:rsidRPr="005751A3" w:rsidRDefault="00BA1E84" w:rsidP="004B4393">
            <w:pPr>
              <w:spacing w:after="0"/>
              <w:rPr>
                <w:rFonts w:ascii="Times New Roman" w:hAnsi="Times New Roman"/>
                <w:lang w:val="de-DE"/>
              </w:rPr>
            </w:pPr>
            <w:r w:rsidRPr="005751A3">
              <w:rPr>
                <w:rFonts w:ascii="Times New Roman" w:hAnsi="Times New Roman"/>
                <w:lang w:val="de-DE"/>
              </w:rPr>
              <w:t xml:space="preserve">prezanton një projekt eksperimentues etj. të hartuar individualisht dhe në grup, duke përdorur në mënyrë efektive teknologjinë informative dhe teknologji të tjera; </w:t>
            </w:r>
          </w:p>
          <w:p w:rsidR="00BA1E84" w:rsidRPr="005751A3" w:rsidRDefault="00BA1E84" w:rsidP="004B4393">
            <w:pPr>
              <w:spacing w:after="0"/>
              <w:rPr>
                <w:rFonts w:ascii="Times New Roman" w:hAnsi="Times New Roman"/>
                <w:lang w:val="de-DE"/>
              </w:rPr>
            </w:pPr>
            <w:r w:rsidRPr="005751A3">
              <w:rPr>
                <w:rFonts w:ascii="Times New Roman" w:hAnsi="Times New Roman"/>
                <w:lang w:val="de-DE"/>
              </w:rPr>
              <w:t>përdor TIK</w:t>
            </w:r>
            <w:r w:rsidRPr="005751A3">
              <w:rPr>
                <w:rFonts w:ascii="Cambria Math" w:hAnsi="Cambria Math" w:cs="Cambria Math"/>
                <w:lang w:val="de-DE"/>
              </w:rPr>
              <w:t>‐</w:t>
            </w:r>
            <w:r w:rsidRPr="005751A3">
              <w:rPr>
                <w:rFonts w:ascii="Times New Roman" w:hAnsi="Times New Roman"/>
                <w:lang w:val="de-DE"/>
              </w:rPr>
              <w:t xml:space="preserve">un në mënyrë efektive gjatë komunikimit dhe ndërveprimit. </w:t>
            </w:r>
          </w:p>
          <w:p w:rsidR="00BA1E84" w:rsidRPr="005751A3" w:rsidRDefault="00BA1E84" w:rsidP="004B4393">
            <w:pPr>
              <w:spacing w:after="0"/>
              <w:rPr>
                <w:rFonts w:ascii="Times New Roman" w:hAnsi="Times New Roman"/>
                <w:b/>
                <w:sz w:val="24"/>
                <w:szCs w:val="24"/>
                <w:lang w:val="de-DE"/>
              </w:rPr>
            </w:pPr>
            <w:r w:rsidRPr="005751A3">
              <w:rPr>
                <w:rFonts w:ascii="Times New Roman" w:hAnsi="Times New Roman"/>
                <w:b/>
                <w:sz w:val="24"/>
                <w:szCs w:val="24"/>
                <w:lang w:val="de-DE"/>
              </w:rPr>
              <w:t xml:space="preserve">Kompetenca e të menduarit </w:t>
            </w:r>
          </w:p>
          <w:p w:rsidR="00BA1E84" w:rsidRPr="005751A3" w:rsidRDefault="00BA1E84" w:rsidP="004B4393">
            <w:pPr>
              <w:spacing w:after="0"/>
              <w:rPr>
                <w:rFonts w:ascii="Times New Roman" w:hAnsi="Times New Roman"/>
                <w:lang w:val="de-DE"/>
              </w:rPr>
            </w:pPr>
            <w:r w:rsidRPr="005751A3">
              <w:rPr>
                <w:rFonts w:ascii="Times New Roman" w:hAnsi="Times New Roman"/>
                <w:lang w:val="de-DE"/>
              </w:rPr>
              <w:t xml:space="preserve">Nxënësi mendon në mënyrë krijuese: prezanton në forma të ndryshme të të shprehurit, mënyrën e grumbullimit, të zgjedhjes dhe të klasifikimit të informatave, ofron argumente për zhvillimet aktuale lidhur me temën përkatëse; </w:t>
            </w:r>
          </w:p>
          <w:p w:rsidR="00BA1E84" w:rsidRPr="005751A3" w:rsidRDefault="00BA1E84" w:rsidP="004B4393">
            <w:pPr>
              <w:spacing w:after="0"/>
              <w:rPr>
                <w:rFonts w:ascii="Times New Roman" w:hAnsi="Times New Roman"/>
                <w:lang w:val="de-DE"/>
              </w:rPr>
            </w:pPr>
            <w:r w:rsidRPr="005751A3">
              <w:rPr>
                <w:rFonts w:ascii="Times New Roman" w:hAnsi="Times New Roman"/>
                <w:lang w:val="de-DE"/>
              </w:rPr>
              <w:t xml:space="preserve">krahason të paktën tri burime të ndryshme të informimit, argumenton saktësinë, rrethanat, gjen ngjashmëritë dhe dallimet dhe i prezanton gjetjet kryesore para të tjerëve në forma të ndryshme shprehëse, duke përdorur teknologjinë informative; </w:t>
            </w:r>
          </w:p>
          <w:p w:rsidR="00BA1E84" w:rsidRPr="005751A3" w:rsidRDefault="00BA1E84" w:rsidP="004B4393">
            <w:pPr>
              <w:spacing w:after="0"/>
              <w:rPr>
                <w:rFonts w:ascii="Times New Roman" w:hAnsi="Times New Roman"/>
                <w:lang w:val="de-DE"/>
              </w:rPr>
            </w:pPr>
            <w:r w:rsidRPr="005751A3">
              <w:rPr>
                <w:rFonts w:ascii="Times New Roman" w:hAnsi="Times New Roman"/>
                <w:lang w:val="de-DE"/>
              </w:rPr>
              <w:t xml:space="preserve">harton një detyrë me tekst, apo krijon një situatë logjike nga jeta e përditshme, e cila përmban një mesazh që kërkon zgjidhje matematikore apo një problem shkencor, modelon zgjidhjen e një problemi të dhënë (në klasë, apo jashtë saj) për një temë të caktuar nga një fushë mësimore, duke e zbërthyer në hapa të vegjël dhe jep sqarime të nevojshme për hapat e ndjekur në zgjidhjen e problemit, llogarit me saktësi koston e buxhetit të planifikuar për një aktivitet të caktuar, e prezanton atë me gojë dhe me shkrim, duke përdorur arsyetimin matematikor; gjykon vërtetësinë e një rezultati të dhënë; </w:t>
            </w:r>
          </w:p>
          <w:p w:rsidR="00BA1E84" w:rsidRPr="005751A3" w:rsidRDefault="00BA1E84" w:rsidP="004B4393">
            <w:pPr>
              <w:spacing w:after="0"/>
              <w:rPr>
                <w:rFonts w:ascii="Times New Roman" w:hAnsi="Times New Roman"/>
                <w:lang w:val="de-DE"/>
              </w:rPr>
            </w:pPr>
            <w:r w:rsidRPr="005751A3">
              <w:rPr>
                <w:rFonts w:ascii="Times New Roman" w:hAnsi="Times New Roman"/>
                <w:lang w:val="de-DE"/>
              </w:rPr>
              <w:t xml:space="preserve">prezanton me sukses rezultatet e punës së një detyre eksperimentale përmes përdorimit të teknologjisë informative dhe jep argumente që lidhin rezultatet e punës eksperimentale me udhëzimet teorike; </w:t>
            </w:r>
          </w:p>
          <w:p w:rsidR="00BA1E84" w:rsidRPr="005751A3" w:rsidRDefault="00BA1E84" w:rsidP="004B4393">
            <w:pPr>
              <w:spacing w:after="0"/>
              <w:rPr>
                <w:rFonts w:ascii="Times New Roman" w:hAnsi="Times New Roman"/>
                <w:lang w:val="de-DE"/>
              </w:rPr>
            </w:pPr>
            <w:r w:rsidRPr="005751A3">
              <w:rPr>
                <w:rFonts w:ascii="Times New Roman" w:hAnsi="Times New Roman"/>
                <w:lang w:val="de-DE"/>
              </w:rPr>
              <w:t xml:space="preserve">stimulon një situatë për marrjen e një vendimi për jetën e vet ose zgjidhjen e një problemi me interes shoqëror, lidh vendimin me pasojat në mënyrë të përgjegjshme.   </w:t>
            </w:r>
          </w:p>
          <w:p w:rsidR="00BA1E84" w:rsidRPr="005751A3" w:rsidRDefault="00BA1E84" w:rsidP="004B4393">
            <w:pPr>
              <w:spacing w:after="0" w:line="240" w:lineRule="auto"/>
              <w:rPr>
                <w:rFonts w:ascii="Times New Roman" w:hAnsi="Times New Roman"/>
                <w:b/>
                <w:sz w:val="24"/>
                <w:szCs w:val="24"/>
                <w:lang w:val="de-DE"/>
              </w:rPr>
            </w:pPr>
            <w:r w:rsidRPr="005751A3">
              <w:rPr>
                <w:rFonts w:ascii="Times New Roman" w:hAnsi="Times New Roman"/>
                <w:b/>
                <w:sz w:val="24"/>
                <w:szCs w:val="24"/>
                <w:lang w:val="de-DE"/>
              </w:rPr>
              <w:t xml:space="preserve">Kompetenca e të nxënit </w:t>
            </w:r>
          </w:p>
          <w:p w:rsidR="00BA1E84" w:rsidRPr="005751A3" w:rsidRDefault="00BA1E84" w:rsidP="004B4393">
            <w:pPr>
              <w:spacing w:after="0" w:line="240" w:lineRule="auto"/>
              <w:rPr>
                <w:rFonts w:ascii="Times New Roman" w:hAnsi="Times New Roman"/>
                <w:lang w:val="de-DE"/>
              </w:rPr>
            </w:pPr>
            <w:r w:rsidRPr="005751A3">
              <w:rPr>
                <w:rFonts w:ascii="Times New Roman" w:hAnsi="Times New Roman"/>
                <w:lang w:val="de-DE"/>
              </w:rPr>
              <w:t xml:space="preserve">Nxënësi mëson për të nxënë: demonstron shkathtësi funksionale në përmbushjen e kërkesave të ndryshme për kryerjen e një detyre apo aktiviteti dhe gjatë të nxënit të dijeve të reja; </w:t>
            </w:r>
          </w:p>
          <w:p w:rsidR="00BA1E84" w:rsidRPr="005751A3" w:rsidRDefault="00BA1E84" w:rsidP="004B4393">
            <w:pPr>
              <w:spacing w:after="0" w:line="240" w:lineRule="auto"/>
              <w:rPr>
                <w:rFonts w:ascii="Times New Roman" w:hAnsi="Times New Roman"/>
                <w:lang w:val="de-DE"/>
              </w:rPr>
            </w:pPr>
            <w:r w:rsidRPr="005751A3">
              <w:rPr>
                <w:rFonts w:ascii="Times New Roman" w:hAnsi="Times New Roman"/>
                <w:lang w:val="de-DE"/>
              </w:rPr>
              <w:t xml:space="preserve">shfrytëzon në mënyrë efektive përvojat paraprake. </w:t>
            </w:r>
          </w:p>
          <w:p w:rsidR="00BA1E84" w:rsidRPr="005751A3" w:rsidRDefault="00BA1E84" w:rsidP="004B4393">
            <w:pPr>
              <w:spacing w:after="0" w:line="240" w:lineRule="auto"/>
              <w:rPr>
                <w:rFonts w:ascii="Times New Roman" w:hAnsi="Times New Roman"/>
                <w:lang w:val="de-DE"/>
              </w:rPr>
            </w:pPr>
            <w:r w:rsidRPr="005751A3">
              <w:rPr>
                <w:rFonts w:ascii="Times New Roman" w:hAnsi="Times New Roman"/>
                <w:lang w:val="de-DE"/>
              </w:rPr>
              <w:t xml:space="preserve">Diskuton dhe ndan përvojat me të tjerët për mënyrat më praktike të shfrytëzimit të përvojave paraprake në arritjen e dijeve të reja; </w:t>
            </w:r>
          </w:p>
          <w:p w:rsidR="00BA1E84" w:rsidRPr="005751A3" w:rsidRDefault="00BA1E84" w:rsidP="004B4393">
            <w:pPr>
              <w:spacing w:after="0" w:line="240" w:lineRule="auto"/>
              <w:rPr>
                <w:rFonts w:ascii="Times New Roman" w:hAnsi="Times New Roman"/>
                <w:lang w:val="de-DE"/>
              </w:rPr>
            </w:pPr>
            <w:r w:rsidRPr="005751A3">
              <w:rPr>
                <w:rFonts w:ascii="Times New Roman" w:hAnsi="Times New Roman"/>
                <w:lang w:val="de-DE"/>
              </w:rPr>
              <w:t xml:space="preserve">parashtron pyetje dhe shfaq mendime të strukturuara për zgjidhjen e një problemi apo detyre, bën përmbledhjen e së paku dy veprimeve të përdorura, zgjidh një problem të caktuar mësimor ose një situatë nga jeta e përditshme; përgatit me sukses një përmbledhje të dosjes personale (portofolit), me jo më pak se 900 fjalë; </w:t>
            </w:r>
          </w:p>
          <w:p w:rsidR="00BA1E84" w:rsidRPr="005751A3" w:rsidRDefault="00BA1E84" w:rsidP="004B4393">
            <w:pPr>
              <w:spacing w:after="0" w:line="240" w:lineRule="auto"/>
              <w:rPr>
                <w:rFonts w:ascii="Times New Roman" w:hAnsi="Times New Roman"/>
                <w:lang w:val="de-DE"/>
              </w:rPr>
            </w:pPr>
            <w:r w:rsidRPr="005751A3">
              <w:rPr>
                <w:rFonts w:ascii="Times New Roman" w:hAnsi="Times New Roman"/>
                <w:lang w:val="de-DE"/>
              </w:rPr>
              <w:t>shfrytëzon, në mënyrë të pavarur dhe efektive, teknologjinë informative dhe burime të tjera të informimit dhe i paraqet para të tjerëve përmes TIK</w:t>
            </w:r>
            <w:r w:rsidRPr="005751A3">
              <w:rPr>
                <w:rFonts w:ascii="Cambria Math" w:hAnsi="Cambria Math" w:cs="Cambria Math"/>
                <w:lang w:val="de-DE"/>
              </w:rPr>
              <w:t>‐</w:t>
            </w:r>
            <w:r w:rsidRPr="005751A3">
              <w:rPr>
                <w:rFonts w:ascii="Times New Roman" w:hAnsi="Times New Roman"/>
                <w:lang w:val="de-DE"/>
              </w:rPr>
              <w:t xml:space="preserve">ut dhe ndonjë forme tjetër të shprehjes; </w:t>
            </w:r>
          </w:p>
          <w:p w:rsidR="00BA1E84" w:rsidRPr="005751A3" w:rsidRDefault="00BA1E84" w:rsidP="004B4393">
            <w:pPr>
              <w:spacing w:after="0" w:line="240" w:lineRule="auto"/>
              <w:rPr>
                <w:rFonts w:ascii="Times New Roman" w:hAnsi="Times New Roman"/>
                <w:lang w:val="de-DE"/>
              </w:rPr>
            </w:pPr>
            <w:r w:rsidRPr="005751A3">
              <w:rPr>
                <w:rFonts w:ascii="Times New Roman" w:hAnsi="Times New Roman"/>
                <w:lang w:val="de-DE"/>
              </w:rPr>
              <w:t xml:space="preserve">paraqet idetë personale për mënyrën e zhvillimit të një aktiviteti të caktuar, duke dhënë mendime të argumentuara për rezultatet e pritura; shfrytëzon, në mënyrë të pavarur, udhëzimet e dhëna nga ndonjë burim informacioni. </w:t>
            </w:r>
          </w:p>
          <w:p w:rsidR="00BA1E84" w:rsidRPr="005751A3" w:rsidRDefault="00BA1E84" w:rsidP="004B4393">
            <w:pPr>
              <w:spacing w:after="0" w:line="240" w:lineRule="auto"/>
              <w:rPr>
                <w:rFonts w:ascii="Times New Roman" w:hAnsi="Times New Roman"/>
                <w:b/>
                <w:sz w:val="24"/>
                <w:szCs w:val="24"/>
                <w:lang w:val="de-DE"/>
              </w:rPr>
            </w:pPr>
            <w:r w:rsidRPr="005751A3">
              <w:rPr>
                <w:rFonts w:ascii="Times New Roman" w:hAnsi="Times New Roman"/>
                <w:b/>
                <w:sz w:val="24"/>
                <w:szCs w:val="24"/>
                <w:lang w:val="de-DE"/>
              </w:rPr>
              <w:t xml:space="preserve">Kompetenca për jetën, sipërmarrjen dhe mjedisin </w:t>
            </w:r>
          </w:p>
          <w:p w:rsidR="00BA1E84" w:rsidRPr="005751A3" w:rsidRDefault="00BA1E84" w:rsidP="004B4393">
            <w:pPr>
              <w:spacing w:after="0" w:line="240" w:lineRule="auto"/>
              <w:rPr>
                <w:rFonts w:ascii="Times New Roman" w:hAnsi="Times New Roman"/>
                <w:lang w:val="de-DE"/>
              </w:rPr>
            </w:pPr>
            <w:r w:rsidRPr="005751A3">
              <w:rPr>
                <w:rFonts w:ascii="Times New Roman" w:hAnsi="Times New Roman"/>
                <w:lang w:val="de-DE"/>
              </w:rPr>
              <w:t xml:space="preserve">Nxënësi kontribuon në mënyrë produktive:   përgatit, prezanton, drejton dhe merr pjesë në një fushatë të informimit të qytetarëve me temë të caktuar, duke menaxhuar potencialin individual dhe atë të grupit, si dhe kohën, rreziqet dhe buxhetin në dispozicion; </w:t>
            </w:r>
          </w:p>
          <w:p w:rsidR="00BA1E84" w:rsidRPr="005751A3" w:rsidRDefault="00BA1E84" w:rsidP="004B4393">
            <w:pPr>
              <w:spacing w:after="0" w:line="240" w:lineRule="auto"/>
              <w:rPr>
                <w:rFonts w:ascii="Times New Roman" w:hAnsi="Times New Roman"/>
                <w:lang w:val="de-DE"/>
              </w:rPr>
            </w:pPr>
            <w:r w:rsidRPr="005751A3">
              <w:rPr>
                <w:rFonts w:ascii="Times New Roman" w:hAnsi="Times New Roman"/>
                <w:lang w:val="de-DE"/>
              </w:rPr>
              <w:t xml:space="preserve">harton një projekt me faza të menaxhuara mirë (individualisht ose në grup); analizon gjendjen e mjedisit (në klasë, në shkollë, në komunitet apo më gjerë), pasojat e ndotjes, propozon alternativa për mbikëqyrje dhe menaxhim të drejtë të gjendjes së vlerësuar më të ndjeshme dhe inicion zgjidhje konkrete. </w:t>
            </w:r>
          </w:p>
          <w:p w:rsidR="00733AA2" w:rsidRPr="005751A3" w:rsidRDefault="00733AA2" w:rsidP="004B4393">
            <w:pPr>
              <w:spacing w:after="0" w:line="240" w:lineRule="auto"/>
              <w:rPr>
                <w:rFonts w:ascii="Times New Roman" w:hAnsi="Times New Roman"/>
                <w:b/>
                <w:sz w:val="24"/>
                <w:szCs w:val="24"/>
                <w:lang w:val="de-DE"/>
              </w:rPr>
            </w:pPr>
          </w:p>
          <w:p w:rsidR="00733AA2" w:rsidRPr="005751A3" w:rsidRDefault="00733AA2" w:rsidP="004B4393">
            <w:pPr>
              <w:spacing w:after="0" w:line="240" w:lineRule="auto"/>
              <w:rPr>
                <w:rFonts w:ascii="Times New Roman" w:hAnsi="Times New Roman"/>
                <w:b/>
                <w:sz w:val="24"/>
                <w:szCs w:val="24"/>
                <w:lang w:val="de-DE"/>
              </w:rPr>
            </w:pPr>
          </w:p>
          <w:p w:rsidR="00733AA2" w:rsidRPr="005751A3" w:rsidRDefault="00733AA2" w:rsidP="004B4393">
            <w:pPr>
              <w:spacing w:after="0" w:line="240" w:lineRule="auto"/>
              <w:rPr>
                <w:rFonts w:ascii="Times New Roman" w:hAnsi="Times New Roman"/>
                <w:b/>
                <w:sz w:val="24"/>
                <w:szCs w:val="24"/>
                <w:lang w:val="de-DE"/>
              </w:rPr>
            </w:pPr>
          </w:p>
          <w:p w:rsidR="00BA1E84" w:rsidRPr="005751A3" w:rsidRDefault="00BA1E84" w:rsidP="004B4393">
            <w:pPr>
              <w:spacing w:after="0" w:line="240" w:lineRule="auto"/>
              <w:rPr>
                <w:rFonts w:ascii="Times New Roman" w:hAnsi="Times New Roman"/>
                <w:sz w:val="24"/>
                <w:szCs w:val="24"/>
                <w:lang w:val="de-DE"/>
              </w:rPr>
            </w:pPr>
            <w:r w:rsidRPr="005751A3">
              <w:rPr>
                <w:rFonts w:ascii="Times New Roman" w:hAnsi="Times New Roman"/>
                <w:b/>
                <w:sz w:val="24"/>
                <w:szCs w:val="24"/>
                <w:lang w:val="de-DE"/>
              </w:rPr>
              <w:lastRenderedPageBreak/>
              <w:t>Kompetenca personale</w:t>
            </w:r>
            <w:r w:rsidRPr="005751A3">
              <w:rPr>
                <w:rFonts w:ascii="Times New Roman" w:hAnsi="Times New Roman"/>
                <w:sz w:val="24"/>
                <w:szCs w:val="24"/>
                <w:lang w:val="de-DE"/>
              </w:rPr>
              <w:t xml:space="preserve">     </w:t>
            </w:r>
          </w:p>
          <w:p w:rsidR="00BA1E84" w:rsidRPr="005751A3" w:rsidRDefault="00BA1E84" w:rsidP="004B4393">
            <w:pPr>
              <w:spacing w:after="0" w:line="240" w:lineRule="auto"/>
              <w:rPr>
                <w:rFonts w:ascii="Times New Roman" w:hAnsi="Times New Roman"/>
                <w:lang w:val="de-DE"/>
              </w:rPr>
            </w:pPr>
            <w:r w:rsidRPr="005751A3">
              <w:rPr>
                <w:rFonts w:ascii="Times New Roman" w:hAnsi="Times New Roman"/>
                <w:lang w:val="de-DE"/>
              </w:rPr>
              <w:t>Nxënësi bën jetë të shëndetshme: analizon përparësitë dhe dobësitë personale, duke evidentuar masat përmes të cilave synon të mbështesë avancimin personal në përparësitë që ka dhe masat përmes të cilave synon të përmirësojë dobësitë personale;</w:t>
            </w:r>
          </w:p>
          <w:p w:rsidR="00BA1E84" w:rsidRPr="005751A3" w:rsidRDefault="00BA1E84" w:rsidP="004B4393">
            <w:pPr>
              <w:spacing w:after="0" w:line="240" w:lineRule="auto"/>
              <w:rPr>
                <w:rFonts w:ascii="Times New Roman" w:hAnsi="Times New Roman"/>
              </w:rPr>
            </w:pPr>
            <w:r w:rsidRPr="005751A3">
              <w:rPr>
                <w:rFonts w:ascii="Times New Roman" w:hAnsi="Times New Roman"/>
                <w:lang w:val="de-DE"/>
              </w:rPr>
              <w:t xml:space="preserve"> merr pjesë ose udhëheq një grup pune. </w:t>
            </w:r>
            <w:r w:rsidRPr="005751A3">
              <w:rPr>
                <w:rFonts w:ascii="Times New Roman" w:hAnsi="Times New Roman"/>
              </w:rPr>
              <w:t xml:space="preserve">Më pas, raporton me gojë ose me shkrim për përvojat personale; </w:t>
            </w:r>
          </w:p>
          <w:p w:rsidR="00BA1E84" w:rsidRPr="005751A3" w:rsidRDefault="00BA1E84" w:rsidP="004B4393">
            <w:pPr>
              <w:spacing w:after="0" w:line="240" w:lineRule="auto"/>
              <w:rPr>
                <w:rFonts w:ascii="Times New Roman" w:hAnsi="Times New Roman"/>
              </w:rPr>
            </w:pPr>
            <w:proofErr w:type="gramStart"/>
            <w:r w:rsidRPr="005751A3">
              <w:rPr>
                <w:rFonts w:ascii="Times New Roman" w:hAnsi="Times New Roman"/>
              </w:rPr>
              <w:t>bën</w:t>
            </w:r>
            <w:proofErr w:type="gramEnd"/>
            <w:r w:rsidRPr="005751A3">
              <w:rPr>
                <w:rFonts w:ascii="Times New Roman" w:hAnsi="Times New Roman"/>
              </w:rPr>
              <w:t xml:space="preserve"> zgjidhje të bazuara në informacione dhe në përvoja të drejta për të mbrojtur shëndetin dhe mirëqenien nga rreziqet e ndryshme në jetën e përditshme vepron në jetën e përditshme në mënyrë të pavarur dhe të përgjegjshme.</w:t>
            </w:r>
          </w:p>
          <w:p w:rsidR="00BA1E84" w:rsidRPr="005751A3" w:rsidRDefault="00BA1E84" w:rsidP="004B4393">
            <w:pPr>
              <w:spacing w:after="0" w:line="240" w:lineRule="auto"/>
              <w:rPr>
                <w:rFonts w:ascii="Times New Roman" w:hAnsi="Times New Roman"/>
                <w:sz w:val="24"/>
                <w:szCs w:val="24"/>
              </w:rPr>
            </w:pPr>
            <w:r w:rsidRPr="005751A3">
              <w:rPr>
                <w:rFonts w:ascii="Times New Roman" w:hAnsi="Times New Roman"/>
                <w:b/>
              </w:rPr>
              <w:t xml:space="preserve"> </w:t>
            </w:r>
            <w:r w:rsidRPr="005751A3">
              <w:rPr>
                <w:rFonts w:ascii="Times New Roman" w:hAnsi="Times New Roman"/>
                <w:b/>
                <w:sz w:val="24"/>
                <w:szCs w:val="24"/>
              </w:rPr>
              <w:t>Kompetenca qytetare</w:t>
            </w:r>
            <w:r w:rsidRPr="005751A3">
              <w:rPr>
                <w:rFonts w:ascii="Times New Roman" w:hAnsi="Times New Roman"/>
                <w:sz w:val="24"/>
                <w:szCs w:val="24"/>
              </w:rPr>
              <w:t xml:space="preserve"> </w:t>
            </w:r>
          </w:p>
          <w:p w:rsidR="00BA1E84" w:rsidRPr="005751A3" w:rsidRDefault="00BA1E84" w:rsidP="004B4393">
            <w:pPr>
              <w:spacing w:after="0" w:line="240" w:lineRule="auto"/>
              <w:rPr>
                <w:rFonts w:ascii="Times New Roman" w:hAnsi="Times New Roman"/>
              </w:rPr>
            </w:pPr>
            <w:r w:rsidRPr="005751A3">
              <w:rPr>
                <w:rFonts w:ascii="Times New Roman" w:hAnsi="Times New Roman"/>
              </w:rPr>
              <w:t xml:space="preserve">Nxënësi përkushtohet ndaj të mirës së përbashkët: paraqet në forma të ndryshme të të shprehurit, mënyrën e funksionimit të mjedisit të vet shoqëror; </w:t>
            </w:r>
          </w:p>
          <w:p w:rsidR="00BA1E84" w:rsidRPr="005751A3" w:rsidRDefault="00BA1E84" w:rsidP="004B4393">
            <w:pPr>
              <w:spacing w:after="0" w:line="240" w:lineRule="auto"/>
              <w:rPr>
                <w:rFonts w:ascii="Times New Roman" w:hAnsi="Times New Roman"/>
              </w:rPr>
            </w:pPr>
            <w:proofErr w:type="gramStart"/>
            <w:r w:rsidRPr="005751A3">
              <w:rPr>
                <w:rFonts w:ascii="Times New Roman" w:hAnsi="Times New Roman"/>
              </w:rPr>
              <w:t>demonstron</w:t>
            </w:r>
            <w:proofErr w:type="gramEnd"/>
            <w:r w:rsidRPr="005751A3">
              <w:rPr>
                <w:rFonts w:ascii="Times New Roman" w:hAnsi="Times New Roman"/>
              </w:rPr>
              <w:t xml:space="preserve"> shembuj konkretë të mbrojtjes së mjedisit natyror dhe atij të krijuar nga njeriu. Propozon alternativa se si të gjithë qytetarët mund të kontribuojnë në mënyra të ndryshme për këtë proces; diskuton me të tjerët apo në një formë tjetër të të shprehurit paraqet interesin personal dhe jep propozime për zgjidhjen e ndonjë problemi në komunitet  e më gjerë; </w:t>
            </w:r>
          </w:p>
          <w:p w:rsidR="00BA1E84" w:rsidRPr="005751A3" w:rsidRDefault="00BA1E84" w:rsidP="004B4393">
            <w:pPr>
              <w:spacing w:after="0" w:line="240" w:lineRule="auto"/>
              <w:rPr>
                <w:rFonts w:ascii="Times New Roman" w:hAnsi="Times New Roman"/>
              </w:rPr>
            </w:pPr>
            <w:proofErr w:type="gramStart"/>
            <w:r w:rsidRPr="005751A3">
              <w:rPr>
                <w:rFonts w:ascii="Times New Roman" w:hAnsi="Times New Roman"/>
              </w:rPr>
              <w:t>përshkruan</w:t>
            </w:r>
            <w:proofErr w:type="gramEnd"/>
            <w:r w:rsidRPr="005751A3">
              <w:rPr>
                <w:rFonts w:ascii="Times New Roman" w:hAnsi="Times New Roman"/>
              </w:rPr>
              <w:t xml:space="preserve"> në formë verbale ose të shkruar, mundësinë e përdorimit të internetit dhe të informacioneve në mënyrë të përgjegjshme. Kompetenca digjitale Nxënësi përdor teknologjinë për të nxitur inovacion: përdor mjetet digjitale dhe mjediset informative; </w:t>
            </w:r>
          </w:p>
          <w:p w:rsidR="00BA1E84" w:rsidRPr="005751A3" w:rsidRDefault="00BA1E84" w:rsidP="004B4393">
            <w:pPr>
              <w:spacing w:after="0" w:line="240" w:lineRule="auto"/>
              <w:rPr>
                <w:rFonts w:ascii="Times New Roman" w:hAnsi="Times New Roman"/>
              </w:rPr>
            </w:pPr>
            <w:r w:rsidRPr="005751A3">
              <w:rPr>
                <w:rFonts w:ascii="Times New Roman" w:hAnsi="Times New Roman"/>
              </w:rPr>
              <w:t xml:space="preserve">përdor mjetet digjitale për të përpunuar, krijuar, realizuar dhe demonstruar tema mësimore nëpërmjet vizualizimeve të filmuara apo të animuara; gjen, organizon, analizon, përpunon dhe përdor informacionin nga një shumëllojshmëri burimesh dhe mediesh; zhvillon aftësitë krijuese, duke zbatuar njohuritë e marra në shkencën   kompjuterike dhe mediat digjitale; </w:t>
            </w:r>
          </w:p>
          <w:p w:rsidR="00BA1E84" w:rsidRPr="005751A3" w:rsidRDefault="00BA1E84" w:rsidP="004B4393">
            <w:pPr>
              <w:spacing w:after="0" w:line="240" w:lineRule="auto"/>
              <w:rPr>
                <w:rFonts w:ascii="Times New Roman" w:hAnsi="Times New Roman"/>
              </w:rPr>
            </w:pPr>
            <w:proofErr w:type="gramStart"/>
            <w:r w:rsidRPr="005751A3">
              <w:rPr>
                <w:rFonts w:ascii="Times New Roman" w:hAnsi="Times New Roman"/>
              </w:rPr>
              <w:t>diskuton</w:t>
            </w:r>
            <w:proofErr w:type="gramEnd"/>
            <w:r w:rsidRPr="005751A3">
              <w:rPr>
                <w:rFonts w:ascii="Times New Roman" w:hAnsi="Times New Roman"/>
              </w:rPr>
              <w:t xml:space="preserve"> për përparësitë dhe kufizimet që vijnë nga përdorimi i teknologjive në jetën e individit, shoqërisë apo komunitetit; tregohet më i pavarur në procesin e mësimdhënies dhe mësimnxënies. </w:t>
            </w:r>
          </w:p>
        </w:tc>
      </w:tr>
      <w:tr w:rsidR="00BA1E84" w:rsidRPr="005751A3" w:rsidTr="004B4393">
        <w:trPr>
          <w:trHeight w:val="5210"/>
        </w:trPr>
        <w:tc>
          <w:tcPr>
            <w:tcW w:w="10638" w:type="dxa"/>
            <w:shd w:val="clear" w:color="auto" w:fill="DEEAF6"/>
          </w:tcPr>
          <w:p w:rsidR="00BA1E84" w:rsidRPr="005751A3" w:rsidRDefault="00BA1E84" w:rsidP="004B4393">
            <w:pPr>
              <w:spacing w:after="0" w:line="240" w:lineRule="auto"/>
              <w:rPr>
                <w:rFonts w:ascii="Times New Roman" w:hAnsi="Times New Roman"/>
                <w:b/>
              </w:rPr>
            </w:pPr>
            <w:r w:rsidRPr="005751A3">
              <w:rPr>
                <w:rFonts w:ascii="Times New Roman" w:hAnsi="Times New Roman"/>
                <w:b/>
              </w:rPr>
              <w:lastRenderedPageBreak/>
              <w:t>Rezultatet e të nxënit sipas kompetencave të fushës/lëndës</w:t>
            </w:r>
          </w:p>
          <w:p w:rsidR="00BA1E84" w:rsidRPr="005751A3" w:rsidRDefault="00BA1E84" w:rsidP="004B4393">
            <w:pPr>
              <w:spacing w:after="120" w:line="240" w:lineRule="auto"/>
              <w:jc w:val="center"/>
              <w:rPr>
                <w:rFonts w:ascii="Times New Roman" w:hAnsi="Times New Roman"/>
                <w:b/>
                <w:sz w:val="20"/>
              </w:rPr>
            </w:pPr>
          </w:p>
          <w:p w:rsidR="00BA1E84" w:rsidRPr="005751A3" w:rsidRDefault="00BA1E84" w:rsidP="004B4393">
            <w:pPr>
              <w:widowControl w:val="0"/>
              <w:autoSpaceDE w:val="0"/>
              <w:autoSpaceDN w:val="0"/>
              <w:adjustRightInd w:val="0"/>
              <w:spacing w:after="0" w:line="240" w:lineRule="exact"/>
              <w:ind w:left="20"/>
              <w:rPr>
                <w:rFonts w:ascii="Times New Roman Bold" w:hAnsi="Times New Roman Bold" w:cs="Times New Roman Bold"/>
                <w:color w:val="000000"/>
                <w:sz w:val="24"/>
                <w:szCs w:val="24"/>
              </w:rPr>
            </w:pPr>
            <w:r w:rsidRPr="005751A3">
              <w:rPr>
                <w:rFonts w:ascii="Times New Roman Bold" w:hAnsi="Times New Roman Bold" w:cs="Times New Roman Bold"/>
                <w:color w:val="000000"/>
                <w:sz w:val="24"/>
                <w:szCs w:val="24"/>
              </w:rPr>
              <w:t xml:space="preserve">Kompetenca 1: Kërkimi i përgjigjeve ose i zgjidhjeve të problemeve shkencore </w:t>
            </w:r>
          </w:p>
          <w:p w:rsidR="00BA1E84" w:rsidRPr="007012DC" w:rsidRDefault="00BA1E84" w:rsidP="004842EA">
            <w:pPr>
              <w:spacing w:after="0" w:line="240" w:lineRule="auto"/>
              <w:rPr>
                <w:rFonts w:ascii="Times New Roman" w:hAnsi="Times New Roman"/>
              </w:rPr>
            </w:pPr>
            <w:r w:rsidRPr="005751A3">
              <w:rPr>
                <w:rFonts w:ascii="Times New Roman" w:hAnsi="Times New Roman"/>
              </w:rPr>
              <w:t>1.</w:t>
            </w:r>
            <w:r w:rsidR="004842EA" w:rsidRPr="007012DC">
              <w:rPr>
                <w:rFonts w:ascii="Times New Roman" w:hAnsi="Times New Roman"/>
              </w:rPr>
              <w:t xml:space="preserve"> interpreton  vrojtimet dhe të dhënat e tjera (paraqitur në formë verbale,diagramatike, grafike, simbolike ose numerike), </w:t>
            </w:r>
            <w:r w:rsidRPr="005751A3">
              <w:rPr>
                <w:rFonts w:ascii="Times New Roman" w:hAnsi="Times New Roman"/>
              </w:rPr>
              <w:t xml:space="preserve"> </w:t>
            </w:r>
          </w:p>
          <w:p w:rsidR="00BA1E84" w:rsidRPr="005751A3" w:rsidRDefault="004842EA" w:rsidP="004B4393">
            <w:pPr>
              <w:spacing w:after="0" w:line="240" w:lineRule="auto"/>
              <w:rPr>
                <w:rFonts w:ascii="Times New Roman" w:hAnsi="Times New Roman"/>
              </w:rPr>
            </w:pPr>
            <w:r w:rsidRPr="005751A3">
              <w:rPr>
                <w:rFonts w:ascii="Times New Roman" w:hAnsi="Times New Roman"/>
              </w:rPr>
              <w:t>2</w:t>
            </w:r>
            <w:r w:rsidR="00BA1E84" w:rsidRPr="005751A3">
              <w:rPr>
                <w:rFonts w:ascii="Times New Roman" w:hAnsi="Times New Roman"/>
              </w:rPr>
              <w:t>.bën  matje të distancës dhe kohës, të llogaritë shpejtësitë, të ndërtojë dhe të përdorë grafikët e tyre për të përcaktuar shpejtësinë, shpejtësinë terminale dhe nxitimin,</w:t>
            </w:r>
          </w:p>
          <w:p w:rsidR="00BA1E84" w:rsidRPr="005751A3" w:rsidRDefault="004842EA" w:rsidP="004B4393">
            <w:pPr>
              <w:spacing w:after="0" w:line="240" w:lineRule="auto"/>
              <w:rPr>
                <w:rFonts w:ascii="Times New Roman" w:hAnsi="Times New Roman"/>
              </w:rPr>
            </w:pPr>
            <w:r w:rsidRPr="005751A3">
              <w:rPr>
                <w:rFonts w:ascii="Times New Roman" w:hAnsi="Times New Roman"/>
              </w:rPr>
              <w:t>3</w:t>
            </w:r>
            <w:r w:rsidR="00BA1E84" w:rsidRPr="005751A3">
              <w:rPr>
                <w:rFonts w:ascii="Times New Roman" w:hAnsi="Times New Roman"/>
              </w:rPr>
              <w:t xml:space="preserve">.bën  llogaritje me anë të raporteve dhe të konvertojë njësitë në vlerat e llogaritura;  </w:t>
            </w:r>
          </w:p>
          <w:p w:rsidR="00BA1E84" w:rsidRPr="005751A3" w:rsidRDefault="004842EA" w:rsidP="004B4393">
            <w:pPr>
              <w:spacing w:after="0" w:line="240" w:lineRule="auto"/>
              <w:rPr>
                <w:rFonts w:ascii="Times New Roman" w:hAnsi="Times New Roman"/>
              </w:rPr>
            </w:pPr>
            <w:r w:rsidRPr="005751A3">
              <w:rPr>
                <w:rFonts w:ascii="Times New Roman" w:hAnsi="Times New Roman"/>
              </w:rPr>
              <w:t>4</w:t>
            </w:r>
            <w:r w:rsidR="00BA1E84" w:rsidRPr="005751A3">
              <w:rPr>
                <w:rFonts w:ascii="Times New Roman" w:hAnsi="Times New Roman"/>
              </w:rPr>
              <w:t xml:space="preserve">.lidh  ndryshimet dhe diferencat e lëvizjes në grafikët e varësisë së distancës nga   koha dhe të shpejtësisë nga koha dhe të interpretojë vijat e drejta dhe të lakuara;  </w:t>
            </w:r>
          </w:p>
          <w:p w:rsidR="00BA1E84" w:rsidRPr="005751A3" w:rsidRDefault="004842EA" w:rsidP="004B4393">
            <w:pPr>
              <w:spacing w:after="0" w:line="240" w:lineRule="auto"/>
              <w:rPr>
                <w:rFonts w:ascii="Times New Roman" w:hAnsi="Times New Roman"/>
              </w:rPr>
            </w:pPr>
            <w:r w:rsidRPr="005751A3">
              <w:rPr>
                <w:rFonts w:ascii="Times New Roman" w:hAnsi="Times New Roman"/>
              </w:rPr>
              <w:t>5</w:t>
            </w:r>
            <w:r w:rsidR="00BA1E84" w:rsidRPr="005751A3">
              <w:rPr>
                <w:rFonts w:ascii="Times New Roman" w:hAnsi="Times New Roman"/>
              </w:rPr>
              <w:t>.interpreton  sipërfaqet e mbyllura në grafikët e varësisë së shpejtësisë nga koha;</w:t>
            </w:r>
          </w:p>
          <w:p w:rsidR="00BA1E84" w:rsidRPr="005751A3" w:rsidRDefault="004842EA" w:rsidP="004B4393">
            <w:pPr>
              <w:spacing w:after="0" w:line="240" w:lineRule="auto"/>
              <w:rPr>
                <w:rFonts w:ascii="Times New Roman" w:hAnsi="Times New Roman"/>
              </w:rPr>
            </w:pPr>
            <w:r w:rsidRPr="005751A3">
              <w:rPr>
                <w:rFonts w:ascii="Times New Roman" w:hAnsi="Times New Roman"/>
              </w:rPr>
              <w:t>6</w:t>
            </w:r>
            <w:r w:rsidR="00BA1E84" w:rsidRPr="005751A3">
              <w:rPr>
                <w:rFonts w:ascii="Times New Roman" w:hAnsi="Times New Roman"/>
              </w:rPr>
              <w:t>.zbaton  formulat që lidhin distancën, kohën dhe shpejtësinë për lëvizjen e  njëtrajtshme dhe për lëvizjen njëtrajtësisht të ndryshuar dhe të llogaritë shpejtësinë mesatare për lëvizjen e ndryshuar;</w:t>
            </w:r>
          </w:p>
          <w:p w:rsidR="00BA1E84" w:rsidRPr="005751A3" w:rsidRDefault="00BA1E84" w:rsidP="004B4393">
            <w:pPr>
              <w:spacing w:after="0" w:line="240" w:lineRule="auto"/>
              <w:rPr>
                <w:rFonts w:ascii="Times New Roman" w:hAnsi="Times New Roman"/>
              </w:rPr>
            </w:pPr>
          </w:p>
          <w:p w:rsidR="00BA1E84" w:rsidRPr="005751A3" w:rsidRDefault="00BA1E84" w:rsidP="004B4393">
            <w:pPr>
              <w:widowControl w:val="0"/>
              <w:autoSpaceDE w:val="0"/>
              <w:autoSpaceDN w:val="0"/>
              <w:adjustRightInd w:val="0"/>
              <w:spacing w:after="0" w:line="240" w:lineRule="exact"/>
              <w:ind w:left="20"/>
              <w:rPr>
                <w:rFonts w:ascii="Times New Roman Bold" w:hAnsi="Times New Roman Bold" w:cs="Times New Roman Bold"/>
                <w:color w:val="000000"/>
                <w:sz w:val="24"/>
                <w:szCs w:val="24"/>
              </w:rPr>
            </w:pPr>
            <w:r w:rsidRPr="005751A3">
              <w:rPr>
                <w:rFonts w:ascii="Times New Roman Bold" w:hAnsi="Times New Roman Bold" w:cs="Times New Roman Bold"/>
                <w:color w:val="000000"/>
                <w:sz w:val="24"/>
                <w:szCs w:val="24"/>
              </w:rPr>
              <w:t xml:space="preserve">Kompetenca 2: Përdorimi i njohurive shkencore dhe teknologjike </w:t>
            </w:r>
          </w:p>
          <w:p w:rsidR="00BA1E84" w:rsidRPr="005751A3" w:rsidRDefault="00BA1E84" w:rsidP="004B4393">
            <w:pPr>
              <w:spacing w:after="0" w:line="240" w:lineRule="auto"/>
              <w:rPr>
                <w:rFonts w:ascii="Times New Roman" w:hAnsi="Times New Roman"/>
              </w:rPr>
            </w:pPr>
            <w:bookmarkStart w:id="2" w:name="Pg6"/>
            <w:bookmarkEnd w:id="2"/>
            <w:r w:rsidRPr="005751A3">
              <w:rPr>
                <w:rFonts w:ascii="Times New Roman Italic" w:hAnsi="Times New Roman Italic" w:cs="Times New Roman Italic"/>
                <w:i/>
                <w:iCs/>
                <w:color w:val="000000"/>
                <w:sz w:val="24"/>
                <w:szCs w:val="24"/>
              </w:rPr>
              <w:t>1.</w:t>
            </w:r>
            <w:r w:rsidRPr="005751A3">
              <w:rPr>
                <w:rFonts w:ascii="Times New Roman" w:hAnsi="Times New Roman"/>
              </w:rPr>
              <w:t>përdorë madhësitë fizike, njësitë përkatëse dhe simbolikën e sistemit SI;</w:t>
            </w:r>
          </w:p>
          <w:p w:rsidR="00BA1E84" w:rsidRPr="005751A3" w:rsidRDefault="00BA1E84" w:rsidP="004B4393">
            <w:pPr>
              <w:spacing w:after="0" w:line="240" w:lineRule="auto"/>
              <w:rPr>
                <w:rFonts w:ascii="Times New Roman" w:hAnsi="Times New Roman"/>
              </w:rPr>
            </w:pPr>
            <w:r w:rsidRPr="005751A3">
              <w:rPr>
                <w:rFonts w:ascii="Times New Roman" w:hAnsi="Times New Roman"/>
              </w:rPr>
              <w:t>2.përdor  shumëfishat dhe nënfishat e njësive të madhësive fizike;  </w:t>
            </w:r>
          </w:p>
          <w:p w:rsidR="00BA1E84" w:rsidRPr="005751A3" w:rsidRDefault="00BA1E84" w:rsidP="004B4393">
            <w:pPr>
              <w:spacing w:after="0" w:line="240" w:lineRule="auto"/>
              <w:rPr>
                <w:rFonts w:ascii="Times New Roman" w:hAnsi="Times New Roman"/>
              </w:rPr>
            </w:pPr>
            <w:r w:rsidRPr="005751A3">
              <w:rPr>
                <w:rFonts w:ascii="Times New Roman" w:hAnsi="Times New Roman"/>
              </w:rPr>
              <w:t>3.paraqet  rezultatet e matjeve dhe të vlerësojë me përafërsi   pasaktësinë në matje;</w:t>
            </w:r>
          </w:p>
          <w:p w:rsidR="00BA1E84" w:rsidRPr="005751A3" w:rsidRDefault="00BA1E84" w:rsidP="004B4393">
            <w:pPr>
              <w:spacing w:after="0" w:line="240" w:lineRule="auto"/>
              <w:rPr>
                <w:rFonts w:ascii="Times New Roman" w:hAnsi="Times New Roman"/>
                <w:lang w:val="de-DE"/>
              </w:rPr>
            </w:pPr>
            <w:r w:rsidRPr="005751A3">
              <w:rPr>
                <w:rFonts w:ascii="Times New Roman" w:hAnsi="Times New Roman"/>
                <w:lang w:val="de-DE"/>
              </w:rPr>
              <w:t xml:space="preserve">4.përcakton  termin skalar dhe vektorial dhe rezultanten e dy vektorëve me anë të  metodës grafike; </w:t>
            </w:r>
          </w:p>
          <w:p w:rsidR="00BA1E84" w:rsidRPr="005751A3" w:rsidRDefault="00BA1E84" w:rsidP="004B4393">
            <w:pPr>
              <w:spacing w:after="0" w:line="240" w:lineRule="auto"/>
              <w:rPr>
                <w:rFonts w:ascii="Times New Roman" w:hAnsi="Times New Roman"/>
                <w:lang w:val="de-DE"/>
              </w:rPr>
            </w:pPr>
            <w:r w:rsidRPr="005751A3">
              <w:rPr>
                <w:rFonts w:ascii="Times New Roman" w:hAnsi="Times New Roman"/>
                <w:lang w:val="de-DE"/>
              </w:rPr>
              <w:t xml:space="preserve">5.përshkruan  dhe të mat me saktësinë e duhur gjatësinë, duke përdorur vizore, mikrometër, kalibër; </w:t>
            </w:r>
          </w:p>
          <w:p w:rsidR="00BA1E84" w:rsidRPr="005751A3" w:rsidRDefault="00BA1E84" w:rsidP="004B4393">
            <w:pPr>
              <w:spacing w:after="0" w:line="240" w:lineRule="auto"/>
              <w:rPr>
                <w:rFonts w:ascii="Times New Roman" w:hAnsi="Times New Roman"/>
                <w:lang w:val="de-DE"/>
              </w:rPr>
            </w:pPr>
            <w:r w:rsidRPr="005751A3">
              <w:rPr>
                <w:rFonts w:ascii="Times New Roman" w:hAnsi="Times New Roman"/>
                <w:lang w:val="de-DE"/>
              </w:rPr>
              <w:t>6.përshkruan  dhe të mat kohën me anë të sahateve dhe kronometrave;</w:t>
            </w:r>
          </w:p>
          <w:p w:rsidR="00BA1E84" w:rsidRPr="005751A3" w:rsidRDefault="00BA1E84" w:rsidP="004B4393">
            <w:pPr>
              <w:spacing w:after="0" w:line="240" w:lineRule="auto"/>
              <w:rPr>
                <w:rFonts w:ascii="Times New Roman" w:hAnsi="Times New Roman"/>
                <w:lang w:val="de-DE"/>
              </w:rPr>
            </w:pPr>
            <w:r w:rsidRPr="005751A3">
              <w:rPr>
                <w:rFonts w:ascii="Times New Roman" w:hAnsi="Times New Roman"/>
                <w:lang w:val="de-DE"/>
              </w:rPr>
              <w:t xml:space="preserve">7.identifikon  modelet dhe prirjet, duke vendosur lidhjet dhe nxjerrë përfundime prej tyre;  </w:t>
            </w:r>
          </w:p>
          <w:p w:rsidR="00BA1E84" w:rsidRPr="005751A3" w:rsidRDefault="0046442F" w:rsidP="004B4393">
            <w:pPr>
              <w:spacing w:after="0" w:line="240" w:lineRule="auto"/>
              <w:rPr>
                <w:rFonts w:ascii="Times New Roman" w:hAnsi="Times New Roman"/>
                <w:lang w:val="de-DE"/>
              </w:rPr>
            </w:pPr>
            <w:r w:rsidRPr="005751A3">
              <w:rPr>
                <w:rFonts w:ascii="Times New Roman" w:hAnsi="Times New Roman"/>
                <w:lang w:val="de-DE"/>
              </w:rPr>
              <w:t>8</w:t>
            </w:r>
            <w:r w:rsidR="00BA1E84" w:rsidRPr="005751A3">
              <w:rPr>
                <w:rFonts w:ascii="Times New Roman" w:hAnsi="Times New Roman"/>
                <w:lang w:val="de-DE"/>
              </w:rPr>
              <w:t xml:space="preserve">.zbaton  njohuritë për një gamë të gjerë teknikash, instrumentesh, aparatesh dhe  materialesh për të zgjedhur më të përshtatshmet për eksperimentin; </w:t>
            </w:r>
          </w:p>
          <w:p w:rsidR="00BA1E84" w:rsidRPr="005751A3" w:rsidRDefault="00BA1E84" w:rsidP="004B4393">
            <w:pPr>
              <w:widowControl w:val="0"/>
              <w:autoSpaceDE w:val="0"/>
              <w:autoSpaceDN w:val="0"/>
              <w:adjustRightInd w:val="0"/>
              <w:spacing w:after="0" w:line="240" w:lineRule="exact"/>
              <w:ind w:left="20"/>
              <w:rPr>
                <w:rFonts w:ascii="Times New Roman" w:hAnsi="Times New Roman"/>
                <w:color w:val="000000"/>
                <w:sz w:val="24"/>
                <w:szCs w:val="24"/>
                <w:lang w:val="de-DE"/>
              </w:rPr>
            </w:pPr>
          </w:p>
          <w:p w:rsidR="00BA1E84" w:rsidRPr="005751A3" w:rsidRDefault="00BA1E84" w:rsidP="004B4393">
            <w:pPr>
              <w:widowControl w:val="0"/>
              <w:autoSpaceDE w:val="0"/>
              <w:autoSpaceDN w:val="0"/>
              <w:adjustRightInd w:val="0"/>
              <w:spacing w:after="0" w:line="240" w:lineRule="exact"/>
              <w:ind w:left="20"/>
              <w:rPr>
                <w:rFonts w:ascii="Times New Roman Bold" w:hAnsi="Times New Roman Bold" w:cs="Times New Roman Bold"/>
                <w:color w:val="000000"/>
                <w:sz w:val="24"/>
                <w:szCs w:val="24"/>
              </w:rPr>
            </w:pPr>
            <w:r w:rsidRPr="005751A3">
              <w:rPr>
                <w:rFonts w:ascii="Times New Roman Bold" w:hAnsi="Times New Roman Bold" w:cs="Times New Roman Bold"/>
                <w:color w:val="000000"/>
                <w:sz w:val="24"/>
                <w:szCs w:val="24"/>
              </w:rPr>
              <w:t xml:space="preserve">Kompetenca 3: Komunikimi me gjuhën shkencore dhe teknologjike </w:t>
            </w:r>
          </w:p>
          <w:p w:rsidR="004842EA" w:rsidRPr="005751A3" w:rsidRDefault="00EA6EAA" w:rsidP="004842EA">
            <w:pPr>
              <w:spacing w:after="0" w:line="240" w:lineRule="auto"/>
              <w:rPr>
                <w:rFonts w:ascii="Times New Roman" w:hAnsi="Times New Roman"/>
              </w:rPr>
            </w:pPr>
            <w:r w:rsidRPr="007012DC">
              <w:rPr>
                <w:rFonts w:ascii="Times New Roman" w:hAnsi="Times New Roman"/>
              </w:rPr>
              <w:t>1.</w:t>
            </w:r>
            <w:r w:rsidR="004842EA" w:rsidRPr="005751A3">
              <w:rPr>
                <w:rFonts w:ascii="Times New Roman" w:hAnsi="Times New Roman"/>
              </w:rPr>
              <w:t xml:space="preserve"> shpjegon   dallimin ndërmjet    termave vektor dhe skalar, kur i zbaton për zhvendosjen,distancën, shpejtësinë vektoriale dhe shpejtësinë lineare;  </w:t>
            </w:r>
          </w:p>
          <w:p w:rsidR="004842EA" w:rsidRPr="005751A3" w:rsidRDefault="004842EA" w:rsidP="004842EA">
            <w:pPr>
              <w:spacing w:after="0" w:line="240" w:lineRule="auto"/>
              <w:rPr>
                <w:rFonts w:ascii="Times New Roman" w:hAnsi="Times New Roman"/>
              </w:rPr>
            </w:pPr>
            <w:r w:rsidRPr="005751A3">
              <w:rPr>
                <w:rFonts w:ascii="Times New Roman" w:hAnsi="Times New Roman"/>
              </w:rPr>
              <w:t xml:space="preserve">2.shpjegon  me shembuj që në lëvizjen rrethore të njëtrajtshme vlera numerike e shpejtësisë mbetet konstante por shpejtësia vektoriale ndryshon (interpretim cilësor); </w:t>
            </w:r>
          </w:p>
          <w:p w:rsidR="00BA1E84" w:rsidRPr="005751A3" w:rsidRDefault="00BA1E84" w:rsidP="004842EA">
            <w:pPr>
              <w:spacing w:after="0" w:line="240" w:lineRule="auto"/>
              <w:rPr>
                <w:rFonts w:ascii="Times New Roman" w:hAnsi="Times New Roman"/>
                <w:sz w:val="24"/>
                <w:szCs w:val="24"/>
              </w:rPr>
            </w:pPr>
          </w:p>
        </w:tc>
      </w:tr>
    </w:tbl>
    <w:p w:rsidR="001E0B1C" w:rsidRDefault="001E0B1C"/>
    <w:tbl>
      <w:tblPr>
        <w:tblW w:w="10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1"/>
        <w:gridCol w:w="1322"/>
        <w:gridCol w:w="2010"/>
        <w:gridCol w:w="572"/>
        <w:gridCol w:w="2010"/>
        <w:gridCol w:w="1135"/>
        <w:gridCol w:w="1760"/>
        <w:gridCol w:w="1674"/>
      </w:tblGrid>
      <w:tr w:rsidR="00421D3A" w:rsidRPr="005751A3" w:rsidTr="005751A3">
        <w:tc>
          <w:tcPr>
            <w:tcW w:w="461" w:type="dxa"/>
            <w:shd w:val="clear" w:color="auto" w:fill="F7CAAC"/>
            <w:vAlign w:val="center"/>
          </w:tcPr>
          <w:p w:rsidR="00421D3A" w:rsidRPr="005751A3" w:rsidRDefault="00421D3A" w:rsidP="005751A3">
            <w:pPr>
              <w:jc w:val="center"/>
              <w:rPr>
                <w:rFonts w:ascii="Times New Roman" w:hAnsi="Times New Roman"/>
                <w:b/>
                <w:sz w:val="16"/>
                <w:szCs w:val="16"/>
                <w:lang w:val="sq-AL" w:eastAsia="sq-AL"/>
              </w:rPr>
            </w:pPr>
            <w:r w:rsidRPr="005751A3">
              <w:rPr>
                <w:rFonts w:ascii="Times New Roman" w:hAnsi="Times New Roman"/>
                <w:b/>
                <w:sz w:val="16"/>
                <w:szCs w:val="16"/>
                <w:lang w:val="sq-AL" w:eastAsia="sq-AL"/>
              </w:rPr>
              <w:lastRenderedPageBreak/>
              <w:t>Nr.</w:t>
            </w:r>
          </w:p>
        </w:tc>
        <w:tc>
          <w:tcPr>
            <w:tcW w:w="1322" w:type="dxa"/>
            <w:shd w:val="clear" w:color="auto" w:fill="F7CAAC"/>
            <w:vAlign w:val="center"/>
          </w:tcPr>
          <w:p w:rsidR="00421D3A" w:rsidRPr="005751A3" w:rsidRDefault="00421D3A" w:rsidP="005751A3">
            <w:pPr>
              <w:jc w:val="center"/>
              <w:rPr>
                <w:rFonts w:ascii="Times New Roman" w:hAnsi="Times New Roman"/>
                <w:b/>
                <w:lang w:val="sq-AL" w:eastAsia="sq-AL"/>
              </w:rPr>
            </w:pPr>
            <w:r w:rsidRPr="005751A3">
              <w:rPr>
                <w:rFonts w:ascii="Times New Roman" w:hAnsi="Times New Roman"/>
                <w:b/>
                <w:lang w:val="sq-AL" w:eastAsia="sq-AL"/>
              </w:rPr>
              <w:t>Tematika</w:t>
            </w:r>
          </w:p>
        </w:tc>
        <w:tc>
          <w:tcPr>
            <w:tcW w:w="2010" w:type="dxa"/>
            <w:tcBorders>
              <w:right w:val="single" w:sz="4" w:space="0" w:color="auto"/>
            </w:tcBorders>
            <w:shd w:val="clear" w:color="auto" w:fill="F7CAAC"/>
            <w:vAlign w:val="center"/>
          </w:tcPr>
          <w:p w:rsidR="00421D3A" w:rsidRPr="005751A3" w:rsidRDefault="00421D3A" w:rsidP="005751A3">
            <w:pPr>
              <w:jc w:val="center"/>
              <w:rPr>
                <w:rFonts w:ascii="Times New Roman" w:hAnsi="Times New Roman"/>
                <w:b/>
                <w:lang w:val="sq-AL" w:eastAsia="sq-AL"/>
              </w:rPr>
            </w:pPr>
            <w:r w:rsidRPr="005751A3">
              <w:rPr>
                <w:rFonts w:ascii="Times New Roman" w:hAnsi="Times New Roman"/>
                <w:b/>
                <w:lang w:val="sq-AL" w:eastAsia="sq-AL"/>
              </w:rPr>
              <w:t>Temat mësimore</w:t>
            </w:r>
          </w:p>
        </w:tc>
        <w:tc>
          <w:tcPr>
            <w:tcW w:w="572" w:type="dxa"/>
            <w:tcBorders>
              <w:left w:val="single" w:sz="4" w:space="0" w:color="auto"/>
            </w:tcBorders>
            <w:shd w:val="clear" w:color="auto" w:fill="F7CAAC"/>
            <w:vAlign w:val="center"/>
          </w:tcPr>
          <w:p w:rsidR="00421D3A" w:rsidRPr="005751A3" w:rsidRDefault="00421D3A" w:rsidP="005751A3">
            <w:pPr>
              <w:jc w:val="center"/>
              <w:rPr>
                <w:rFonts w:ascii="Times New Roman" w:hAnsi="Times New Roman"/>
                <w:b/>
                <w:sz w:val="16"/>
                <w:szCs w:val="16"/>
                <w:lang w:val="sq-AL" w:eastAsia="sq-AL"/>
              </w:rPr>
            </w:pPr>
            <w:r w:rsidRPr="005751A3">
              <w:rPr>
                <w:rFonts w:ascii="Times New Roman" w:hAnsi="Times New Roman"/>
                <w:b/>
                <w:sz w:val="16"/>
                <w:szCs w:val="16"/>
                <w:lang w:val="sq-AL" w:eastAsia="sq-AL"/>
              </w:rPr>
              <w:t>Java</w:t>
            </w:r>
          </w:p>
        </w:tc>
        <w:tc>
          <w:tcPr>
            <w:tcW w:w="2010" w:type="dxa"/>
            <w:shd w:val="clear" w:color="auto" w:fill="F7CAAC"/>
            <w:vAlign w:val="center"/>
          </w:tcPr>
          <w:p w:rsidR="00421D3A" w:rsidRPr="005751A3" w:rsidRDefault="00421D3A" w:rsidP="005751A3">
            <w:pPr>
              <w:jc w:val="center"/>
              <w:rPr>
                <w:rFonts w:ascii="Times New Roman" w:hAnsi="Times New Roman"/>
                <w:b/>
                <w:i/>
                <w:color w:val="FF0000"/>
                <w:lang w:val="sq-AL" w:eastAsia="sq-AL"/>
              </w:rPr>
            </w:pPr>
            <w:r w:rsidRPr="005751A3">
              <w:rPr>
                <w:rFonts w:ascii="Times New Roman" w:hAnsi="Times New Roman"/>
                <w:b/>
                <w:lang w:val="sq-AL" w:eastAsia="sq-AL"/>
              </w:rPr>
              <w:t>Situate e parashikuar të të nxënit</w:t>
            </w:r>
          </w:p>
        </w:tc>
        <w:tc>
          <w:tcPr>
            <w:tcW w:w="1135" w:type="dxa"/>
            <w:shd w:val="clear" w:color="auto" w:fill="F7CAAC"/>
            <w:vAlign w:val="center"/>
          </w:tcPr>
          <w:p w:rsidR="00421D3A" w:rsidRPr="005751A3" w:rsidRDefault="00421D3A" w:rsidP="005751A3">
            <w:pPr>
              <w:jc w:val="center"/>
              <w:rPr>
                <w:rFonts w:ascii="Times New Roman" w:hAnsi="Times New Roman"/>
                <w:b/>
                <w:sz w:val="16"/>
                <w:szCs w:val="16"/>
                <w:lang w:val="sq-AL" w:eastAsia="sq-AL"/>
              </w:rPr>
            </w:pPr>
            <w:r w:rsidRPr="005751A3">
              <w:rPr>
                <w:rFonts w:ascii="Times New Roman" w:hAnsi="Times New Roman"/>
                <w:b/>
                <w:sz w:val="16"/>
                <w:szCs w:val="16"/>
                <w:lang w:val="sq-AL" w:eastAsia="sq-AL"/>
              </w:rPr>
              <w:t>Metodologjia dhe veprimtaritë e nxënësve</w:t>
            </w:r>
          </w:p>
        </w:tc>
        <w:tc>
          <w:tcPr>
            <w:tcW w:w="1760" w:type="dxa"/>
            <w:shd w:val="clear" w:color="auto" w:fill="F7CAAC"/>
            <w:vAlign w:val="center"/>
          </w:tcPr>
          <w:p w:rsidR="00421D3A" w:rsidRPr="005751A3" w:rsidRDefault="00421D3A" w:rsidP="005751A3">
            <w:pPr>
              <w:jc w:val="center"/>
              <w:rPr>
                <w:rFonts w:ascii="Times New Roman" w:hAnsi="Times New Roman"/>
                <w:b/>
                <w:lang w:val="sq-AL" w:eastAsia="sq-AL"/>
              </w:rPr>
            </w:pPr>
            <w:r w:rsidRPr="005751A3">
              <w:rPr>
                <w:rFonts w:ascii="Times New Roman" w:hAnsi="Times New Roman"/>
                <w:b/>
                <w:lang w:val="sq-AL" w:eastAsia="sq-AL"/>
              </w:rPr>
              <w:t>Vlerësimi</w:t>
            </w:r>
          </w:p>
        </w:tc>
        <w:tc>
          <w:tcPr>
            <w:tcW w:w="1674" w:type="dxa"/>
            <w:shd w:val="clear" w:color="auto" w:fill="F7CAAC"/>
            <w:vAlign w:val="center"/>
          </w:tcPr>
          <w:p w:rsidR="00421D3A" w:rsidRPr="005751A3" w:rsidRDefault="00421D3A" w:rsidP="005751A3">
            <w:pPr>
              <w:jc w:val="center"/>
              <w:rPr>
                <w:rFonts w:ascii="Times New Roman" w:hAnsi="Times New Roman"/>
                <w:b/>
                <w:lang w:val="sq-AL" w:eastAsia="sq-AL"/>
              </w:rPr>
            </w:pPr>
            <w:r w:rsidRPr="005751A3">
              <w:rPr>
                <w:rFonts w:ascii="Times New Roman" w:hAnsi="Times New Roman"/>
                <w:b/>
                <w:lang w:val="sq-AL" w:eastAsia="sq-AL"/>
              </w:rPr>
              <w:t>Burimet</w:t>
            </w:r>
          </w:p>
        </w:tc>
      </w:tr>
      <w:tr w:rsidR="00AD5AD1" w:rsidRPr="007012DC" w:rsidTr="005751A3">
        <w:trPr>
          <w:trHeight w:val="791"/>
        </w:trPr>
        <w:tc>
          <w:tcPr>
            <w:tcW w:w="461" w:type="dxa"/>
            <w:shd w:val="clear" w:color="auto" w:fill="auto"/>
            <w:vAlign w:val="center"/>
          </w:tcPr>
          <w:p w:rsidR="00AD5AD1" w:rsidRPr="005751A3" w:rsidRDefault="00AD5AD1" w:rsidP="005751A3">
            <w:pPr>
              <w:spacing w:after="0"/>
              <w:jc w:val="center"/>
              <w:rPr>
                <w:rFonts w:ascii="Times New Roman" w:hAnsi="Times New Roman"/>
                <w:b/>
                <w:lang w:val="sq-AL" w:eastAsia="sq-AL"/>
              </w:rPr>
            </w:pPr>
            <w:r w:rsidRPr="005751A3">
              <w:rPr>
                <w:rFonts w:ascii="Times New Roman" w:hAnsi="Times New Roman"/>
                <w:b/>
                <w:lang w:val="sq-AL" w:eastAsia="sq-AL"/>
              </w:rPr>
              <w:t>1</w:t>
            </w:r>
          </w:p>
        </w:tc>
        <w:tc>
          <w:tcPr>
            <w:tcW w:w="1322" w:type="dxa"/>
            <w:vMerge w:val="restart"/>
            <w:shd w:val="clear" w:color="auto" w:fill="auto"/>
          </w:tcPr>
          <w:p w:rsidR="00AD5AD1" w:rsidRPr="005751A3" w:rsidRDefault="00AD5AD1" w:rsidP="005751A3">
            <w:pPr>
              <w:spacing w:after="0"/>
              <w:jc w:val="center"/>
              <w:rPr>
                <w:rFonts w:ascii="Times New Roman" w:hAnsi="Times New Roman"/>
                <w:b/>
                <w:color w:val="000000"/>
                <w:sz w:val="18"/>
                <w:szCs w:val="18"/>
                <w:lang w:val="sq-AL" w:eastAsia="sq-AL"/>
              </w:rPr>
            </w:pPr>
            <w:r w:rsidRPr="005751A3">
              <w:rPr>
                <w:rFonts w:ascii="Times New Roman" w:hAnsi="Times New Roman"/>
                <w:b/>
                <w:color w:val="000000"/>
                <w:sz w:val="18"/>
                <w:szCs w:val="18"/>
                <w:lang w:val="sq-AL" w:eastAsia="sq-AL"/>
              </w:rPr>
              <w:t xml:space="preserve">Përsëritje klasa X </w:t>
            </w:r>
          </w:p>
          <w:p w:rsidR="00AD5AD1" w:rsidRPr="005751A3" w:rsidRDefault="00AD5AD1" w:rsidP="005751A3">
            <w:pPr>
              <w:spacing w:after="0"/>
              <w:jc w:val="center"/>
              <w:rPr>
                <w:rFonts w:ascii="Times New Roman" w:hAnsi="Times New Roman"/>
                <w:b/>
                <w:color w:val="000000"/>
                <w:sz w:val="18"/>
                <w:szCs w:val="18"/>
                <w:lang w:val="sq-AL" w:eastAsia="sq-AL"/>
              </w:rPr>
            </w:pPr>
            <w:r w:rsidRPr="005751A3">
              <w:rPr>
                <w:rFonts w:ascii="Times New Roman" w:hAnsi="Times New Roman"/>
                <w:b/>
                <w:color w:val="000000"/>
                <w:sz w:val="18"/>
                <w:szCs w:val="18"/>
                <w:lang w:val="sq-AL" w:eastAsia="sq-AL"/>
              </w:rPr>
              <w:t>4 ore</w:t>
            </w:r>
          </w:p>
          <w:p w:rsidR="00AD5AD1" w:rsidRPr="005751A3" w:rsidRDefault="00AD5AD1" w:rsidP="005751A3">
            <w:pPr>
              <w:spacing w:after="0"/>
              <w:jc w:val="center"/>
              <w:rPr>
                <w:rFonts w:ascii="Times New Roman" w:hAnsi="Times New Roman"/>
                <w:b/>
                <w:color w:val="000000"/>
                <w:sz w:val="18"/>
                <w:szCs w:val="18"/>
                <w:lang w:val="sq-AL" w:eastAsia="sq-AL"/>
              </w:rPr>
            </w:pPr>
          </w:p>
          <w:p w:rsidR="00AD5AD1" w:rsidRPr="005751A3" w:rsidRDefault="00AD5AD1" w:rsidP="005751A3">
            <w:pPr>
              <w:tabs>
                <w:tab w:val="center" w:pos="830"/>
              </w:tabs>
              <w:spacing w:after="0"/>
              <w:rPr>
                <w:rFonts w:ascii="Times New Roman" w:hAnsi="Times New Roman"/>
                <w:b/>
                <w:sz w:val="18"/>
                <w:szCs w:val="18"/>
                <w:lang w:val="sq-AL" w:eastAsia="sq-AL"/>
              </w:rPr>
            </w:pPr>
          </w:p>
          <w:p w:rsidR="00AD5AD1" w:rsidRPr="005751A3" w:rsidRDefault="00AD5AD1" w:rsidP="005751A3">
            <w:pPr>
              <w:spacing w:after="0"/>
              <w:rPr>
                <w:rFonts w:ascii="Times New Roman" w:hAnsi="Times New Roman"/>
                <w:i/>
                <w:lang w:val="sq-AL" w:eastAsia="sq-AL"/>
              </w:rPr>
            </w:pPr>
          </w:p>
        </w:tc>
        <w:tc>
          <w:tcPr>
            <w:tcW w:w="2010" w:type="dxa"/>
            <w:tcBorders>
              <w:right w:val="single" w:sz="4" w:space="0" w:color="auto"/>
            </w:tcBorders>
            <w:shd w:val="clear" w:color="auto" w:fill="auto"/>
          </w:tcPr>
          <w:p w:rsidR="00AD5AD1" w:rsidRPr="005751A3" w:rsidRDefault="00AD5AD1" w:rsidP="005751A3">
            <w:pPr>
              <w:pStyle w:val="TableParagraph"/>
              <w:spacing w:line="275" w:lineRule="exact"/>
              <w:rPr>
                <w:i/>
                <w:sz w:val="18"/>
                <w:szCs w:val="18"/>
              </w:rPr>
            </w:pPr>
            <w:r w:rsidRPr="005751A3">
              <w:rPr>
                <w:i/>
                <w:sz w:val="18"/>
                <w:szCs w:val="18"/>
              </w:rPr>
              <w:t>Përsëritje nga klasa IX. Dukuri elektrostatike. Fusha elektrostatike</w:t>
            </w:r>
          </w:p>
        </w:tc>
        <w:tc>
          <w:tcPr>
            <w:tcW w:w="572" w:type="dxa"/>
            <w:vMerge w:val="restart"/>
            <w:tcBorders>
              <w:left w:val="single" w:sz="4" w:space="0" w:color="auto"/>
            </w:tcBorders>
            <w:shd w:val="clear" w:color="auto" w:fill="auto"/>
            <w:vAlign w:val="center"/>
          </w:tcPr>
          <w:p w:rsidR="00AD5AD1" w:rsidRPr="005751A3" w:rsidRDefault="00AD5AD1" w:rsidP="005751A3">
            <w:pPr>
              <w:spacing w:after="0"/>
              <w:jc w:val="center"/>
              <w:rPr>
                <w:rFonts w:ascii="Times New Roman" w:hAnsi="Times New Roman"/>
                <w:b/>
                <w:color w:val="000000"/>
                <w:lang w:val="sq-AL" w:eastAsia="sq-AL"/>
              </w:rPr>
            </w:pPr>
            <w:r w:rsidRPr="005751A3">
              <w:rPr>
                <w:rFonts w:ascii="Times New Roman" w:hAnsi="Times New Roman"/>
                <w:b/>
                <w:color w:val="000000"/>
                <w:lang w:val="sq-AL" w:eastAsia="sq-AL"/>
              </w:rPr>
              <w:t>I</w:t>
            </w:r>
          </w:p>
        </w:tc>
        <w:tc>
          <w:tcPr>
            <w:tcW w:w="2010" w:type="dxa"/>
            <w:shd w:val="clear" w:color="auto" w:fill="auto"/>
            <w:vAlign w:val="center"/>
          </w:tcPr>
          <w:p w:rsidR="00AD5AD1" w:rsidRPr="005751A3" w:rsidRDefault="00AD5AD1" w:rsidP="005751A3">
            <w:pPr>
              <w:tabs>
                <w:tab w:val="left" w:pos="522"/>
              </w:tabs>
              <w:spacing w:after="0" w:line="240" w:lineRule="auto"/>
              <w:rPr>
                <w:rFonts w:ascii="Times New Roman" w:hAnsi="Times New Roman"/>
                <w:sz w:val="18"/>
                <w:szCs w:val="18"/>
                <w:lang w:val="sq-AL" w:eastAsia="sq-AL"/>
              </w:rPr>
            </w:pPr>
            <w:r w:rsidRPr="005751A3">
              <w:rPr>
                <w:rFonts w:ascii="Times New Roman" w:hAnsi="Times New Roman"/>
                <w:sz w:val="18"/>
                <w:szCs w:val="18"/>
                <w:lang w:val="sq-AL" w:eastAsia="sq-AL"/>
              </w:rPr>
              <w:t>Pse dy tollombace qe ferkohen pas flokut shtyjne njera-tjetren?</w:t>
            </w:r>
          </w:p>
        </w:tc>
        <w:tc>
          <w:tcPr>
            <w:tcW w:w="1135" w:type="dxa"/>
            <w:vMerge w:val="restart"/>
            <w:shd w:val="clear" w:color="auto" w:fill="auto"/>
          </w:tcPr>
          <w:p w:rsidR="00AD5AD1" w:rsidRPr="005751A3" w:rsidRDefault="00AD5AD1"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Modelimi</w:t>
            </w:r>
          </w:p>
          <w:p w:rsidR="00AD5AD1" w:rsidRPr="005751A3" w:rsidRDefault="00AD5AD1"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Metoda e vëzhgimit</w:t>
            </w:r>
          </w:p>
          <w:p w:rsidR="00AD5AD1" w:rsidRPr="005751A3" w:rsidRDefault="00AD5AD1"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Metoda eksperimentale</w:t>
            </w:r>
          </w:p>
          <w:p w:rsidR="00AD5AD1" w:rsidRPr="005751A3" w:rsidRDefault="00AD5AD1"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Metoda empirike</w:t>
            </w:r>
          </w:p>
          <w:p w:rsidR="00AD5AD1" w:rsidRPr="005751A3" w:rsidRDefault="00AD5AD1"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Hulumtimi</w:t>
            </w:r>
          </w:p>
          <w:p w:rsidR="00AD5AD1" w:rsidRPr="005751A3" w:rsidRDefault="00AD5AD1"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Brainstorming</w:t>
            </w:r>
          </w:p>
          <w:p w:rsidR="00AD5AD1" w:rsidRPr="005751A3" w:rsidRDefault="00AD5AD1"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Harta e koncepteve</w:t>
            </w:r>
          </w:p>
          <w:p w:rsidR="00AD5AD1" w:rsidRPr="005751A3" w:rsidRDefault="00AD5AD1"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Shpjegim</w:t>
            </w:r>
          </w:p>
          <w:p w:rsidR="00AD5AD1" w:rsidRPr="005751A3" w:rsidRDefault="00AD5AD1"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Simulimet</w:t>
            </w:r>
          </w:p>
          <w:p w:rsidR="00AD5AD1" w:rsidRPr="005751A3" w:rsidRDefault="00AD5AD1"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Projektet</w:t>
            </w:r>
          </w:p>
          <w:p w:rsidR="00AD5AD1" w:rsidRPr="005751A3" w:rsidRDefault="00AD5AD1"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 xml:space="preserve">Demonstrim </w:t>
            </w:r>
          </w:p>
          <w:p w:rsidR="00AD5AD1" w:rsidRPr="005751A3" w:rsidRDefault="00AD5AD1"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Veprimtari praktike</w:t>
            </w:r>
          </w:p>
          <w:p w:rsidR="00AD5AD1" w:rsidRPr="005751A3" w:rsidRDefault="00AD5AD1"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Punë në grup dhe Puna individuale</w:t>
            </w:r>
          </w:p>
          <w:p w:rsidR="00AD5AD1" w:rsidRPr="005751A3" w:rsidRDefault="00AD5AD1"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Diskutim</w:t>
            </w:r>
          </w:p>
          <w:p w:rsidR="00AD5AD1" w:rsidRPr="005751A3" w:rsidRDefault="00AD5AD1"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Lojë me role</w:t>
            </w:r>
          </w:p>
          <w:p w:rsidR="00AD5AD1" w:rsidRPr="005751A3" w:rsidRDefault="00AD5AD1"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Hetimi dhe zbulimi</w:t>
            </w:r>
          </w:p>
          <w:p w:rsidR="00AD5AD1" w:rsidRPr="005751A3" w:rsidRDefault="00AD5AD1"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Zbatime praktike brenda dhe jashtë klase</w:t>
            </w:r>
          </w:p>
          <w:p w:rsidR="00AD5AD1" w:rsidRPr="005751A3" w:rsidRDefault="00AD5AD1"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 xml:space="preserve">Bashkëbisedim  </w:t>
            </w:r>
          </w:p>
        </w:tc>
        <w:tc>
          <w:tcPr>
            <w:tcW w:w="1760" w:type="dxa"/>
            <w:vMerge w:val="restart"/>
            <w:shd w:val="clear" w:color="auto" w:fill="auto"/>
          </w:tcPr>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eastAsia="sq-AL"/>
              </w:rPr>
              <w:t>Vlerësimi diagnostikues;</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eastAsia="sq-AL"/>
              </w:rPr>
              <w:t>Vlerësimi i vazhdueshëm;</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eastAsia="sq-AL"/>
              </w:rPr>
              <w:t>Vlerësimi përmbledhës;</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eastAsia="sq-AL"/>
              </w:rPr>
              <w:t xml:space="preserve">Vlerësimi i dosjes (portofolit) që përmban: </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val="en-US" w:eastAsia="sq-AL"/>
              </w:rPr>
              <w:t>Punët praktike,</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val="en-US" w:eastAsia="sq-AL"/>
              </w:rPr>
              <w:t>Modelet dhe maketet,</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val="en-US" w:eastAsia="sq-AL"/>
              </w:rPr>
              <w:t>Punët laboratorike,</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val="en-US" w:eastAsia="sq-AL"/>
              </w:rPr>
              <w:t>Posterat,</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val="en-US" w:eastAsia="sq-AL"/>
              </w:rPr>
              <w:t>Projektet kurrikulare dhe ndërlëndore,</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val="en-US" w:eastAsia="sq-AL"/>
              </w:rPr>
              <w:t>Detyrat individuale,</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val="en-US" w:eastAsia="sq-AL"/>
              </w:rPr>
              <w:t xml:space="preserve">Esetë, </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val="en-US" w:eastAsia="sq-AL"/>
              </w:rPr>
              <w:t xml:space="preserve">Vrojtimet e mësuesit; </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val="en-US" w:eastAsia="sq-AL"/>
              </w:rPr>
              <w:t>Detyrat e shtëpisë.</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eastAsia="sq-AL"/>
              </w:rPr>
              <w:t>Vëzhgim</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pacing w:val="-2"/>
                <w:sz w:val="18"/>
                <w:szCs w:val="18"/>
                <w:lang w:eastAsia="sq-AL"/>
              </w:rPr>
              <w:t>V</w:t>
            </w:r>
            <w:r w:rsidRPr="005751A3">
              <w:rPr>
                <w:rFonts w:ascii="Times New Roman" w:hAnsi="Times New Roman"/>
                <w:spacing w:val="-1"/>
                <w:sz w:val="18"/>
                <w:szCs w:val="18"/>
                <w:lang w:eastAsia="sq-AL"/>
              </w:rPr>
              <w:t>le</w:t>
            </w:r>
            <w:r w:rsidRPr="005751A3">
              <w:rPr>
                <w:rFonts w:ascii="Times New Roman" w:hAnsi="Times New Roman"/>
                <w:spacing w:val="1"/>
                <w:sz w:val="18"/>
                <w:szCs w:val="18"/>
                <w:lang w:eastAsia="sq-AL"/>
              </w:rPr>
              <w:t>r</w:t>
            </w:r>
            <w:r w:rsidRPr="005751A3">
              <w:rPr>
                <w:rFonts w:ascii="Times New Roman" w:hAnsi="Times New Roman"/>
                <w:spacing w:val="-1"/>
                <w:sz w:val="18"/>
                <w:szCs w:val="18"/>
                <w:lang w:eastAsia="sq-AL"/>
              </w:rPr>
              <w:t>ësi</w:t>
            </w:r>
            <w:r w:rsidRPr="005751A3">
              <w:rPr>
                <w:rFonts w:ascii="Times New Roman" w:hAnsi="Times New Roman"/>
                <w:spacing w:val="1"/>
                <w:sz w:val="18"/>
                <w:szCs w:val="18"/>
                <w:lang w:eastAsia="sq-AL"/>
              </w:rPr>
              <w:t>m</w:t>
            </w:r>
            <w:r w:rsidRPr="005751A3">
              <w:rPr>
                <w:rFonts w:ascii="Times New Roman" w:hAnsi="Times New Roman"/>
                <w:sz w:val="18"/>
                <w:szCs w:val="18"/>
                <w:lang w:eastAsia="sq-AL"/>
              </w:rPr>
              <w:t>i</w:t>
            </w:r>
            <w:r w:rsidRPr="005751A3">
              <w:rPr>
                <w:rFonts w:ascii="Times New Roman" w:hAnsi="Times New Roman"/>
                <w:spacing w:val="1"/>
                <w:sz w:val="18"/>
                <w:szCs w:val="18"/>
                <w:lang w:eastAsia="sq-AL"/>
              </w:rPr>
              <w:t xml:space="preserve"> </w:t>
            </w:r>
            <w:r w:rsidRPr="005751A3">
              <w:rPr>
                <w:rFonts w:ascii="Times New Roman" w:hAnsi="Times New Roman"/>
                <w:sz w:val="18"/>
                <w:szCs w:val="18"/>
                <w:lang w:eastAsia="sq-AL"/>
              </w:rPr>
              <w:t>i</w:t>
            </w:r>
            <w:r w:rsidRPr="005751A3">
              <w:rPr>
                <w:rFonts w:ascii="Times New Roman" w:hAnsi="Times New Roman"/>
                <w:spacing w:val="1"/>
                <w:sz w:val="18"/>
                <w:szCs w:val="18"/>
                <w:lang w:eastAsia="sq-AL"/>
              </w:rPr>
              <w:t xml:space="preserve"> </w:t>
            </w:r>
            <w:r w:rsidRPr="005751A3">
              <w:rPr>
                <w:rFonts w:ascii="Times New Roman" w:hAnsi="Times New Roman"/>
                <w:spacing w:val="-1"/>
                <w:sz w:val="18"/>
                <w:szCs w:val="18"/>
                <w:lang w:eastAsia="sq-AL"/>
              </w:rPr>
              <w:t>për</w:t>
            </w:r>
            <w:r w:rsidRPr="005751A3">
              <w:rPr>
                <w:rFonts w:ascii="Times New Roman" w:hAnsi="Times New Roman"/>
                <w:spacing w:val="2"/>
                <w:sz w:val="18"/>
                <w:szCs w:val="18"/>
                <w:lang w:eastAsia="sq-AL"/>
              </w:rPr>
              <w:t>g</w:t>
            </w:r>
            <w:r w:rsidRPr="005751A3">
              <w:rPr>
                <w:rFonts w:ascii="Times New Roman" w:hAnsi="Times New Roman"/>
                <w:spacing w:val="1"/>
                <w:sz w:val="18"/>
                <w:szCs w:val="18"/>
                <w:lang w:eastAsia="sq-AL"/>
              </w:rPr>
              <w:t>j</w:t>
            </w:r>
            <w:r w:rsidRPr="005751A3">
              <w:rPr>
                <w:rFonts w:ascii="Times New Roman" w:hAnsi="Times New Roman"/>
                <w:spacing w:val="-3"/>
                <w:sz w:val="18"/>
                <w:szCs w:val="18"/>
                <w:lang w:eastAsia="sq-AL"/>
              </w:rPr>
              <w:t>i</w:t>
            </w:r>
            <w:r w:rsidRPr="005751A3">
              <w:rPr>
                <w:rFonts w:ascii="Times New Roman" w:hAnsi="Times New Roman"/>
                <w:spacing w:val="2"/>
                <w:sz w:val="18"/>
                <w:szCs w:val="18"/>
                <w:lang w:eastAsia="sq-AL"/>
              </w:rPr>
              <w:t>g</w:t>
            </w:r>
            <w:r w:rsidRPr="005751A3">
              <w:rPr>
                <w:rFonts w:ascii="Times New Roman" w:hAnsi="Times New Roman"/>
                <w:spacing w:val="-1"/>
                <w:sz w:val="18"/>
                <w:szCs w:val="18"/>
                <w:lang w:eastAsia="sq-AL"/>
              </w:rPr>
              <w:t>je</w:t>
            </w:r>
            <w:r w:rsidRPr="005751A3">
              <w:rPr>
                <w:rFonts w:ascii="Times New Roman" w:hAnsi="Times New Roman"/>
                <w:spacing w:val="-2"/>
                <w:sz w:val="18"/>
                <w:szCs w:val="18"/>
                <w:lang w:eastAsia="sq-AL"/>
              </w:rPr>
              <w:t>v</w:t>
            </w:r>
            <w:r w:rsidRPr="005751A3">
              <w:rPr>
                <w:rFonts w:ascii="Times New Roman" w:hAnsi="Times New Roman"/>
                <w:sz w:val="18"/>
                <w:szCs w:val="18"/>
                <w:lang w:eastAsia="sq-AL"/>
              </w:rPr>
              <w:t>e</w:t>
            </w:r>
            <w:r w:rsidRPr="005751A3">
              <w:rPr>
                <w:rFonts w:ascii="Times New Roman" w:hAnsi="Times New Roman"/>
                <w:spacing w:val="1"/>
                <w:sz w:val="18"/>
                <w:szCs w:val="18"/>
                <w:lang w:eastAsia="sq-AL"/>
              </w:rPr>
              <w:t xml:space="preserve"> </w:t>
            </w:r>
            <w:r w:rsidRPr="005751A3">
              <w:rPr>
                <w:rFonts w:ascii="Times New Roman" w:hAnsi="Times New Roman"/>
                <w:spacing w:val="-1"/>
                <w:sz w:val="18"/>
                <w:szCs w:val="18"/>
                <w:lang w:eastAsia="sq-AL"/>
              </w:rPr>
              <w:t>m</w:t>
            </w:r>
            <w:r w:rsidRPr="005751A3">
              <w:rPr>
                <w:rFonts w:ascii="Times New Roman" w:hAnsi="Times New Roman"/>
                <w:sz w:val="18"/>
                <w:szCs w:val="18"/>
                <w:lang w:eastAsia="sq-AL"/>
              </w:rPr>
              <w:t>e</w:t>
            </w:r>
            <w:r w:rsidRPr="005751A3">
              <w:rPr>
                <w:rFonts w:ascii="Times New Roman" w:hAnsi="Times New Roman"/>
                <w:spacing w:val="-2"/>
                <w:sz w:val="18"/>
                <w:szCs w:val="18"/>
                <w:lang w:eastAsia="sq-AL"/>
              </w:rPr>
              <w:t xml:space="preserve"> </w:t>
            </w:r>
            <w:r w:rsidRPr="005751A3">
              <w:rPr>
                <w:rFonts w:ascii="Times New Roman" w:hAnsi="Times New Roman"/>
                <w:spacing w:val="2"/>
                <w:sz w:val="18"/>
                <w:szCs w:val="18"/>
                <w:lang w:eastAsia="sq-AL"/>
              </w:rPr>
              <w:t>g</w:t>
            </w:r>
            <w:r w:rsidRPr="005751A3">
              <w:rPr>
                <w:rFonts w:ascii="Times New Roman" w:hAnsi="Times New Roman"/>
                <w:sz w:val="18"/>
                <w:szCs w:val="18"/>
                <w:lang w:eastAsia="sq-AL"/>
              </w:rPr>
              <w:t>o</w:t>
            </w:r>
            <w:r w:rsidRPr="005751A3">
              <w:rPr>
                <w:rFonts w:ascii="Times New Roman" w:hAnsi="Times New Roman"/>
                <w:spacing w:val="1"/>
                <w:sz w:val="18"/>
                <w:szCs w:val="18"/>
                <w:lang w:eastAsia="sq-AL"/>
              </w:rPr>
              <w:t>j</w:t>
            </w:r>
            <w:r w:rsidRPr="005751A3">
              <w:rPr>
                <w:rFonts w:ascii="Times New Roman" w:hAnsi="Times New Roman"/>
                <w:sz w:val="18"/>
                <w:szCs w:val="18"/>
                <w:lang w:eastAsia="sq-AL"/>
              </w:rPr>
              <w:t>ë;</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pacing w:val="-2"/>
                <w:position w:val="1"/>
                <w:sz w:val="18"/>
                <w:szCs w:val="18"/>
                <w:lang w:eastAsia="sq-AL"/>
              </w:rPr>
              <w:t>V</w:t>
            </w:r>
            <w:r w:rsidRPr="005751A3">
              <w:rPr>
                <w:rFonts w:ascii="Times New Roman" w:hAnsi="Times New Roman"/>
                <w:spacing w:val="-1"/>
                <w:position w:val="1"/>
                <w:sz w:val="18"/>
                <w:szCs w:val="18"/>
                <w:lang w:eastAsia="sq-AL"/>
              </w:rPr>
              <w:t>le</w:t>
            </w:r>
            <w:r w:rsidRPr="005751A3">
              <w:rPr>
                <w:rFonts w:ascii="Times New Roman" w:hAnsi="Times New Roman"/>
                <w:spacing w:val="1"/>
                <w:position w:val="1"/>
                <w:sz w:val="18"/>
                <w:szCs w:val="18"/>
                <w:lang w:eastAsia="sq-AL"/>
              </w:rPr>
              <w:t>r</w:t>
            </w:r>
            <w:r w:rsidRPr="005751A3">
              <w:rPr>
                <w:rFonts w:ascii="Times New Roman" w:hAnsi="Times New Roman"/>
                <w:spacing w:val="-1"/>
                <w:position w:val="1"/>
                <w:sz w:val="18"/>
                <w:szCs w:val="18"/>
                <w:lang w:eastAsia="sq-AL"/>
              </w:rPr>
              <w:t>ësi</w:t>
            </w:r>
            <w:r w:rsidRPr="005751A3">
              <w:rPr>
                <w:rFonts w:ascii="Times New Roman" w:hAnsi="Times New Roman"/>
                <w:spacing w:val="1"/>
                <w:position w:val="1"/>
                <w:sz w:val="18"/>
                <w:szCs w:val="18"/>
                <w:lang w:eastAsia="sq-AL"/>
              </w:rPr>
              <w:t>m</w:t>
            </w:r>
            <w:r w:rsidRPr="005751A3">
              <w:rPr>
                <w:rFonts w:ascii="Times New Roman" w:hAnsi="Times New Roman"/>
                <w:position w:val="1"/>
                <w:sz w:val="18"/>
                <w:szCs w:val="18"/>
                <w:lang w:eastAsia="sq-AL"/>
              </w:rPr>
              <w:t>i i</w:t>
            </w:r>
            <w:r w:rsidRPr="005751A3">
              <w:rPr>
                <w:rFonts w:ascii="Times New Roman" w:hAnsi="Times New Roman"/>
                <w:spacing w:val="1"/>
                <w:position w:val="1"/>
                <w:sz w:val="18"/>
                <w:szCs w:val="18"/>
                <w:lang w:eastAsia="sq-AL"/>
              </w:rPr>
              <w:t xml:space="preserve"> </w:t>
            </w:r>
            <w:r w:rsidRPr="005751A3">
              <w:rPr>
                <w:rFonts w:ascii="Times New Roman" w:hAnsi="Times New Roman"/>
                <w:spacing w:val="-1"/>
                <w:position w:val="1"/>
                <w:sz w:val="18"/>
                <w:szCs w:val="18"/>
                <w:lang w:eastAsia="sq-AL"/>
              </w:rPr>
              <w:t xml:space="preserve">punës </w:t>
            </w:r>
            <w:r w:rsidRPr="005751A3">
              <w:rPr>
                <w:rFonts w:ascii="Times New Roman" w:hAnsi="Times New Roman"/>
                <w:spacing w:val="-3"/>
                <w:position w:val="1"/>
                <w:sz w:val="18"/>
                <w:szCs w:val="18"/>
                <w:lang w:eastAsia="sq-AL"/>
              </w:rPr>
              <w:t>n</w:t>
            </w:r>
            <w:r w:rsidRPr="005751A3">
              <w:rPr>
                <w:rFonts w:ascii="Times New Roman" w:hAnsi="Times New Roman"/>
                <w:position w:val="1"/>
                <w:sz w:val="18"/>
                <w:szCs w:val="18"/>
                <w:lang w:eastAsia="sq-AL"/>
              </w:rPr>
              <w:t>ë</w:t>
            </w:r>
            <w:r w:rsidRPr="005751A3">
              <w:rPr>
                <w:rFonts w:ascii="Times New Roman" w:hAnsi="Times New Roman"/>
                <w:spacing w:val="-1"/>
                <w:position w:val="1"/>
                <w:sz w:val="18"/>
                <w:szCs w:val="18"/>
                <w:lang w:eastAsia="sq-AL"/>
              </w:rPr>
              <w:t xml:space="preserve"> </w:t>
            </w:r>
            <w:r w:rsidRPr="005751A3">
              <w:rPr>
                <w:rFonts w:ascii="Times New Roman" w:hAnsi="Times New Roman"/>
                <w:spacing w:val="2"/>
                <w:position w:val="1"/>
                <w:sz w:val="18"/>
                <w:szCs w:val="18"/>
                <w:lang w:eastAsia="sq-AL"/>
              </w:rPr>
              <w:t>g</w:t>
            </w:r>
            <w:r w:rsidRPr="005751A3">
              <w:rPr>
                <w:rFonts w:ascii="Times New Roman" w:hAnsi="Times New Roman"/>
                <w:spacing w:val="1"/>
                <w:position w:val="1"/>
                <w:sz w:val="18"/>
                <w:szCs w:val="18"/>
                <w:lang w:eastAsia="sq-AL"/>
              </w:rPr>
              <w:t>r</w:t>
            </w:r>
            <w:r w:rsidRPr="005751A3">
              <w:rPr>
                <w:rFonts w:ascii="Times New Roman" w:hAnsi="Times New Roman"/>
                <w:spacing w:val="-1"/>
                <w:position w:val="1"/>
                <w:sz w:val="18"/>
                <w:szCs w:val="18"/>
                <w:lang w:eastAsia="sq-AL"/>
              </w:rPr>
              <w:t>up;</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pacing w:val="-2"/>
                <w:position w:val="1"/>
                <w:sz w:val="18"/>
                <w:szCs w:val="18"/>
                <w:lang w:eastAsia="sq-AL"/>
              </w:rPr>
              <w:t>V</w:t>
            </w:r>
            <w:r w:rsidRPr="005751A3">
              <w:rPr>
                <w:rFonts w:ascii="Times New Roman" w:hAnsi="Times New Roman"/>
                <w:spacing w:val="-1"/>
                <w:position w:val="1"/>
                <w:sz w:val="18"/>
                <w:szCs w:val="18"/>
                <w:lang w:eastAsia="sq-AL"/>
              </w:rPr>
              <w:t>l</w:t>
            </w:r>
            <w:r w:rsidRPr="005751A3">
              <w:rPr>
                <w:rFonts w:ascii="Times New Roman" w:hAnsi="Times New Roman"/>
                <w:position w:val="1"/>
                <w:sz w:val="18"/>
                <w:szCs w:val="18"/>
                <w:lang w:eastAsia="sq-AL"/>
              </w:rPr>
              <w:t>e</w:t>
            </w:r>
            <w:r w:rsidRPr="005751A3">
              <w:rPr>
                <w:rFonts w:ascii="Times New Roman" w:hAnsi="Times New Roman"/>
                <w:spacing w:val="1"/>
                <w:position w:val="1"/>
                <w:sz w:val="18"/>
                <w:szCs w:val="18"/>
                <w:lang w:eastAsia="sq-AL"/>
              </w:rPr>
              <w:t>r</w:t>
            </w:r>
            <w:r w:rsidRPr="005751A3">
              <w:rPr>
                <w:rFonts w:ascii="Times New Roman" w:hAnsi="Times New Roman"/>
                <w:position w:val="1"/>
                <w:sz w:val="18"/>
                <w:szCs w:val="18"/>
                <w:lang w:eastAsia="sq-AL"/>
              </w:rPr>
              <w:t>ësi</w:t>
            </w:r>
            <w:r w:rsidRPr="005751A3">
              <w:rPr>
                <w:rFonts w:ascii="Times New Roman" w:hAnsi="Times New Roman"/>
                <w:spacing w:val="1"/>
                <w:position w:val="1"/>
                <w:sz w:val="18"/>
                <w:szCs w:val="18"/>
                <w:lang w:eastAsia="sq-AL"/>
              </w:rPr>
              <w:t>m</w:t>
            </w:r>
            <w:r w:rsidRPr="005751A3">
              <w:rPr>
                <w:rFonts w:ascii="Times New Roman" w:hAnsi="Times New Roman"/>
                <w:position w:val="1"/>
                <w:sz w:val="18"/>
                <w:szCs w:val="18"/>
                <w:lang w:eastAsia="sq-AL"/>
              </w:rPr>
              <w:t>i</w:t>
            </w:r>
            <w:r w:rsidRPr="005751A3">
              <w:rPr>
                <w:rFonts w:ascii="Times New Roman" w:hAnsi="Times New Roman"/>
                <w:spacing w:val="1"/>
                <w:position w:val="1"/>
                <w:sz w:val="18"/>
                <w:szCs w:val="18"/>
                <w:lang w:eastAsia="sq-AL"/>
              </w:rPr>
              <w:t xml:space="preserve"> </w:t>
            </w:r>
            <w:r w:rsidRPr="005751A3">
              <w:rPr>
                <w:rFonts w:ascii="Times New Roman" w:hAnsi="Times New Roman"/>
                <w:position w:val="1"/>
                <w:sz w:val="18"/>
                <w:szCs w:val="18"/>
                <w:lang w:eastAsia="sq-AL"/>
              </w:rPr>
              <w:t>i</w:t>
            </w:r>
            <w:r w:rsidRPr="005751A3">
              <w:rPr>
                <w:rFonts w:ascii="Times New Roman" w:hAnsi="Times New Roman"/>
                <w:spacing w:val="1"/>
                <w:position w:val="1"/>
                <w:sz w:val="18"/>
                <w:szCs w:val="18"/>
                <w:lang w:eastAsia="sq-AL"/>
              </w:rPr>
              <w:t xml:space="preserve"> </w:t>
            </w:r>
            <w:r w:rsidRPr="005751A3">
              <w:rPr>
                <w:rFonts w:ascii="Times New Roman" w:hAnsi="Times New Roman"/>
                <w:position w:val="1"/>
                <w:sz w:val="18"/>
                <w:szCs w:val="18"/>
                <w:lang w:eastAsia="sq-AL"/>
              </w:rPr>
              <w:t>ak</w:t>
            </w:r>
            <w:r w:rsidRPr="005751A3">
              <w:rPr>
                <w:rFonts w:ascii="Times New Roman" w:hAnsi="Times New Roman"/>
                <w:spacing w:val="1"/>
                <w:position w:val="1"/>
                <w:sz w:val="18"/>
                <w:szCs w:val="18"/>
                <w:lang w:eastAsia="sq-AL"/>
              </w:rPr>
              <w:t>t</w:t>
            </w:r>
            <w:r w:rsidRPr="005751A3">
              <w:rPr>
                <w:rFonts w:ascii="Times New Roman" w:hAnsi="Times New Roman"/>
                <w:spacing w:val="-1"/>
                <w:position w:val="1"/>
                <w:sz w:val="18"/>
                <w:szCs w:val="18"/>
                <w:lang w:eastAsia="sq-AL"/>
              </w:rPr>
              <w:t>i</w:t>
            </w:r>
            <w:r w:rsidRPr="005751A3">
              <w:rPr>
                <w:rFonts w:ascii="Times New Roman" w:hAnsi="Times New Roman"/>
                <w:spacing w:val="-2"/>
                <w:position w:val="1"/>
                <w:sz w:val="18"/>
                <w:szCs w:val="18"/>
                <w:lang w:eastAsia="sq-AL"/>
              </w:rPr>
              <w:t>v</w:t>
            </w:r>
            <w:r w:rsidRPr="005751A3">
              <w:rPr>
                <w:rFonts w:ascii="Times New Roman" w:hAnsi="Times New Roman"/>
                <w:spacing w:val="-1"/>
                <w:position w:val="1"/>
                <w:sz w:val="18"/>
                <w:szCs w:val="18"/>
                <w:lang w:eastAsia="sq-AL"/>
              </w:rPr>
              <w:t>i</w:t>
            </w:r>
            <w:r w:rsidRPr="005751A3">
              <w:rPr>
                <w:rFonts w:ascii="Times New Roman" w:hAnsi="Times New Roman"/>
                <w:spacing w:val="1"/>
                <w:position w:val="1"/>
                <w:sz w:val="18"/>
                <w:szCs w:val="18"/>
                <w:lang w:eastAsia="sq-AL"/>
              </w:rPr>
              <w:t>t</w:t>
            </w:r>
            <w:r w:rsidRPr="005751A3">
              <w:rPr>
                <w:rFonts w:ascii="Times New Roman" w:hAnsi="Times New Roman"/>
                <w:position w:val="1"/>
                <w:sz w:val="18"/>
                <w:szCs w:val="18"/>
                <w:lang w:eastAsia="sq-AL"/>
              </w:rPr>
              <w:t>e</w:t>
            </w:r>
            <w:r w:rsidRPr="005751A3">
              <w:rPr>
                <w:rFonts w:ascii="Times New Roman" w:hAnsi="Times New Roman"/>
                <w:spacing w:val="1"/>
                <w:position w:val="1"/>
                <w:sz w:val="18"/>
                <w:szCs w:val="18"/>
                <w:lang w:eastAsia="sq-AL"/>
              </w:rPr>
              <w:t>t</w:t>
            </w:r>
            <w:r w:rsidRPr="005751A3">
              <w:rPr>
                <w:rFonts w:ascii="Times New Roman" w:hAnsi="Times New Roman"/>
                <w:spacing w:val="-1"/>
                <w:position w:val="1"/>
                <w:sz w:val="18"/>
                <w:szCs w:val="18"/>
                <w:lang w:eastAsia="sq-AL"/>
              </w:rPr>
              <w:t>i</w:t>
            </w:r>
            <w:r w:rsidRPr="005751A3">
              <w:rPr>
                <w:rFonts w:ascii="Times New Roman" w:hAnsi="Times New Roman"/>
                <w:position w:val="1"/>
                <w:sz w:val="18"/>
                <w:szCs w:val="18"/>
                <w:lang w:eastAsia="sq-AL"/>
              </w:rPr>
              <w:t>t g</w:t>
            </w:r>
            <w:r w:rsidRPr="005751A3">
              <w:rPr>
                <w:rFonts w:ascii="Times New Roman" w:hAnsi="Times New Roman"/>
                <w:spacing w:val="1"/>
                <w:position w:val="1"/>
                <w:sz w:val="18"/>
                <w:szCs w:val="18"/>
                <w:lang w:eastAsia="sq-AL"/>
              </w:rPr>
              <w:t>j</w:t>
            </w:r>
            <w:r w:rsidRPr="005751A3">
              <w:rPr>
                <w:rFonts w:ascii="Times New Roman" w:hAnsi="Times New Roman"/>
                <w:position w:val="1"/>
                <w:sz w:val="18"/>
                <w:szCs w:val="18"/>
                <w:lang w:eastAsia="sq-AL"/>
              </w:rPr>
              <w:t>a</w:t>
            </w:r>
            <w:r w:rsidRPr="005751A3">
              <w:rPr>
                <w:rFonts w:ascii="Times New Roman" w:hAnsi="Times New Roman"/>
                <w:spacing w:val="1"/>
                <w:position w:val="1"/>
                <w:sz w:val="18"/>
                <w:szCs w:val="18"/>
                <w:lang w:eastAsia="sq-AL"/>
              </w:rPr>
              <w:t>t</w:t>
            </w:r>
            <w:r w:rsidRPr="005751A3">
              <w:rPr>
                <w:rFonts w:ascii="Times New Roman" w:hAnsi="Times New Roman"/>
                <w:position w:val="1"/>
                <w:sz w:val="18"/>
                <w:szCs w:val="18"/>
                <w:lang w:eastAsia="sq-AL"/>
              </w:rPr>
              <w:t>ë</w:t>
            </w:r>
            <w:r w:rsidRPr="005751A3">
              <w:rPr>
                <w:rFonts w:ascii="Times New Roman" w:hAnsi="Times New Roman"/>
                <w:spacing w:val="-1"/>
                <w:position w:val="1"/>
                <w:sz w:val="18"/>
                <w:szCs w:val="18"/>
                <w:lang w:eastAsia="sq-AL"/>
              </w:rPr>
              <w:t xml:space="preserve"> </w:t>
            </w:r>
            <w:r w:rsidRPr="005751A3">
              <w:rPr>
                <w:rFonts w:ascii="Times New Roman" w:hAnsi="Times New Roman"/>
                <w:position w:val="1"/>
                <w:sz w:val="18"/>
                <w:szCs w:val="18"/>
                <w:lang w:eastAsia="sq-AL"/>
              </w:rPr>
              <w:t>deba</w:t>
            </w:r>
            <w:r w:rsidRPr="005751A3">
              <w:rPr>
                <w:rFonts w:ascii="Times New Roman" w:hAnsi="Times New Roman"/>
                <w:spacing w:val="1"/>
                <w:position w:val="1"/>
                <w:sz w:val="18"/>
                <w:szCs w:val="18"/>
                <w:lang w:eastAsia="sq-AL"/>
              </w:rPr>
              <w:t>t</w:t>
            </w:r>
            <w:r w:rsidRPr="005751A3">
              <w:rPr>
                <w:rFonts w:ascii="Times New Roman" w:hAnsi="Times New Roman"/>
                <w:position w:val="1"/>
                <w:sz w:val="18"/>
                <w:szCs w:val="18"/>
                <w:lang w:eastAsia="sq-AL"/>
              </w:rPr>
              <w:t>e</w:t>
            </w:r>
            <w:r w:rsidRPr="005751A3">
              <w:rPr>
                <w:rFonts w:ascii="Times New Roman" w:hAnsi="Times New Roman"/>
                <w:spacing w:val="-2"/>
                <w:position w:val="1"/>
                <w:sz w:val="18"/>
                <w:szCs w:val="18"/>
                <w:lang w:eastAsia="sq-AL"/>
              </w:rPr>
              <w:t>v</w:t>
            </w:r>
            <w:r w:rsidRPr="005751A3">
              <w:rPr>
                <w:rFonts w:ascii="Times New Roman" w:hAnsi="Times New Roman"/>
                <w:position w:val="1"/>
                <w:sz w:val="18"/>
                <w:szCs w:val="18"/>
                <w:lang w:eastAsia="sq-AL"/>
              </w:rPr>
              <w:t>e</w:t>
            </w:r>
            <w:r w:rsidRPr="005751A3">
              <w:rPr>
                <w:rFonts w:ascii="Times New Roman" w:hAnsi="Times New Roman"/>
                <w:spacing w:val="1"/>
                <w:position w:val="1"/>
                <w:sz w:val="18"/>
                <w:szCs w:val="18"/>
                <w:lang w:eastAsia="sq-AL"/>
              </w:rPr>
              <w:t xml:space="preserve"> </w:t>
            </w:r>
            <w:r w:rsidRPr="005751A3">
              <w:rPr>
                <w:rFonts w:ascii="Times New Roman" w:hAnsi="Times New Roman"/>
                <w:position w:val="1"/>
                <w:sz w:val="18"/>
                <w:szCs w:val="18"/>
                <w:lang w:eastAsia="sq-AL"/>
              </w:rPr>
              <w:t>në</w:t>
            </w:r>
            <w:r w:rsidRPr="005751A3">
              <w:rPr>
                <w:rFonts w:ascii="Times New Roman" w:hAnsi="Times New Roman"/>
                <w:spacing w:val="-1"/>
                <w:position w:val="1"/>
                <w:sz w:val="18"/>
                <w:szCs w:val="18"/>
                <w:lang w:eastAsia="sq-AL"/>
              </w:rPr>
              <w:t xml:space="preserve"> </w:t>
            </w:r>
            <w:r w:rsidRPr="005751A3">
              <w:rPr>
                <w:rFonts w:ascii="Times New Roman" w:hAnsi="Times New Roman"/>
                <w:spacing w:val="2"/>
                <w:position w:val="1"/>
                <w:sz w:val="18"/>
                <w:szCs w:val="18"/>
                <w:lang w:eastAsia="sq-AL"/>
              </w:rPr>
              <w:t>k</w:t>
            </w:r>
            <w:r w:rsidRPr="005751A3">
              <w:rPr>
                <w:rFonts w:ascii="Times New Roman" w:hAnsi="Times New Roman"/>
                <w:spacing w:val="-1"/>
                <w:position w:val="1"/>
                <w:sz w:val="18"/>
                <w:szCs w:val="18"/>
                <w:lang w:eastAsia="sq-AL"/>
              </w:rPr>
              <w:t>l</w:t>
            </w:r>
            <w:r w:rsidRPr="005751A3">
              <w:rPr>
                <w:rFonts w:ascii="Times New Roman" w:hAnsi="Times New Roman"/>
                <w:position w:val="1"/>
                <w:sz w:val="18"/>
                <w:szCs w:val="18"/>
                <w:lang w:eastAsia="sq-AL"/>
              </w:rPr>
              <w:t>asë;</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pacing w:val="-2"/>
                <w:position w:val="1"/>
                <w:sz w:val="18"/>
                <w:szCs w:val="18"/>
                <w:lang w:eastAsia="sq-AL"/>
              </w:rPr>
              <w:t>V</w:t>
            </w:r>
            <w:r w:rsidRPr="005751A3">
              <w:rPr>
                <w:rFonts w:ascii="Times New Roman" w:hAnsi="Times New Roman"/>
                <w:spacing w:val="-1"/>
                <w:position w:val="1"/>
                <w:sz w:val="18"/>
                <w:szCs w:val="18"/>
                <w:lang w:eastAsia="sq-AL"/>
              </w:rPr>
              <w:t>le</w:t>
            </w:r>
            <w:r w:rsidRPr="005751A3">
              <w:rPr>
                <w:rFonts w:ascii="Times New Roman" w:hAnsi="Times New Roman"/>
                <w:spacing w:val="1"/>
                <w:position w:val="1"/>
                <w:sz w:val="18"/>
                <w:szCs w:val="18"/>
                <w:lang w:eastAsia="sq-AL"/>
              </w:rPr>
              <w:t>r</w:t>
            </w:r>
            <w:r w:rsidRPr="005751A3">
              <w:rPr>
                <w:rFonts w:ascii="Times New Roman" w:hAnsi="Times New Roman"/>
                <w:spacing w:val="-1"/>
                <w:position w:val="1"/>
                <w:sz w:val="18"/>
                <w:szCs w:val="18"/>
                <w:lang w:eastAsia="sq-AL"/>
              </w:rPr>
              <w:t>ësi</w:t>
            </w:r>
            <w:r w:rsidRPr="005751A3">
              <w:rPr>
                <w:rFonts w:ascii="Times New Roman" w:hAnsi="Times New Roman"/>
                <w:spacing w:val="1"/>
                <w:position w:val="1"/>
                <w:sz w:val="18"/>
                <w:szCs w:val="18"/>
                <w:lang w:eastAsia="sq-AL"/>
              </w:rPr>
              <w:t>m</w:t>
            </w:r>
            <w:r w:rsidRPr="005751A3">
              <w:rPr>
                <w:rFonts w:ascii="Times New Roman" w:hAnsi="Times New Roman"/>
                <w:position w:val="1"/>
                <w:sz w:val="18"/>
                <w:szCs w:val="18"/>
                <w:lang w:eastAsia="sq-AL"/>
              </w:rPr>
              <w:t>i</w:t>
            </w:r>
            <w:r w:rsidRPr="005751A3">
              <w:rPr>
                <w:rFonts w:ascii="Times New Roman" w:hAnsi="Times New Roman"/>
                <w:spacing w:val="1"/>
                <w:position w:val="1"/>
                <w:sz w:val="18"/>
                <w:szCs w:val="18"/>
                <w:lang w:eastAsia="sq-AL"/>
              </w:rPr>
              <w:t xml:space="preserve"> </w:t>
            </w:r>
            <w:r w:rsidRPr="005751A3">
              <w:rPr>
                <w:rFonts w:ascii="Times New Roman" w:hAnsi="Times New Roman"/>
                <w:position w:val="1"/>
                <w:sz w:val="18"/>
                <w:szCs w:val="18"/>
                <w:lang w:eastAsia="sq-AL"/>
              </w:rPr>
              <w:t>i</w:t>
            </w:r>
            <w:r w:rsidRPr="005751A3">
              <w:rPr>
                <w:rFonts w:ascii="Times New Roman" w:hAnsi="Times New Roman"/>
                <w:spacing w:val="1"/>
                <w:position w:val="1"/>
                <w:sz w:val="18"/>
                <w:szCs w:val="18"/>
                <w:lang w:eastAsia="sq-AL"/>
              </w:rPr>
              <w:t xml:space="preserve"> </w:t>
            </w:r>
            <w:r w:rsidRPr="005751A3">
              <w:rPr>
                <w:rFonts w:ascii="Times New Roman" w:hAnsi="Times New Roman"/>
                <w:spacing w:val="-1"/>
                <w:position w:val="1"/>
                <w:sz w:val="18"/>
                <w:szCs w:val="18"/>
                <w:lang w:eastAsia="sq-AL"/>
              </w:rPr>
              <w:t>de</w:t>
            </w:r>
            <w:r w:rsidRPr="005751A3">
              <w:rPr>
                <w:rFonts w:ascii="Times New Roman" w:hAnsi="Times New Roman"/>
                <w:spacing w:val="1"/>
                <w:position w:val="1"/>
                <w:sz w:val="18"/>
                <w:szCs w:val="18"/>
                <w:lang w:eastAsia="sq-AL"/>
              </w:rPr>
              <w:t>t</w:t>
            </w:r>
            <w:r w:rsidRPr="005751A3">
              <w:rPr>
                <w:rFonts w:ascii="Times New Roman" w:hAnsi="Times New Roman"/>
                <w:spacing w:val="-2"/>
                <w:position w:val="1"/>
                <w:sz w:val="18"/>
                <w:szCs w:val="18"/>
                <w:lang w:eastAsia="sq-AL"/>
              </w:rPr>
              <w:t>y</w:t>
            </w:r>
            <w:r w:rsidRPr="005751A3">
              <w:rPr>
                <w:rFonts w:ascii="Times New Roman" w:hAnsi="Times New Roman"/>
                <w:spacing w:val="1"/>
                <w:position w:val="1"/>
                <w:sz w:val="18"/>
                <w:szCs w:val="18"/>
                <w:lang w:eastAsia="sq-AL"/>
              </w:rPr>
              <w:t>r</w:t>
            </w:r>
            <w:r w:rsidRPr="005751A3">
              <w:rPr>
                <w:rFonts w:ascii="Times New Roman" w:hAnsi="Times New Roman"/>
                <w:spacing w:val="-1"/>
                <w:position w:val="1"/>
                <w:sz w:val="18"/>
                <w:szCs w:val="18"/>
                <w:lang w:eastAsia="sq-AL"/>
              </w:rPr>
              <w:t>a</w:t>
            </w:r>
            <w:r w:rsidRPr="005751A3">
              <w:rPr>
                <w:rFonts w:ascii="Times New Roman" w:hAnsi="Times New Roman"/>
                <w:spacing w:val="-2"/>
                <w:position w:val="1"/>
                <w:sz w:val="18"/>
                <w:szCs w:val="18"/>
                <w:lang w:eastAsia="sq-AL"/>
              </w:rPr>
              <w:t>v</w:t>
            </w:r>
            <w:r w:rsidRPr="005751A3">
              <w:rPr>
                <w:rFonts w:ascii="Times New Roman" w:hAnsi="Times New Roman"/>
                <w:position w:val="1"/>
                <w:sz w:val="18"/>
                <w:szCs w:val="18"/>
                <w:lang w:eastAsia="sq-AL"/>
              </w:rPr>
              <w:t>e</w:t>
            </w:r>
            <w:r w:rsidRPr="005751A3">
              <w:rPr>
                <w:rFonts w:ascii="Times New Roman" w:hAnsi="Times New Roman"/>
                <w:spacing w:val="1"/>
                <w:position w:val="1"/>
                <w:sz w:val="18"/>
                <w:szCs w:val="18"/>
                <w:lang w:eastAsia="sq-AL"/>
              </w:rPr>
              <w:t xml:space="preserve"> t</w:t>
            </w:r>
            <w:r w:rsidRPr="005751A3">
              <w:rPr>
                <w:rFonts w:ascii="Times New Roman" w:hAnsi="Times New Roman"/>
                <w:position w:val="1"/>
                <w:sz w:val="18"/>
                <w:szCs w:val="18"/>
                <w:lang w:eastAsia="sq-AL"/>
              </w:rPr>
              <w:t>ë</w:t>
            </w:r>
            <w:r w:rsidRPr="005751A3">
              <w:rPr>
                <w:rFonts w:ascii="Times New Roman" w:hAnsi="Times New Roman"/>
                <w:spacing w:val="1"/>
                <w:position w:val="1"/>
                <w:sz w:val="18"/>
                <w:szCs w:val="18"/>
                <w:lang w:eastAsia="sq-AL"/>
              </w:rPr>
              <w:t xml:space="preserve"> </w:t>
            </w:r>
            <w:r w:rsidRPr="005751A3">
              <w:rPr>
                <w:rFonts w:ascii="Times New Roman" w:hAnsi="Times New Roman"/>
                <w:spacing w:val="-1"/>
                <w:position w:val="1"/>
                <w:sz w:val="18"/>
                <w:szCs w:val="18"/>
                <w:lang w:eastAsia="sq-AL"/>
              </w:rPr>
              <w:t>s</w:t>
            </w:r>
            <w:r w:rsidRPr="005751A3">
              <w:rPr>
                <w:rFonts w:ascii="Times New Roman" w:hAnsi="Times New Roman"/>
                <w:spacing w:val="-3"/>
                <w:position w:val="1"/>
                <w:sz w:val="18"/>
                <w:szCs w:val="18"/>
                <w:lang w:eastAsia="sq-AL"/>
              </w:rPr>
              <w:t>h</w:t>
            </w:r>
            <w:r w:rsidRPr="005751A3">
              <w:rPr>
                <w:rFonts w:ascii="Times New Roman" w:hAnsi="Times New Roman"/>
                <w:spacing w:val="1"/>
                <w:position w:val="1"/>
                <w:sz w:val="18"/>
                <w:szCs w:val="18"/>
                <w:lang w:eastAsia="sq-AL"/>
              </w:rPr>
              <w:t>t</w:t>
            </w:r>
            <w:r w:rsidRPr="005751A3">
              <w:rPr>
                <w:rFonts w:ascii="Times New Roman" w:hAnsi="Times New Roman"/>
                <w:spacing w:val="-1"/>
                <w:position w:val="1"/>
                <w:sz w:val="18"/>
                <w:szCs w:val="18"/>
                <w:lang w:eastAsia="sq-AL"/>
              </w:rPr>
              <w:t>ëpisë;</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eastAsia="sq-AL"/>
              </w:rPr>
              <w:t>Vetëvlerësim;</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eastAsia="sq-AL"/>
              </w:rPr>
              <w:t xml:space="preserve">Intervistë me një listë treguesish; </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eastAsia="sq-AL"/>
              </w:rPr>
              <w:t>Vëzhgim me një listë të plotë treguesish,</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eastAsia="sq-AL"/>
              </w:rPr>
              <w:t>Prezantim me gojë ose me shkrim, projekt kurrikular;</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pacing w:val="1"/>
                <w:position w:val="1"/>
                <w:sz w:val="18"/>
                <w:szCs w:val="18"/>
                <w:lang w:eastAsia="sq-AL"/>
              </w:rPr>
              <w:t>T</w:t>
            </w:r>
            <w:r w:rsidRPr="005751A3">
              <w:rPr>
                <w:rFonts w:ascii="Times New Roman" w:hAnsi="Times New Roman"/>
                <w:position w:val="1"/>
                <w:sz w:val="18"/>
                <w:szCs w:val="18"/>
                <w:lang w:eastAsia="sq-AL"/>
              </w:rPr>
              <w:t>e</w:t>
            </w:r>
            <w:r w:rsidRPr="005751A3">
              <w:rPr>
                <w:rFonts w:ascii="Times New Roman" w:hAnsi="Times New Roman"/>
                <w:spacing w:val="1"/>
                <w:position w:val="1"/>
                <w:sz w:val="18"/>
                <w:szCs w:val="18"/>
                <w:lang w:eastAsia="sq-AL"/>
              </w:rPr>
              <w:t>st</w:t>
            </w:r>
            <w:r w:rsidRPr="005751A3">
              <w:rPr>
                <w:rFonts w:ascii="Times New Roman" w:hAnsi="Times New Roman"/>
                <w:spacing w:val="3"/>
                <w:position w:val="1"/>
                <w:sz w:val="18"/>
                <w:szCs w:val="18"/>
                <w:lang w:eastAsia="sq-AL"/>
              </w:rPr>
              <w:t xml:space="preserve"> </w:t>
            </w:r>
            <w:r w:rsidRPr="005751A3">
              <w:rPr>
                <w:rFonts w:ascii="Times New Roman" w:hAnsi="Times New Roman"/>
                <w:position w:val="1"/>
                <w:sz w:val="18"/>
                <w:szCs w:val="18"/>
                <w:lang w:eastAsia="sq-AL"/>
              </w:rPr>
              <w:t>p</w:t>
            </w:r>
            <w:r w:rsidRPr="005751A3">
              <w:rPr>
                <w:rFonts w:ascii="Times New Roman" w:hAnsi="Times New Roman"/>
                <w:spacing w:val="-3"/>
                <w:position w:val="1"/>
                <w:sz w:val="18"/>
                <w:szCs w:val="18"/>
                <w:lang w:eastAsia="sq-AL"/>
              </w:rPr>
              <w:t>ë</w:t>
            </w:r>
            <w:r w:rsidRPr="005751A3">
              <w:rPr>
                <w:rFonts w:ascii="Times New Roman" w:hAnsi="Times New Roman"/>
                <w:position w:val="1"/>
                <w:sz w:val="18"/>
                <w:szCs w:val="18"/>
                <w:lang w:eastAsia="sq-AL"/>
              </w:rPr>
              <w:t>r</w:t>
            </w:r>
            <w:r w:rsidRPr="005751A3">
              <w:rPr>
                <w:rFonts w:ascii="Times New Roman" w:hAnsi="Times New Roman"/>
                <w:spacing w:val="2"/>
                <w:position w:val="1"/>
                <w:sz w:val="18"/>
                <w:szCs w:val="18"/>
                <w:lang w:eastAsia="sq-AL"/>
              </w:rPr>
              <w:t xml:space="preserve"> </w:t>
            </w:r>
            <w:r w:rsidRPr="005751A3">
              <w:rPr>
                <w:rFonts w:ascii="Times New Roman" w:hAnsi="Times New Roman"/>
                <w:spacing w:val="-3"/>
                <w:position w:val="1"/>
                <w:sz w:val="18"/>
                <w:szCs w:val="18"/>
                <w:lang w:eastAsia="sq-AL"/>
              </w:rPr>
              <w:t>n</w:t>
            </w:r>
            <w:r w:rsidRPr="005751A3">
              <w:rPr>
                <w:rFonts w:ascii="Times New Roman" w:hAnsi="Times New Roman"/>
                <w:spacing w:val="1"/>
                <w:position w:val="1"/>
                <w:sz w:val="18"/>
                <w:szCs w:val="18"/>
                <w:lang w:eastAsia="sq-AL"/>
              </w:rPr>
              <w:t>j</w:t>
            </w:r>
            <w:r w:rsidRPr="005751A3">
              <w:rPr>
                <w:rFonts w:ascii="Times New Roman" w:hAnsi="Times New Roman"/>
                <w:position w:val="1"/>
                <w:sz w:val="18"/>
                <w:szCs w:val="18"/>
                <w:lang w:eastAsia="sq-AL"/>
              </w:rPr>
              <w:t>ë</w:t>
            </w:r>
            <w:r w:rsidRPr="005751A3">
              <w:rPr>
                <w:rFonts w:ascii="Times New Roman" w:hAnsi="Times New Roman"/>
                <w:spacing w:val="-4"/>
                <w:position w:val="1"/>
                <w:sz w:val="18"/>
                <w:szCs w:val="18"/>
                <w:lang w:eastAsia="sq-AL"/>
              </w:rPr>
              <w:t xml:space="preserve"> </w:t>
            </w:r>
            <w:r w:rsidRPr="005751A3">
              <w:rPr>
                <w:rFonts w:ascii="Times New Roman" w:hAnsi="Times New Roman"/>
                <w:spacing w:val="1"/>
                <w:position w:val="1"/>
                <w:sz w:val="18"/>
                <w:szCs w:val="18"/>
                <w:lang w:eastAsia="sq-AL"/>
              </w:rPr>
              <w:t>gr</w:t>
            </w:r>
            <w:r w:rsidRPr="005751A3">
              <w:rPr>
                <w:rFonts w:ascii="Times New Roman" w:hAnsi="Times New Roman"/>
                <w:position w:val="1"/>
                <w:sz w:val="18"/>
                <w:szCs w:val="18"/>
                <w:lang w:eastAsia="sq-AL"/>
              </w:rPr>
              <w:t>up</w:t>
            </w:r>
            <w:r w:rsidRPr="005751A3">
              <w:rPr>
                <w:rFonts w:ascii="Times New Roman" w:hAnsi="Times New Roman"/>
                <w:spacing w:val="-1"/>
                <w:position w:val="1"/>
                <w:sz w:val="18"/>
                <w:szCs w:val="18"/>
                <w:lang w:eastAsia="sq-AL"/>
              </w:rPr>
              <w:t xml:space="preserve"> </w:t>
            </w:r>
            <w:r w:rsidRPr="005751A3">
              <w:rPr>
                <w:rFonts w:ascii="Times New Roman" w:hAnsi="Times New Roman"/>
                <w:spacing w:val="1"/>
                <w:position w:val="1"/>
                <w:sz w:val="18"/>
                <w:szCs w:val="18"/>
                <w:lang w:eastAsia="sq-AL"/>
              </w:rPr>
              <w:t>t</w:t>
            </w:r>
            <w:r w:rsidRPr="005751A3">
              <w:rPr>
                <w:rFonts w:ascii="Times New Roman" w:hAnsi="Times New Roman"/>
                <w:spacing w:val="-3"/>
                <w:position w:val="1"/>
                <w:sz w:val="18"/>
                <w:szCs w:val="18"/>
                <w:lang w:eastAsia="sq-AL"/>
              </w:rPr>
              <w:t>e</w:t>
            </w:r>
            <w:r w:rsidRPr="005751A3">
              <w:rPr>
                <w:rFonts w:ascii="Times New Roman" w:hAnsi="Times New Roman"/>
                <w:spacing w:val="1"/>
                <w:position w:val="1"/>
                <w:sz w:val="18"/>
                <w:szCs w:val="18"/>
                <w:lang w:eastAsia="sq-AL"/>
              </w:rPr>
              <w:t>m</w:t>
            </w:r>
            <w:r w:rsidRPr="005751A3">
              <w:rPr>
                <w:rFonts w:ascii="Times New Roman" w:hAnsi="Times New Roman"/>
                <w:position w:val="1"/>
                <w:sz w:val="18"/>
                <w:szCs w:val="18"/>
                <w:lang w:eastAsia="sq-AL"/>
              </w:rPr>
              <w:t>a</w:t>
            </w:r>
            <w:r w:rsidRPr="005751A3">
              <w:rPr>
                <w:rFonts w:ascii="Times New Roman" w:hAnsi="Times New Roman"/>
                <w:spacing w:val="1"/>
                <w:position w:val="1"/>
                <w:sz w:val="18"/>
                <w:szCs w:val="18"/>
                <w:lang w:eastAsia="sq-AL"/>
              </w:rPr>
              <w:t>s</w:t>
            </w:r>
            <w:r w:rsidRPr="005751A3">
              <w:rPr>
                <w:rFonts w:ascii="Times New Roman" w:hAnsi="Times New Roman"/>
                <w:position w:val="1"/>
                <w:sz w:val="18"/>
                <w:szCs w:val="18"/>
                <w:lang w:eastAsia="sq-AL"/>
              </w:rPr>
              <w:t>h</w:t>
            </w:r>
            <w:r w:rsidRPr="005751A3">
              <w:rPr>
                <w:rFonts w:ascii="Times New Roman" w:hAnsi="Times New Roman"/>
                <w:spacing w:val="-1"/>
                <w:position w:val="1"/>
                <w:sz w:val="18"/>
                <w:szCs w:val="18"/>
                <w:lang w:eastAsia="sq-AL"/>
              </w:rPr>
              <w:t xml:space="preserve"> </w:t>
            </w:r>
            <w:r w:rsidRPr="005751A3">
              <w:rPr>
                <w:rFonts w:ascii="Times New Roman" w:hAnsi="Times New Roman"/>
                <w:spacing w:val="1"/>
                <w:position w:val="1"/>
                <w:sz w:val="18"/>
                <w:szCs w:val="18"/>
                <w:lang w:eastAsia="sq-AL"/>
              </w:rPr>
              <w:t>t</w:t>
            </w:r>
            <w:r w:rsidRPr="005751A3">
              <w:rPr>
                <w:rFonts w:ascii="Times New Roman" w:hAnsi="Times New Roman"/>
                <w:position w:val="1"/>
                <w:sz w:val="18"/>
                <w:szCs w:val="18"/>
                <w:lang w:eastAsia="sq-AL"/>
              </w:rPr>
              <w:t>ë</w:t>
            </w:r>
            <w:r w:rsidRPr="005751A3">
              <w:rPr>
                <w:rFonts w:ascii="Times New Roman" w:hAnsi="Times New Roman"/>
                <w:spacing w:val="-1"/>
                <w:position w:val="1"/>
                <w:sz w:val="18"/>
                <w:szCs w:val="18"/>
                <w:lang w:eastAsia="sq-AL"/>
              </w:rPr>
              <w:t xml:space="preserve"> </w:t>
            </w:r>
            <w:r w:rsidRPr="005751A3">
              <w:rPr>
                <w:rFonts w:ascii="Times New Roman" w:hAnsi="Times New Roman"/>
                <w:spacing w:val="1"/>
                <w:position w:val="1"/>
                <w:sz w:val="18"/>
                <w:szCs w:val="18"/>
                <w:lang w:eastAsia="sq-AL"/>
              </w:rPr>
              <w:t>c</w:t>
            </w:r>
            <w:r w:rsidRPr="005751A3">
              <w:rPr>
                <w:rFonts w:ascii="Times New Roman" w:hAnsi="Times New Roman"/>
                <w:spacing w:val="-3"/>
                <w:position w:val="1"/>
                <w:sz w:val="18"/>
                <w:szCs w:val="18"/>
                <w:lang w:eastAsia="sq-AL"/>
              </w:rPr>
              <w:t>a</w:t>
            </w:r>
            <w:r w:rsidRPr="005751A3">
              <w:rPr>
                <w:rFonts w:ascii="Times New Roman" w:hAnsi="Times New Roman"/>
                <w:spacing w:val="2"/>
                <w:position w:val="1"/>
                <w:sz w:val="18"/>
                <w:szCs w:val="18"/>
                <w:lang w:eastAsia="sq-AL"/>
              </w:rPr>
              <w:t>k</w:t>
            </w:r>
            <w:r w:rsidRPr="005751A3">
              <w:rPr>
                <w:rFonts w:ascii="Times New Roman" w:hAnsi="Times New Roman"/>
                <w:spacing w:val="1"/>
                <w:position w:val="1"/>
                <w:sz w:val="18"/>
                <w:szCs w:val="18"/>
                <w:lang w:eastAsia="sq-AL"/>
              </w:rPr>
              <w:t>t</w:t>
            </w:r>
            <w:r w:rsidRPr="005751A3">
              <w:rPr>
                <w:rFonts w:ascii="Times New Roman" w:hAnsi="Times New Roman"/>
                <w:position w:val="1"/>
                <w:sz w:val="18"/>
                <w:szCs w:val="18"/>
                <w:lang w:eastAsia="sq-AL"/>
              </w:rPr>
              <w:t>u</w:t>
            </w:r>
            <w:r w:rsidRPr="005751A3">
              <w:rPr>
                <w:rFonts w:ascii="Times New Roman" w:hAnsi="Times New Roman"/>
                <w:spacing w:val="-3"/>
                <w:position w:val="1"/>
                <w:sz w:val="18"/>
                <w:szCs w:val="18"/>
                <w:lang w:eastAsia="sq-AL"/>
              </w:rPr>
              <w:t>a</w:t>
            </w:r>
            <w:r w:rsidRPr="005751A3">
              <w:rPr>
                <w:rFonts w:ascii="Times New Roman" w:hAnsi="Times New Roman"/>
                <w:spacing w:val="1"/>
                <w:position w:val="1"/>
                <w:sz w:val="18"/>
                <w:szCs w:val="18"/>
                <w:lang w:eastAsia="sq-AL"/>
              </w:rPr>
              <w:t>ra;</w:t>
            </w:r>
          </w:p>
          <w:p w:rsidR="00AD5AD1" w:rsidRPr="005751A3" w:rsidRDefault="00AD5AD1"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position w:val="1"/>
                <w:sz w:val="18"/>
                <w:szCs w:val="18"/>
                <w:lang w:eastAsia="sq-AL"/>
              </w:rPr>
              <w:t>Vlerësim i portofolit</w:t>
            </w:r>
          </w:p>
        </w:tc>
        <w:tc>
          <w:tcPr>
            <w:tcW w:w="1674" w:type="dxa"/>
            <w:vMerge w:val="restart"/>
            <w:shd w:val="clear" w:color="auto" w:fill="auto"/>
          </w:tcPr>
          <w:p w:rsidR="00AD5AD1" w:rsidRPr="007012DC" w:rsidRDefault="00AD5AD1" w:rsidP="005751A3">
            <w:pPr>
              <w:autoSpaceDE w:val="0"/>
              <w:autoSpaceDN w:val="0"/>
              <w:adjustRightInd w:val="0"/>
              <w:spacing w:after="0"/>
              <w:rPr>
                <w:rFonts w:ascii="Times New Roman" w:eastAsia="Calibri" w:hAnsi="Times New Roman"/>
                <w:sz w:val="18"/>
                <w:szCs w:val="18"/>
                <w:lang w:val="sq-AL" w:eastAsia="sq-AL"/>
              </w:rPr>
            </w:pPr>
            <w:r w:rsidRPr="007012DC">
              <w:rPr>
                <w:rFonts w:ascii="Times New Roman Italic" w:eastAsia="Calibri" w:hAnsi="Times New Roman Italic" w:cs="Times New Roman Italic"/>
                <w:b/>
                <w:i/>
                <w:iCs/>
                <w:sz w:val="18"/>
                <w:szCs w:val="18"/>
                <w:lang w:val="sq-AL" w:eastAsia="sq-AL"/>
              </w:rPr>
              <w:t>Mjetet verbale,</w:t>
            </w:r>
            <w:r w:rsidRPr="007012DC">
              <w:rPr>
                <w:rFonts w:ascii="Times New Roman Italic" w:eastAsia="Calibri" w:hAnsi="Times New Roman Italic" w:cs="Times New Roman Italic"/>
                <w:i/>
                <w:iCs/>
                <w:sz w:val="18"/>
                <w:szCs w:val="18"/>
                <w:lang w:val="sq-AL" w:eastAsia="sq-AL"/>
              </w:rPr>
              <w:t xml:space="preserve"> tekstet si: </w:t>
            </w:r>
            <w:r w:rsidRPr="007012DC">
              <w:rPr>
                <w:rFonts w:ascii="Times New Roman" w:eastAsia="Calibri" w:hAnsi="Times New Roman"/>
                <w:sz w:val="18"/>
                <w:szCs w:val="18"/>
                <w:lang w:val="sq-AL" w:eastAsia="sq-AL"/>
              </w:rPr>
              <w:t xml:space="preserve">teksti i nxënësit, Fizika 10, Udhëzuesi për  mësuesin, Fletorja e punës për nxënësin, tekste ushtrimesh, revista “ Mësuesi”, </w:t>
            </w:r>
          </w:p>
          <w:p w:rsidR="00AD5AD1" w:rsidRPr="007012DC" w:rsidRDefault="00AD5AD1" w:rsidP="005751A3">
            <w:pPr>
              <w:autoSpaceDE w:val="0"/>
              <w:autoSpaceDN w:val="0"/>
              <w:adjustRightInd w:val="0"/>
              <w:spacing w:after="0"/>
              <w:rPr>
                <w:rFonts w:ascii="Times New Roman" w:eastAsia="Calibri" w:hAnsi="Times New Roman"/>
                <w:sz w:val="18"/>
                <w:szCs w:val="18"/>
                <w:lang w:val="sq-AL" w:eastAsia="sq-AL"/>
              </w:rPr>
            </w:pPr>
            <w:r w:rsidRPr="007012DC">
              <w:rPr>
                <w:rFonts w:ascii="Times New Roman" w:eastAsia="Calibri" w:hAnsi="Times New Roman"/>
                <w:sz w:val="18"/>
                <w:szCs w:val="18"/>
                <w:lang w:val="sq-AL" w:eastAsia="sq-AL"/>
              </w:rPr>
              <w:t>materiale psiko pedagogjike, enciklopedi etj.</w:t>
            </w:r>
          </w:p>
          <w:p w:rsidR="00AD5AD1" w:rsidRPr="007012DC" w:rsidRDefault="00AD5AD1" w:rsidP="005751A3">
            <w:pPr>
              <w:autoSpaceDE w:val="0"/>
              <w:autoSpaceDN w:val="0"/>
              <w:adjustRightInd w:val="0"/>
              <w:spacing w:after="0"/>
              <w:rPr>
                <w:rFonts w:ascii="Times New Roman" w:eastAsia="Calibri" w:hAnsi="Times New Roman"/>
                <w:sz w:val="18"/>
                <w:szCs w:val="18"/>
                <w:lang w:val="sq-AL" w:eastAsia="sq-AL"/>
              </w:rPr>
            </w:pPr>
            <w:r w:rsidRPr="007012DC">
              <w:rPr>
                <w:rFonts w:ascii="Times New Roman Italic" w:eastAsia="Calibri" w:hAnsi="Times New Roman Italic" w:cs="Times New Roman Italic"/>
                <w:b/>
                <w:i/>
                <w:iCs/>
                <w:sz w:val="18"/>
                <w:szCs w:val="18"/>
                <w:lang w:val="sq-AL" w:eastAsia="sq-AL"/>
              </w:rPr>
              <w:t>Mjetet pamore natyrore</w:t>
            </w:r>
            <w:r w:rsidRPr="007012DC">
              <w:rPr>
                <w:rFonts w:ascii="Times New Roman Italic" w:eastAsia="Calibri" w:hAnsi="Times New Roman Italic" w:cs="Times New Roman Italic"/>
                <w:i/>
                <w:iCs/>
                <w:sz w:val="18"/>
                <w:szCs w:val="18"/>
                <w:lang w:val="sq-AL" w:eastAsia="sq-AL"/>
              </w:rPr>
              <w:t xml:space="preserve"> si: </w:t>
            </w:r>
            <w:r w:rsidRPr="007012DC">
              <w:rPr>
                <w:rFonts w:ascii="Times New Roman" w:eastAsia="Calibri" w:hAnsi="Times New Roman"/>
                <w:sz w:val="18"/>
                <w:szCs w:val="18"/>
                <w:lang w:val="sq-AL" w:eastAsia="sq-AL"/>
              </w:rPr>
              <w:t>objektet natyrore të gjalla ose jo të gjalla, koleksionet.</w:t>
            </w:r>
          </w:p>
          <w:p w:rsidR="00AD5AD1" w:rsidRPr="007012DC" w:rsidRDefault="00AD5AD1" w:rsidP="005751A3">
            <w:pPr>
              <w:autoSpaceDE w:val="0"/>
              <w:autoSpaceDN w:val="0"/>
              <w:adjustRightInd w:val="0"/>
              <w:spacing w:after="0"/>
              <w:rPr>
                <w:rFonts w:ascii="Times New Roman" w:eastAsia="Calibri" w:hAnsi="Times New Roman"/>
                <w:sz w:val="18"/>
                <w:szCs w:val="18"/>
                <w:lang w:val="de-DE" w:eastAsia="sq-AL"/>
              </w:rPr>
            </w:pPr>
            <w:r w:rsidRPr="007012DC">
              <w:rPr>
                <w:rFonts w:ascii="Times New Roman Italic" w:eastAsia="Calibri" w:hAnsi="Times New Roman Italic" w:cs="Times New Roman Italic"/>
                <w:b/>
                <w:i/>
                <w:iCs/>
                <w:sz w:val="18"/>
                <w:szCs w:val="18"/>
                <w:lang w:val="de-DE" w:eastAsia="sq-AL"/>
              </w:rPr>
              <w:t>Mjetet artificiale</w:t>
            </w:r>
            <w:r w:rsidRPr="007012DC">
              <w:rPr>
                <w:rFonts w:ascii="Times New Roman Italic" w:eastAsia="Calibri" w:hAnsi="Times New Roman Italic" w:cs="Times New Roman Italic"/>
                <w:i/>
                <w:iCs/>
                <w:sz w:val="18"/>
                <w:szCs w:val="18"/>
                <w:lang w:val="de-DE" w:eastAsia="sq-AL"/>
              </w:rPr>
              <w:t xml:space="preserve"> si: </w:t>
            </w:r>
            <w:r w:rsidRPr="007012DC">
              <w:rPr>
                <w:rFonts w:ascii="Times New Roman" w:eastAsia="Calibri" w:hAnsi="Times New Roman"/>
                <w:sz w:val="18"/>
                <w:szCs w:val="18"/>
                <w:lang w:val="de-DE" w:eastAsia="sq-AL"/>
              </w:rPr>
              <w:t>maketet, modelet, fotografitë, vizatimet, skemat, tabelat, posterat, fotografitë, pikturat, diagramet, mjetet</w:t>
            </w:r>
          </w:p>
          <w:p w:rsidR="00AD5AD1" w:rsidRPr="007012DC" w:rsidRDefault="00AD5AD1" w:rsidP="005751A3">
            <w:pPr>
              <w:autoSpaceDE w:val="0"/>
              <w:autoSpaceDN w:val="0"/>
              <w:adjustRightInd w:val="0"/>
              <w:spacing w:after="0"/>
              <w:rPr>
                <w:rFonts w:ascii="Times New Roman Italic" w:eastAsia="Calibri" w:hAnsi="Times New Roman Italic" w:cs="Times New Roman Italic"/>
                <w:i/>
                <w:iCs/>
                <w:sz w:val="18"/>
                <w:szCs w:val="18"/>
                <w:lang w:val="de-DE" w:eastAsia="sq-AL"/>
              </w:rPr>
            </w:pPr>
            <w:r w:rsidRPr="007012DC">
              <w:rPr>
                <w:rFonts w:ascii="Times New Roman" w:eastAsia="Calibri" w:hAnsi="Times New Roman"/>
                <w:sz w:val="18"/>
                <w:szCs w:val="18"/>
                <w:lang w:val="de-DE" w:eastAsia="sq-AL"/>
              </w:rPr>
              <w:t>grafike etj.</w:t>
            </w:r>
          </w:p>
          <w:p w:rsidR="00AD5AD1" w:rsidRPr="007012DC" w:rsidRDefault="00AD5AD1" w:rsidP="005751A3">
            <w:pPr>
              <w:autoSpaceDE w:val="0"/>
              <w:autoSpaceDN w:val="0"/>
              <w:adjustRightInd w:val="0"/>
              <w:spacing w:after="0"/>
              <w:rPr>
                <w:rFonts w:eastAsia="Calibri" w:cs="Calibri"/>
                <w:sz w:val="18"/>
                <w:szCs w:val="18"/>
                <w:lang w:val="de-DE" w:eastAsia="sq-AL"/>
              </w:rPr>
            </w:pPr>
            <w:r w:rsidRPr="007012DC">
              <w:rPr>
                <w:rFonts w:ascii="Times New Roman Italic" w:eastAsia="Calibri" w:hAnsi="Times New Roman Italic" w:cs="Times New Roman Italic"/>
                <w:b/>
                <w:i/>
                <w:iCs/>
                <w:sz w:val="18"/>
                <w:szCs w:val="18"/>
                <w:lang w:val="de-DE" w:eastAsia="sq-AL"/>
              </w:rPr>
              <w:t xml:space="preserve">Mjetet audiovizive </w:t>
            </w:r>
            <w:r w:rsidRPr="007012DC">
              <w:rPr>
                <w:rFonts w:ascii="Times New Roman Italic" w:eastAsia="Calibri" w:hAnsi="Times New Roman Italic" w:cs="Times New Roman Italic"/>
                <w:i/>
                <w:iCs/>
                <w:sz w:val="18"/>
                <w:szCs w:val="18"/>
                <w:lang w:val="de-DE" w:eastAsia="sq-AL"/>
              </w:rPr>
              <w:t xml:space="preserve">si: </w:t>
            </w:r>
            <w:r w:rsidRPr="007012DC">
              <w:rPr>
                <w:rFonts w:ascii="Times New Roman" w:eastAsia="Calibri" w:hAnsi="Times New Roman"/>
                <w:sz w:val="18"/>
                <w:szCs w:val="18"/>
                <w:lang w:val="de-DE" w:eastAsia="sq-AL"/>
              </w:rPr>
              <w:t xml:space="preserve">televizor, film, video, video-projektor, videokasetë, kompjuter, internet, teletekst, CD </w:t>
            </w:r>
            <w:r w:rsidRPr="007012DC">
              <w:rPr>
                <w:rFonts w:eastAsia="Calibri" w:cs="Calibri"/>
                <w:sz w:val="18"/>
                <w:szCs w:val="18"/>
                <w:lang w:val="de-DE" w:eastAsia="sq-AL"/>
              </w:rPr>
              <w:t xml:space="preserve"> </w:t>
            </w:r>
          </w:p>
          <w:p w:rsidR="00AD5AD1" w:rsidRPr="007012DC" w:rsidRDefault="00AD5AD1" w:rsidP="005751A3">
            <w:pPr>
              <w:autoSpaceDE w:val="0"/>
              <w:autoSpaceDN w:val="0"/>
              <w:adjustRightInd w:val="0"/>
              <w:spacing w:after="0"/>
              <w:rPr>
                <w:rFonts w:ascii="Times New Roman" w:eastAsia="Calibri" w:hAnsi="Times New Roman"/>
                <w:sz w:val="18"/>
                <w:szCs w:val="18"/>
                <w:lang w:val="de-DE" w:eastAsia="sq-AL"/>
              </w:rPr>
            </w:pPr>
            <w:r w:rsidRPr="007012DC">
              <w:rPr>
                <w:rFonts w:ascii="Times New Roman Italic" w:eastAsia="Calibri" w:hAnsi="Times New Roman Italic" w:cs="Times New Roman Italic"/>
                <w:b/>
                <w:i/>
                <w:iCs/>
                <w:sz w:val="18"/>
                <w:szCs w:val="18"/>
                <w:lang w:val="de-DE" w:eastAsia="sq-AL"/>
              </w:rPr>
              <w:t>Mjetet dëgjimore</w:t>
            </w:r>
            <w:r w:rsidRPr="007012DC">
              <w:rPr>
                <w:rFonts w:ascii="Times New Roman Italic" w:eastAsia="Calibri" w:hAnsi="Times New Roman Italic" w:cs="Times New Roman Italic"/>
                <w:i/>
                <w:iCs/>
                <w:sz w:val="18"/>
                <w:szCs w:val="18"/>
                <w:lang w:val="de-DE" w:eastAsia="sq-AL"/>
              </w:rPr>
              <w:t xml:space="preserve"> si: </w:t>
            </w:r>
            <w:r w:rsidRPr="007012DC">
              <w:rPr>
                <w:rFonts w:ascii="Times New Roman" w:eastAsia="Calibri" w:hAnsi="Times New Roman"/>
                <w:sz w:val="18"/>
                <w:szCs w:val="18"/>
                <w:lang w:val="de-DE" w:eastAsia="sq-AL"/>
              </w:rPr>
              <w:t>radio, magnetofon, telefon, kasetofon etj.</w:t>
            </w:r>
          </w:p>
          <w:p w:rsidR="00AD5AD1" w:rsidRPr="005751A3" w:rsidRDefault="00AD5AD1" w:rsidP="005751A3">
            <w:pPr>
              <w:spacing w:after="0"/>
              <w:rPr>
                <w:rFonts w:ascii="Times New Roman" w:hAnsi="Times New Roman"/>
                <w:sz w:val="18"/>
                <w:szCs w:val="18"/>
                <w:lang w:val="sq-AL" w:eastAsia="sq-AL"/>
              </w:rPr>
            </w:pPr>
            <w:r w:rsidRPr="007012DC">
              <w:rPr>
                <w:rFonts w:ascii="Times New Roman Italic" w:eastAsia="Calibri" w:hAnsi="Times New Roman Italic" w:cs="Times New Roman Italic"/>
                <w:b/>
                <w:i/>
                <w:iCs/>
                <w:sz w:val="18"/>
                <w:szCs w:val="18"/>
                <w:lang w:val="de-DE" w:eastAsia="sq-AL"/>
              </w:rPr>
              <w:t>Mjediset mësimore</w:t>
            </w:r>
            <w:r w:rsidRPr="007012DC">
              <w:rPr>
                <w:rFonts w:ascii="Times New Roman Italic" w:eastAsia="Calibri" w:hAnsi="Times New Roman Italic" w:cs="Times New Roman Italic"/>
                <w:i/>
                <w:iCs/>
                <w:sz w:val="18"/>
                <w:szCs w:val="18"/>
                <w:lang w:val="de-DE" w:eastAsia="sq-AL"/>
              </w:rPr>
              <w:t xml:space="preserve"> si: </w:t>
            </w:r>
            <w:r w:rsidRPr="007012DC">
              <w:rPr>
                <w:rFonts w:ascii="Times New Roman" w:eastAsia="Calibri" w:hAnsi="Times New Roman"/>
                <w:sz w:val="18"/>
                <w:szCs w:val="18"/>
                <w:lang w:val="de-DE" w:eastAsia="sq-AL"/>
              </w:rPr>
              <w:t xml:space="preserve">klasa, laboratori, kabinetet e punës, </w:t>
            </w:r>
          </w:p>
        </w:tc>
      </w:tr>
      <w:tr w:rsidR="00AD5AD1" w:rsidRPr="005751A3" w:rsidTr="005751A3">
        <w:tc>
          <w:tcPr>
            <w:tcW w:w="461" w:type="dxa"/>
            <w:shd w:val="clear" w:color="auto" w:fill="auto"/>
            <w:vAlign w:val="center"/>
          </w:tcPr>
          <w:p w:rsidR="00AD5AD1" w:rsidRPr="005751A3" w:rsidRDefault="00AD5AD1" w:rsidP="005751A3">
            <w:pPr>
              <w:jc w:val="center"/>
              <w:rPr>
                <w:rFonts w:ascii="Times New Roman" w:hAnsi="Times New Roman"/>
                <w:b/>
                <w:lang w:val="sq-AL" w:eastAsia="sq-AL"/>
              </w:rPr>
            </w:pPr>
            <w:r w:rsidRPr="005751A3">
              <w:rPr>
                <w:rFonts w:ascii="Times New Roman" w:hAnsi="Times New Roman"/>
                <w:b/>
                <w:lang w:val="sq-AL" w:eastAsia="sq-AL"/>
              </w:rPr>
              <w:t>2</w:t>
            </w:r>
          </w:p>
        </w:tc>
        <w:tc>
          <w:tcPr>
            <w:tcW w:w="1322" w:type="dxa"/>
            <w:vMerge/>
            <w:shd w:val="clear" w:color="auto" w:fill="auto"/>
          </w:tcPr>
          <w:p w:rsidR="00AD5AD1" w:rsidRPr="005751A3" w:rsidRDefault="00AD5AD1" w:rsidP="005751A3">
            <w:pPr>
              <w:rPr>
                <w:rFonts w:ascii="Times New Roman" w:hAnsi="Times New Roman"/>
                <w:lang w:val="sq-AL" w:eastAsia="sq-AL"/>
              </w:rPr>
            </w:pPr>
          </w:p>
        </w:tc>
        <w:tc>
          <w:tcPr>
            <w:tcW w:w="2010" w:type="dxa"/>
            <w:tcBorders>
              <w:right w:val="single" w:sz="4" w:space="0" w:color="auto"/>
            </w:tcBorders>
            <w:shd w:val="clear" w:color="auto" w:fill="auto"/>
          </w:tcPr>
          <w:p w:rsidR="00AD5AD1" w:rsidRPr="005751A3" w:rsidRDefault="00AD5AD1" w:rsidP="005751A3">
            <w:pPr>
              <w:pStyle w:val="TableParagraph"/>
              <w:spacing w:line="265" w:lineRule="exact"/>
              <w:rPr>
                <w:i/>
                <w:sz w:val="18"/>
                <w:szCs w:val="18"/>
              </w:rPr>
            </w:pPr>
            <w:r w:rsidRPr="005751A3">
              <w:rPr>
                <w:i/>
                <w:sz w:val="18"/>
                <w:szCs w:val="18"/>
              </w:rPr>
              <w:t>Përsëritje nga klasa IX. Qarqet e lidhjes në seri dhe paralel</w:t>
            </w:r>
          </w:p>
        </w:tc>
        <w:tc>
          <w:tcPr>
            <w:tcW w:w="572" w:type="dxa"/>
            <w:vMerge/>
            <w:tcBorders>
              <w:left w:val="single" w:sz="4" w:space="0" w:color="auto"/>
            </w:tcBorders>
            <w:shd w:val="clear" w:color="auto" w:fill="auto"/>
            <w:vAlign w:val="center"/>
          </w:tcPr>
          <w:p w:rsidR="00AD5AD1" w:rsidRPr="005751A3" w:rsidRDefault="00AD5AD1" w:rsidP="005751A3">
            <w:pPr>
              <w:rPr>
                <w:rFonts w:ascii="Times New Roman" w:hAnsi="Times New Roman"/>
                <w:b/>
                <w:color w:val="000000"/>
                <w:lang w:val="sq-AL" w:eastAsia="sq-AL"/>
              </w:rPr>
            </w:pPr>
          </w:p>
        </w:tc>
        <w:tc>
          <w:tcPr>
            <w:tcW w:w="2010" w:type="dxa"/>
            <w:shd w:val="clear" w:color="auto" w:fill="auto"/>
          </w:tcPr>
          <w:p w:rsidR="00AD5AD1" w:rsidRPr="005751A3" w:rsidRDefault="00AD5AD1" w:rsidP="005751A3">
            <w:pPr>
              <w:rPr>
                <w:rFonts w:ascii="Times New Roman" w:hAnsi="Times New Roman"/>
                <w:sz w:val="18"/>
                <w:szCs w:val="18"/>
                <w:lang w:val="sq-AL" w:eastAsia="sq-AL"/>
              </w:rPr>
            </w:pPr>
            <w:r w:rsidRPr="005751A3">
              <w:rPr>
                <w:rFonts w:ascii="Times New Roman" w:hAnsi="Times New Roman"/>
                <w:sz w:val="18"/>
                <w:szCs w:val="18"/>
                <w:lang w:val="sq-AL" w:eastAsia="sq-AL"/>
              </w:rPr>
              <w:t>Si ndryshon ndricimi i dy llambave qe lidhen ne paralel dhe pastaj ne seri?</w:t>
            </w:r>
          </w:p>
        </w:tc>
        <w:tc>
          <w:tcPr>
            <w:tcW w:w="1135" w:type="dxa"/>
            <w:vMerge/>
            <w:shd w:val="clear" w:color="auto" w:fill="auto"/>
          </w:tcPr>
          <w:p w:rsidR="00AD5AD1" w:rsidRPr="005751A3" w:rsidRDefault="00AD5AD1" w:rsidP="005751A3">
            <w:pPr>
              <w:rPr>
                <w:rFonts w:ascii="Times New Roman" w:hAnsi="Times New Roman"/>
                <w:lang w:val="sq-AL" w:eastAsia="sq-AL"/>
              </w:rPr>
            </w:pPr>
          </w:p>
        </w:tc>
        <w:tc>
          <w:tcPr>
            <w:tcW w:w="1760" w:type="dxa"/>
            <w:vMerge/>
            <w:shd w:val="clear" w:color="auto" w:fill="auto"/>
          </w:tcPr>
          <w:p w:rsidR="00AD5AD1" w:rsidRPr="005751A3" w:rsidRDefault="00AD5AD1" w:rsidP="005751A3">
            <w:pPr>
              <w:rPr>
                <w:rFonts w:ascii="Times New Roman" w:hAnsi="Times New Roman"/>
                <w:lang w:val="sq-AL" w:eastAsia="sq-AL"/>
              </w:rPr>
            </w:pPr>
          </w:p>
        </w:tc>
        <w:tc>
          <w:tcPr>
            <w:tcW w:w="1674" w:type="dxa"/>
            <w:vMerge/>
            <w:shd w:val="clear" w:color="auto" w:fill="auto"/>
          </w:tcPr>
          <w:p w:rsidR="00AD5AD1" w:rsidRPr="005751A3" w:rsidRDefault="00AD5AD1" w:rsidP="005751A3">
            <w:pPr>
              <w:rPr>
                <w:rFonts w:ascii="Times New Roman" w:hAnsi="Times New Roman"/>
                <w:lang w:val="sq-AL" w:eastAsia="sq-AL"/>
              </w:rPr>
            </w:pPr>
          </w:p>
        </w:tc>
      </w:tr>
      <w:tr w:rsidR="00AD5AD1" w:rsidRPr="005751A3" w:rsidTr="005751A3">
        <w:tc>
          <w:tcPr>
            <w:tcW w:w="461" w:type="dxa"/>
            <w:shd w:val="clear" w:color="auto" w:fill="auto"/>
            <w:vAlign w:val="center"/>
          </w:tcPr>
          <w:p w:rsidR="00AD5AD1" w:rsidRPr="005751A3" w:rsidRDefault="00AD5AD1" w:rsidP="005751A3">
            <w:pPr>
              <w:jc w:val="center"/>
              <w:rPr>
                <w:rFonts w:ascii="Times New Roman" w:hAnsi="Times New Roman"/>
                <w:b/>
                <w:lang w:val="sq-AL" w:eastAsia="sq-AL"/>
              </w:rPr>
            </w:pPr>
            <w:r w:rsidRPr="005751A3">
              <w:rPr>
                <w:rFonts w:ascii="Times New Roman" w:hAnsi="Times New Roman"/>
                <w:b/>
                <w:lang w:val="sq-AL" w:eastAsia="sq-AL"/>
              </w:rPr>
              <w:t>3</w:t>
            </w:r>
          </w:p>
        </w:tc>
        <w:tc>
          <w:tcPr>
            <w:tcW w:w="1322" w:type="dxa"/>
            <w:vMerge/>
            <w:shd w:val="clear" w:color="auto" w:fill="auto"/>
          </w:tcPr>
          <w:p w:rsidR="00AD5AD1" w:rsidRPr="005751A3" w:rsidRDefault="00AD5AD1" w:rsidP="005751A3">
            <w:pPr>
              <w:rPr>
                <w:rFonts w:ascii="Times New Roman" w:hAnsi="Times New Roman"/>
                <w:lang w:val="sq-AL" w:eastAsia="sq-AL"/>
              </w:rPr>
            </w:pPr>
          </w:p>
        </w:tc>
        <w:tc>
          <w:tcPr>
            <w:tcW w:w="2010" w:type="dxa"/>
            <w:tcBorders>
              <w:right w:val="single" w:sz="4" w:space="0" w:color="auto"/>
            </w:tcBorders>
            <w:shd w:val="clear" w:color="auto" w:fill="auto"/>
          </w:tcPr>
          <w:p w:rsidR="00AD5AD1" w:rsidRPr="005751A3" w:rsidRDefault="00AD5AD1" w:rsidP="005751A3">
            <w:pPr>
              <w:pStyle w:val="TableParagraph"/>
              <w:spacing w:line="275" w:lineRule="exact"/>
              <w:rPr>
                <w:i/>
                <w:sz w:val="18"/>
                <w:szCs w:val="18"/>
              </w:rPr>
            </w:pPr>
            <w:r w:rsidRPr="005751A3">
              <w:rPr>
                <w:i/>
                <w:sz w:val="18"/>
                <w:szCs w:val="18"/>
              </w:rPr>
              <w:t>Përsëritje nga klasa IX. Energjia elektrike dhe fuqia e rrymës</w:t>
            </w:r>
          </w:p>
        </w:tc>
        <w:tc>
          <w:tcPr>
            <w:tcW w:w="572" w:type="dxa"/>
            <w:vMerge w:val="restart"/>
            <w:tcBorders>
              <w:left w:val="single" w:sz="4" w:space="0" w:color="auto"/>
            </w:tcBorders>
            <w:shd w:val="clear" w:color="auto" w:fill="auto"/>
            <w:vAlign w:val="center"/>
          </w:tcPr>
          <w:p w:rsidR="00AD5AD1" w:rsidRPr="005751A3" w:rsidRDefault="00AD5AD1" w:rsidP="005751A3">
            <w:pPr>
              <w:jc w:val="center"/>
              <w:rPr>
                <w:rFonts w:ascii="Times New Roman" w:hAnsi="Times New Roman"/>
                <w:b/>
                <w:lang w:val="sq-AL" w:eastAsia="sq-AL"/>
              </w:rPr>
            </w:pPr>
            <w:r w:rsidRPr="005751A3">
              <w:rPr>
                <w:rFonts w:ascii="Times New Roman" w:hAnsi="Times New Roman"/>
                <w:b/>
                <w:lang w:val="sq-AL" w:eastAsia="sq-AL"/>
              </w:rPr>
              <w:t>II</w:t>
            </w:r>
          </w:p>
        </w:tc>
        <w:tc>
          <w:tcPr>
            <w:tcW w:w="2010" w:type="dxa"/>
            <w:shd w:val="clear" w:color="auto" w:fill="auto"/>
          </w:tcPr>
          <w:p w:rsidR="00AD5AD1" w:rsidRPr="005751A3" w:rsidRDefault="00AD5AD1" w:rsidP="005751A3">
            <w:pPr>
              <w:rPr>
                <w:rFonts w:ascii="Times New Roman" w:hAnsi="Times New Roman"/>
                <w:sz w:val="18"/>
                <w:szCs w:val="18"/>
                <w:lang w:val="sq-AL" w:eastAsia="sq-AL"/>
              </w:rPr>
            </w:pPr>
            <w:r w:rsidRPr="005751A3">
              <w:rPr>
                <w:rFonts w:ascii="Times New Roman" w:hAnsi="Times New Roman"/>
                <w:sz w:val="18"/>
                <w:szCs w:val="18"/>
                <w:lang w:val="sq-AL" w:eastAsia="sq-AL"/>
              </w:rPr>
              <w:t>Cfare kuptojme me shenimet 220V dhe 1500W mbi tharesen e flokut?</w:t>
            </w:r>
          </w:p>
        </w:tc>
        <w:tc>
          <w:tcPr>
            <w:tcW w:w="1135" w:type="dxa"/>
            <w:vMerge/>
            <w:shd w:val="clear" w:color="auto" w:fill="auto"/>
          </w:tcPr>
          <w:p w:rsidR="00AD5AD1" w:rsidRPr="005751A3" w:rsidRDefault="00AD5AD1" w:rsidP="005751A3">
            <w:pPr>
              <w:rPr>
                <w:rFonts w:ascii="Times New Roman" w:hAnsi="Times New Roman"/>
                <w:lang w:val="sq-AL" w:eastAsia="sq-AL"/>
              </w:rPr>
            </w:pPr>
          </w:p>
        </w:tc>
        <w:tc>
          <w:tcPr>
            <w:tcW w:w="1760" w:type="dxa"/>
            <w:vMerge/>
            <w:shd w:val="clear" w:color="auto" w:fill="auto"/>
          </w:tcPr>
          <w:p w:rsidR="00AD5AD1" w:rsidRPr="005751A3" w:rsidRDefault="00AD5AD1" w:rsidP="005751A3">
            <w:pPr>
              <w:rPr>
                <w:rFonts w:ascii="Times New Roman" w:hAnsi="Times New Roman"/>
                <w:lang w:val="sq-AL" w:eastAsia="sq-AL"/>
              </w:rPr>
            </w:pPr>
          </w:p>
        </w:tc>
        <w:tc>
          <w:tcPr>
            <w:tcW w:w="1674" w:type="dxa"/>
            <w:vMerge/>
            <w:shd w:val="clear" w:color="auto" w:fill="auto"/>
          </w:tcPr>
          <w:p w:rsidR="00AD5AD1" w:rsidRPr="005751A3" w:rsidRDefault="00AD5AD1" w:rsidP="005751A3">
            <w:pPr>
              <w:rPr>
                <w:rFonts w:ascii="Times New Roman" w:hAnsi="Times New Roman"/>
                <w:lang w:val="sq-AL" w:eastAsia="sq-AL"/>
              </w:rPr>
            </w:pPr>
          </w:p>
        </w:tc>
      </w:tr>
      <w:tr w:rsidR="00AD5AD1" w:rsidRPr="005751A3" w:rsidTr="005751A3">
        <w:tc>
          <w:tcPr>
            <w:tcW w:w="461" w:type="dxa"/>
            <w:shd w:val="clear" w:color="auto" w:fill="auto"/>
            <w:vAlign w:val="center"/>
          </w:tcPr>
          <w:p w:rsidR="00AD5AD1" w:rsidRPr="005751A3" w:rsidRDefault="00AD5AD1" w:rsidP="005751A3">
            <w:pPr>
              <w:jc w:val="center"/>
              <w:rPr>
                <w:rFonts w:ascii="Times New Roman" w:hAnsi="Times New Roman"/>
                <w:b/>
                <w:lang w:val="sq-AL" w:eastAsia="sq-AL"/>
              </w:rPr>
            </w:pPr>
            <w:r w:rsidRPr="005751A3">
              <w:rPr>
                <w:rFonts w:ascii="Times New Roman" w:hAnsi="Times New Roman"/>
                <w:b/>
                <w:lang w:val="sq-AL" w:eastAsia="sq-AL"/>
              </w:rPr>
              <w:t>4</w:t>
            </w:r>
          </w:p>
        </w:tc>
        <w:tc>
          <w:tcPr>
            <w:tcW w:w="1322" w:type="dxa"/>
            <w:vMerge/>
            <w:shd w:val="clear" w:color="auto" w:fill="auto"/>
          </w:tcPr>
          <w:p w:rsidR="00AD5AD1" w:rsidRPr="005751A3" w:rsidRDefault="00AD5AD1" w:rsidP="005751A3">
            <w:pPr>
              <w:rPr>
                <w:rFonts w:ascii="Times New Roman" w:hAnsi="Times New Roman"/>
                <w:lang w:val="sq-AL" w:eastAsia="sq-AL"/>
              </w:rPr>
            </w:pPr>
          </w:p>
        </w:tc>
        <w:tc>
          <w:tcPr>
            <w:tcW w:w="2010" w:type="dxa"/>
            <w:tcBorders>
              <w:right w:val="single" w:sz="4" w:space="0" w:color="auto"/>
            </w:tcBorders>
            <w:shd w:val="clear" w:color="auto" w:fill="auto"/>
          </w:tcPr>
          <w:p w:rsidR="00AD5AD1" w:rsidRPr="005751A3" w:rsidRDefault="00AD5AD1" w:rsidP="005751A3">
            <w:pPr>
              <w:pStyle w:val="TableParagraph"/>
              <w:spacing w:line="265" w:lineRule="exact"/>
              <w:rPr>
                <w:i/>
                <w:sz w:val="18"/>
                <w:szCs w:val="18"/>
              </w:rPr>
            </w:pPr>
            <w:r w:rsidRPr="005751A3">
              <w:rPr>
                <w:i/>
                <w:sz w:val="18"/>
                <w:szCs w:val="18"/>
              </w:rPr>
              <w:t>Përsëritje nga klasa IX. Burimet e energjisë dhe llojet e saj. Skema Sanki e shndërrimeve energjetike</w:t>
            </w:r>
          </w:p>
        </w:tc>
        <w:tc>
          <w:tcPr>
            <w:tcW w:w="572" w:type="dxa"/>
            <w:vMerge/>
            <w:tcBorders>
              <w:left w:val="single" w:sz="4" w:space="0" w:color="auto"/>
            </w:tcBorders>
            <w:shd w:val="clear" w:color="auto" w:fill="auto"/>
            <w:vAlign w:val="center"/>
          </w:tcPr>
          <w:p w:rsidR="00AD5AD1" w:rsidRPr="005751A3" w:rsidRDefault="00AD5AD1" w:rsidP="005751A3">
            <w:pPr>
              <w:rPr>
                <w:rFonts w:ascii="Times New Roman" w:hAnsi="Times New Roman"/>
                <w:b/>
                <w:lang w:val="sq-AL" w:eastAsia="sq-AL"/>
              </w:rPr>
            </w:pPr>
          </w:p>
        </w:tc>
        <w:tc>
          <w:tcPr>
            <w:tcW w:w="2010" w:type="dxa"/>
            <w:shd w:val="clear" w:color="auto" w:fill="auto"/>
          </w:tcPr>
          <w:p w:rsidR="00AD5AD1" w:rsidRPr="005751A3" w:rsidRDefault="002D4CCF" w:rsidP="005751A3">
            <w:pPr>
              <w:rPr>
                <w:rFonts w:ascii="Times New Roman" w:hAnsi="Times New Roman"/>
                <w:sz w:val="18"/>
                <w:szCs w:val="18"/>
                <w:lang w:val="sq-AL" w:eastAsia="sq-AL"/>
              </w:rPr>
            </w:pPr>
            <w:r w:rsidRPr="005751A3">
              <w:rPr>
                <w:rFonts w:ascii="Times New Roman" w:hAnsi="Times New Roman"/>
                <w:sz w:val="18"/>
                <w:szCs w:val="18"/>
                <w:lang w:val="sq-AL" w:eastAsia="sq-AL"/>
              </w:rPr>
              <w:t>Cilat jane format e energjise miqesore me mjedisin?</w:t>
            </w:r>
          </w:p>
        </w:tc>
        <w:tc>
          <w:tcPr>
            <w:tcW w:w="1135" w:type="dxa"/>
            <w:vMerge/>
            <w:shd w:val="clear" w:color="auto" w:fill="auto"/>
          </w:tcPr>
          <w:p w:rsidR="00AD5AD1" w:rsidRPr="005751A3" w:rsidRDefault="00AD5AD1" w:rsidP="005751A3">
            <w:pPr>
              <w:rPr>
                <w:rFonts w:ascii="Times New Roman" w:hAnsi="Times New Roman"/>
                <w:lang w:val="sq-AL" w:eastAsia="sq-AL"/>
              </w:rPr>
            </w:pPr>
          </w:p>
        </w:tc>
        <w:tc>
          <w:tcPr>
            <w:tcW w:w="1760" w:type="dxa"/>
            <w:vMerge/>
            <w:shd w:val="clear" w:color="auto" w:fill="auto"/>
          </w:tcPr>
          <w:p w:rsidR="00AD5AD1" w:rsidRPr="005751A3" w:rsidRDefault="00AD5AD1" w:rsidP="005751A3">
            <w:pPr>
              <w:rPr>
                <w:rFonts w:ascii="Times New Roman" w:hAnsi="Times New Roman"/>
                <w:lang w:val="sq-AL" w:eastAsia="sq-AL"/>
              </w:rPr>
            </w:pPr>
          </w:p>
        </w:tc>
        <w:tc>
          <w:tcPr>
            <w:tcW w:w="1674" w:type="dxa"/>
            <w:vMerge/>
            <w:shd w:val="clear" w:color="auto" w:fill="auto"/>
          </w:tcPr>
          <w:p w:rsidR="00AD5AD1" w:rsidRPr="005751A3" w:rsidRDefault="00AD5AD1" w:rsidP="005751A3">
            <w:pPr>
              <w:rPr>
                <w:rFonts w:ascii="Times New Roman" w:hAnsi="Times New Roman"/>
                <w:lang w:val="sq-AL" w:eastAsia="sq-AL"/>
              </w:rPr>
            </w:pPr>
          </w:p>
        </w:tc>
      </w:tr>
      <w:tr w:rsidR="00AD5AD1" w:rsidRPr="007012DC" w:rsidTr="005751A3">
        <w:tc>
          <w:tcPr>
            <w:tcW w:w="461" w:type="dxa"/>
            <w:shd w:val="clear" w:color="auto" w:fill="auto"/>
            <w:vAlign w:val="center"/>
          </w:tcPr>
          <w:p w:rsidR="00AD5AD1" w:rsidRPr="005751A3" w:rsidRDefault="00AD5AD1" w:rsidP="005751A3">
            <w:pPr>
              <w:jc w:val="center"/>
              <w:rPr>
                <w:rFonts w:ascii="Times New Roman" w:hAnsi="Times New Roman"/>
                <w:b/>
                <w:lang w:val="sq-AL" w:eastAsia="sq-AL"/>
              </w:rPr>
            </w:pPr>
            <w:r w:rsidRPr="005751A3">
              <w:rPr>
                <w:rFonts w:ascii="Times New Roman" w:hAnsi="Times New Roman"/>
                <w:b/>
                <w:lang w:val="sq-AL" w:eastAsia="sq-AL"/>
              </w:rPr>
              <w:t>5</w:t>
            </w:r>
          </w:p>
        </w:tc>
        <w:tc>
          <w:tcPr>
            <w:tcW w:w="1322" w:type="dxa"/>
            <w:vMerge w:val="restart"/>
            <w:shd w:val="clear" w:color="auto" w:fill="auto"/>
          </w:tcPr>
          <w:p w:rsidR="009505A0" w:rsidRPr="005751A3" w:rsidRDefault="009505A0" w:rsidP="005751A3">
            <w:pPr>
              <w:spacing w:after="0"/>
              <w:jc w:val="center"/>
              <w:rPr>
                <w:rFonts w:ascii="Times New Roman" w:hAnsi="Times New Roman"/>
                <w:b/>
                <w:color w:val="000000"/>
                <w:sz w:val="18"/>
                <w:szCs w:val="18"/>
                <w:lang w:val="sq-AL" w:eastAsia="sq-AL"/>
              </w:rPr>
            </w:pPr>
            <w:r w:rsidRPr="005751A3">
              <w:rPr>
                <w:rFonts w:ascii="Times New Roman" w:hAnsi="Times New Roman"/>
                <w:b/>
                <w:color w:val="000000"/>
                <w:sz w:val="18"/>
                <w:szCs w:val="18"/>
                <w:lang w:val="sq-AL" w:eastAsia="sq-AL"/>
              </w:rPr>
              <w:t>Shkallëzimi dhe matja                        4 ore</w:t>
            </w:r>
          </w:p>
          <w:p w:rsidR="009505A0" w:rsidRPr="005751A3" w:rsidRDefault="009505A0" w:rsidP="005751A3">
            <w:pPr>
              <w:tabs>
                <w:tab w:val="left" w:pos="536"/>
                <w:tab w:val="center" w:pos="830"/>
              </w:tabs>
              <w:spacing w:after="0"/>
              <w:rPr>
                <w:rFonts w:ascii="Times New Roman" w:hAnsi="Times New Roman"/>
                <w:b/>
                <w:sz w:val="18"/>
                <w:szCs w:val="18"/>
                <w:lang w:val="sq-AL" w:eastAsia="sq-AL"/>
              </w:rPr>
            </w:pPr>
            <w:r w:rsidRPr="005751A3">
              <w:rPr>
                <w:rFonts w:ascii="Times New Roman" w:hAnsi="Times New Roman"/>
                <w:b/>
                <w:color w:val="000000"/>
                <w:sz w:val="18"/>
                <w:szCs w:val="18"/>
                <w:lang w:val="sq-AL" w:eastAsia="sq-AL"/>
              </w:rPr>
              <w:tab/>
            </w:r>
            <w:r w:rsidRPr="005751A3">
              <w:rPr>
                <w:rFonts w:ascii="Times New Roman" w:hAnsi="Times New Roman"/>
                <w:b/>
                <w:sz w:val="18"/>
                <w:szCs w:val="18"/>
                <w:lang w:val="sq-AL" w:eastAsia="sq-AL"/>
              </w:rPr>
              <w:tab/>
            </w:r>
          </w:p>
          <w:p w:rsidR="00AD5AD1" w:rsidRPr="005751A3" w:rsidRDefault="00AD5AD1" w:rsidP="005751A3">
            <w:pPr>
              <w:rPr>
                <w:rFonts w:ascii="Times New Roman" w:hAnsi="Times New Roman"/>
                <w:lang w:val="sq-AL" w:eastAsia="sq-AL"/>
              </w:rPr>
            </w:pPr>
          </w:p>
        </w:tc>
        <w:tc>
          <w:tcPr>
            <w:tcW w:w="2010" w:type="dxa"/>
            <w:tcBorders>
              <w:right w:val="single" w:sz="4" w:space="0" w:color="auto"/>
            </w:tcBorders>
            <w:shd w:val="clear" w:color="auto" w:fill="auto"/>
          </w:tcPr>
          <w:p w:rsidR="00AD5AD1" w:rsidRPr="005751A3" w:rsidRDefault="00AD5AD1" w:rsidP="005751A3">
            <w:pPr>
              <w:pStyle w:val="TableParagraph"/>
              <w:spacing w:line="275" w:lineRule="exact"/>
              <w:rPr>
                <w:sz w:val="18"/>
                <w:szCs w:val="18"/>
              </w:rPr>
            </w:pPr>
            <w:r w:rsidRPr="005751A3">
              <w:rPr>
                <w:sz w:val="18"/>
                <w:szCs w:val="18"/>
              </w:rPr>
              <w:t>Madhësitë fizike dhe njësitë matëse. Sistemi i njësive SI</w:t>
            </w:r>
          </w:p>
        </w:tc>
        <w:tc>
          <w:tcPr>
            <w:tcW w:w="572" w:type="dxa"/>
            <w:vMerge w:val="restart"/>
            <w:tcBorders>
              <w:left w:val="single" w:sz="4" w:space="0" w:color="auto"/>
            </w:tcBorders>
            <w:shd w:val="clear" w:color="auto" w:fill="auto"/>
            <w:vAlign w:val="center"/>
          </w:tcPr>
          <w:p w:rsidR="00AD5AD1" w:rsidRPr="005751A3" w:rsidRDefault="00AD5AD1" w:rsidP="005751A3">
            <w:pPr>
              <w:jc w:val="center"/>
              <w:rPr>
                <w:rFonts w:ascii="Times New Roman" w:hAnsi="Times New Roman"/>
                <w:b/>
                <w:lang w:val="sq-AL" w:eastAsia="sq-AL"/>
              </w:rPr>
            </w:pPr>
            <w:r w:rsidRPr="005751A3">
              <w:rPr>
                <w:rFonts w:ascii="Times New Roman" w:hAnsi="Times New Roman"/>
                <w:b/>
                <w:lang w:val="sq-AL" w:eastAsia="sq-AL"/>
              </w:rPr>
              <w:t>III</w:t>
            </w:r>
          </w:p>
        </w:tc>
        <w:tc>
          <w:tcPr>
            <w:tcW w:w="2010" w:type="dxa"/>
            <w:shd w:val="clear" w:color="auto" w:fill="auto"/>
          </w:tcPr>
          <w:p w:rsidR="00AD5AD1" w:rsidRPr="005751A3" w:rsidRDefault="00AD5AD1" w:rsidP="005751A3">
            <w:pPr>
              <w:pStyle w:val="ListParagraph"/>
              <w:numPr>
                <w:ilvl w:val="0"/>
                <w:numId w:val="12"/>
              </w:numPr>
              <w:tabs>
                <w:tab w:val="left" w:pos="522"/>
              </w:tabs>
              <w:spacing w:after="0" w:line="240" w:lineRule="auto"/>
              <w:ind w:left="72" w:firstLine="0"/>
              <w:rPr>
                <w:rFonts w:ascii="Times New Roman" w:hAnsi="Times New Roman"/>
                <w:sz w:val="18"/>
                <w:szCs w:val="18"/>
                <w:lang w:eastAsia="sq-AL"/>
              </w:rPr>
            </w:pPr>
            <w:r w:rsidRPr="005751A3">
              <w:rPr>
                <w:rFonts w:ascii="Times New Roman" w:hAnsi="Times New Roman"/>
                <w:sz w:val="18"/>
                <w:szCs w:val="18"/>
                <w:lang w:eastAsia="sq-AL"/>
              </w:rPr>
              <w:t>Si mund të përcaktohen përmësat e një objekt?Po koha e një ore mësimore</w:t>
            </w:r>
          </w:p>
          <w:p w:rsidR="00AD5AD1" w:rsidRPr="005751A3" w:rsidRDefault="00AD5AD1" w:rsidP="005751A3">
            <w:pPr>
              <w:pStyle w:val="ListParagraph"/>
              <w:numPr>
                <w:ilvl w:val="0"/>
                <w:numId w:val="12"/>
              </w:numPr>
              <w:tabs>
                <w:tab w:val="left" w:pos="522"/>
              </w:tabs>
              <w:spacing w:after="0" w:line="240" w:lineRule="auto"/>
              <w:ind w:left="72" w:firstLine="0"/>
              <w:rPr>
                <w:rFonts w:ascii="Times New Roman" w:hAnsi="Times New Roman"/>
                <w:sz w:val="18"/>
                <w:szCs w:val="18"/>
                <w:lang w:eastAsia="sq-AL"/>
              </w:rPr>
            </w:pPr>
            <w:r w:rsidRPr="005751A3">
              <w:rPr>
                <w:rFonts w:ascii="Times New Roman" w:hAnsi="Times New Roman"/>
                <w:sz w:val="18"/>
                <w:szCs w:val="18"/>
                <w:lang w:eastAsia="sq-AL"/>
              </w:rPr>
              <w:t>Pse dy trupat me formë dhe përmasa të  njëjta por të përbër nga lëndë të ndryshme kanë masa të ndryshme?</w:t>
            </w:r>
          </w:p>
        </w:tc>
        <w:tc>
          <w:tcPr>
            <w:tcW w:w="1135" w:type="dxa"/>
            <w:vMerge/>
            <w:shd w:val="clear" w:color="auto" w:fill="auto"/>
          </w:tcPr>
          <w:p w:rsidR="00AD5AD1" w:rsidRPr="005751A3" w:rsidRDefault="00AD5AD1" w:rsidP="005751A3">
            <w:pPr>
              <w:rPr>
                <w:rFonts w:ascii="Times New Roman" w:hAnsi="Times New Roman"/>
                <w:lang w:val="sq-AL" w:eastAsia="sq-AL"/>
              </w:rPr>
            </w:pPr>
          </w:p>
        </w:tc>
        <w:tc>
          <w:tcPr>
            <w:tcW w:w="1760" w:type="dxa"/>
            <w:vMerge/>
            <w:shd w:val="clear" w:color="auto" w:fill="auto"/>
          </w:tcPr>
          <w:p w:rsidR="00AD5AD1" w:rsidRPr="005751A3" w:rsidRDefault="00AD5AD1" w:rsidP="005751A3">
            <w:pPr>
              <w:rPr>
                <w:rFonts w:ascii="Times New Roman" w:hAnsi="Times New Roman"/>
                <w:lang w:val="sq-AL" w:eastAsia="sq-AL"/>
              </w:rPr>
            </w:pPr>
          </w:p>
        </w:tc>
        <w:tc>
          <w:tcPr>
            <w:tcW w:w="1674" w:type="dxa"/>
            <w:vMerge/>
            <w:shd w:val="clear" w:color="auto" w:fill="auto"/>
          </w:tcPr>
          <w:p w:rsidR="00AD5AD1" w:rsidRPr="005751A3" w:rsidRDefault="00AD5AD1" w:rsidP="005751A3">
            <w:pPr>
              <w:rPr>
                <w:rFonts w:ascii="Times New Roman" w:hAnsi="Times New Roman"/>
                <w:lang w:val="sq-AL" w:eastAsia="sq-AL"/>
              </w:rPr>
            </w:pPr>
          </w:p>
        </w:tc>
      </w:tr>
      <w:tr w:rsidR="00AD5AD1" w:rsidRPr="007012DC" w:rsidTr="005751A3">
        <w:tc>
          <w:tcPr>
            <w:tcW w:w="461" w:type="dxa"/>
            <w:shd w:val="clear" w:color="auto" w:fill="auto"/>
            <w:vAlign w:val="center"/>
          </w:tcPr>
          <w:p w:rsidR="00AD5AD1" w:rsidRPr="005751A3" w:rsidRDefault="00AD5AD1" w:rsidP="005751A3">
            <w:pPr>
              <w:jc w:val="center"/>
              <w:rPr>
                <w:rFonts w:ascii="Times New Roman" w:hAnsi="Times New Roman"/>
                <w:b/>
                <w:lang w:val="sq-AL" w:eastAsia="sq-AL"/>
              </w:rPr>
            </w:pPr>
            <w:r w:rsidRPr="005751A3">
              <w:rPr>
                <w:rFonts w:ascii="Times New Roman" w:hAnsi="Times New Roman"/>
                <w:b/>
                <w:lang w:val="sq-AL" w:eastAsia="sq-AL"/>
              </w:rPr>
              <w:t>6</w:t>
            </w:r>
          </w:p>
        </w:tc>
        <w:tc>
          <w:tcPr>
            <w:tcW w:w="1322" w:type="dxa"/>
            <w:vMerge/>
            <w:shd w:val="clear" w:color="auto" w:fill="auto"/>
          </w:tcPr>
          <w:p w:rsidR="00AD5AD1" w:rsidRPr="005751A3" w:rsidRDefault="00AD5AD1" w:rsidP="005751A3">
            <w:pPr>
              <w:rPr>
                <w:rFonts w:ascii="Times New Roman" w:hAnsi="Times New Roman"/>
                <w:lang w:val="sq-AL" w:eastAsia="sq-AL"/>
              </w:rPr>
            </w:pPr>
          </w:p>
        </w:tc>
        <w:tc>
          <w:tcPr>
            <w:tcW w:w="2010" w:type="dxa"/>
            <w:tcBorders>
              <w:right w:val="single" w:sz="4" w:space="0" w:color="auto"/>
            </w:tcBorders>
            <w:shd w:val="clear" w:color="auto" w:fill="auto"/>
          </w:tcPr>
          <w:p w:rsidR="00AD5AD1" w:rsidRPr="00421D3A" w:rsidRDefault="00AD5AD1" w:rsidP="005751A3">
            <w:pPr>
              <w:pStyle w:val="TableParagraph"/>
              <w:spacing w:line="265" w:lineRule="exact"/>
            </w:pPr>
            <w:r w:rsidRPr="00421D3A">
              <w:t>Matja e madhësive fizike, gjatësia dhe koha. Gabimet në matje</w:t>
            </w:r>
          </w:p>
        </w:tc>
        <w:tc>
          <w:tcPr>
            <w:tcW w:w="572" w:type="dxa"/>
            <w:vMerge/>
            <w:tcBorders>
              <w:left w:val="single" w:sz="4" w:space="0" w:color="auto"/>
            </w:tcBorders>
            <w:shd w:val="clear" w:color="auto" w:fill="auto"/>
            <w:vAlign w:val="center"/>
          </w:tcPr>
          <w:p w:rsidR="00AD5AD1" w:rsidRPr="005751A3" w:rsidRDefault="00AD5AD1" w:rsidP="005751A3">
            <w:pPr>
              <w:rPr>
                <w:rFonts w:ascii="Times New Roman" w:hAnsi="Times New Roman"/>
                <w:b/>
                <w:lang w:val="sq-AL" w:eastAsia="sq-AL"/>
              </w:rPr>
            </w:pPr>
          </w:p>
        </w:tc>
        <w:tc>
          <w:tcPr>
            <w:tcW w:w="2010" w:type="dxa"/>
            <w:shd w:val="clear" w:color="auto" w:fill="auto"/>
          </w:tcPr>
          <w:p w:rsidR="00AD5AD1" w:rsidRPr="005751A3" w:rsidRDefault="00AD5AD1" w:rsidP="005751A3">
            <w:pPr>
              <w:pStyle w:val="ListParagraph"/>
              <w:numPr>
                <w:ilvl w:val="0"/>
                <w:numId w:val="12"/>
              </w:numPr>
              <w:tabs>
                <w:tab w:val="left" w:pos="522"/>
              </w:tabs>
              <w:spacing w:after="0" w:line="240" w:lineRule="auto"/>
              <w:ind w:left="72" w:firstLine="0"/>
              <w:rPr>
                <w:rFonts w:ascii="Times New Roman" w:hAnsi="Times New Roman"/>
                <w:sz w:val="18"/>
                <w:szCs w:val="18"/>
                <w:lang w:eastAsia="sq-AL"/>
              </w:rPr>
            </w:pPr>
            <w:r w:rsidRPr="005751A3">
              <w:rPr>
                <w:rFonts w:ascii="Times New Roman" w:hAnsi="Times New Roman"/>
                <w:sz w:val="18"/>
                <w:szCs w:val="18"/>
                <w:lang w:eastAsia="sq-AL"/>
              </w:rPr>
              <w:t>Historia e fjalës “Eureka” e thënë nga Arkimedi kur vërtetoj që kurora e mbretit ishte e gjitha prej Ari.</w:t>
            </w:r>
          </w:p>
          <w:p w:rsidR="00AD5AD1" w:rsidRPr="005751A3" w:rsidRDefault="00AD5AD1" w:rsidP="005751A3">
            <w:pPr>
              <w:rPr>
                <w:rFonts w:ascii="Times New Roman" w:hAnsi="Times New Roman"/>
                <w:sz w:val="18"/>
                <w:szCs w:val="18"/>
                <w:lang w:val="sq-AL" w:eastAsia="sq-AL"/>
              </w:rPr>
            </w:pPr>
          </w:p>
        </w:tc>
        <w:tc>
          <w:tcPr>
            <w:tcW w:w="1135" w:type="dxa"/>
            <w:vMerge/>
            <w:shd w:val="clear" w:color="auto" w:fill="auto"/>
          </w:tcPr>
          <w:p w:rsidR="00AD5AD1" w:rsidRPr="005751A3" w:rsidRDefault="00AD5AD1" w:rsidP="005751A3">
            <w:pPr>
              <w:rPr>
                <w:rFonts w:ascii="Times New Roman" w:hAnsi="Times New Roman"/>
                <w:lang w:val="sq-AL" w:eastAsia="sq-AL"/>
              </w:rPr>
            </w:pPr>
          </w:p>
        </w:tc>
        <w:tc>
          <w:tcPr>
            <w:tcW w:w="1760" w:type="dxa"/>
            <w:vMerge/>
            <w:shd w:val="clear" w:color="auto" w:fill="auto"/>
          </w:tcPr>
          <w:p w:rsidR="00AD5AD1" w:rsidRPr="005751A3" w:rsidRDefault="00AD5AD1" w:rsidP="005751A3">
            <w:pPr>
              <w:rPr>
                <w:rFonts w:ascii="Times New Roman" w:hAnsi="Times New Roman"/>
                <w:lang w:val="sq-AL" w:eastAsia="sq-AL"/>
              </w:rPr>
            </w:pPr>
          </w:p>
        </w:tc>
        <w:tc>
          <w:tcPr>
            <w:tcW w:w="1674" w:type="dxa"/>
            <w:vMerge/>
            <w:shd w:val="clear" w:color="auto" w:fill="auto"/>
          </w:tcPr>
          <w:p w:rsidR="00AD5AD1" w:rsidRPr="005751A3" w:rsidRDefault="00AD5AD1" w:rsidP="005751A3">
            <w:pPr>
              <w:rPr>
                <w:rFonts w:ascii="Times New Roman" w:hAnsi="Times New Roman"/>
                <w:lang w:val="sq-AL" w:eastAsia="sq-AL"/>
              </w:rPr>
            </w:pPr>
          </w:p>
        </w:tc>
      </w:tr>
      <w:tr w:rsidR="00AD5AD1" w:rsidRPr="007012DC" w:rsidTr="005751A3">
        <w:tc>
          <w:tcPr>
            <w:tcW w:w="461" w:type="dxa"/>
            <w:shd w:val="clear" w:color="auto" w:fill="auto"/>
            <w:vAlign w:val="center"/>
          </w:tcPr>
          <w:p w:rsidR="00AD5AD1" w:rsidRPr="005751A3" w:rsidRDefault="00AD5AD1" w:rsidP="005751A3">
            <w:pPr>
              <w:jc w:val="center"/>
              <w:rPr>
                <w:rFonts w:ascii="Times New Roman" w:hAnsi="Times New Roman"/>
                <w:b/>
                <w:lang w:val="sq-AL" w:eastAsia="sq-AL"/>
              </w:rPr>
            </w:pPr>
            <w:r w:rsidRPr="005751A3">
              <w:rPr>
                <w:rFonts w:ascii="Times New Roman" w:hAnsi="Times New Roman"/>
                <w:b/>
                <w:lang w:val="sq-AL" w:eastAsia="sq-AL"/>
              </w:rPr>
              <w:t>7</w:t>
            </w:r>
          </w:p>
        </w:tc>
        <w:tc>
          <w:tcPr>
            <w:tcW w:w="1322" w:type="dxa"/>
            <w:vMerge/>
            <w:shd w:val="clear" w:color="auto" w:fill="auto"/>
          </w:tcPr>
          <w:p w:rsidR="00AD5AD1" w:rsidRPr="005751A3" w:rsidRDefault="00AD5AD1" w:rsidP="005751A3">
            <w:pPr>
              <w:rPr>
                <w:rFonts w:ascii="Times New Roman" w:hAnsi="Times New Roman"/>
                <w:lang w:val="sq-AL" w:eastAsia="sq-AL"/>
              </w:rPr>
            </w:pPr>
          </w:p>
        </w:tc>
        <w:tc>
          <w:tcPr>
            <w:tcW w:w="2010" w:type="dxa"/>
            <w:tcBorders>
              <w:right w:val="single" w:sz="4" w:space="0" w:color="auto"/>
            </w:tcBorders>
            <w:shd w:val="clear" w:color="auto" w:fill="auto"/>
          </w:tcPr>
          <w:p w:rsidR="00AD5AD1" w:rsidRPr="00421D3A" w:rsidRDefault="00AD5AD1" w:rsidP="005751A3">
            <w:pPr>
              <w:pStyle w:val="TableParagraph"/>
            </w:pPr>
            <w:r w:rsidRPr="00421D3A">
              <w:t>Madhësitë skalare dhe vektoriale.Mbledhja dhe zbërthimi i vektorëve.</w:t>
            </w:r>
          </w:p>
        </w:tc>
        <w:tc>
          <w:tcPr>
            <w:tcW w:w="572" w:type="dxa"/>
            <w:vMerge w:val="restart"/>
            <w:tcBorders>
              <w:left w:val="single" w:sz="4" w:space="0" w:color="auto"/>
            </w:tcBorders>
            <w:shd w:val="clear" w:color="auto" w:fill="auto"/>
            <w:vAlign w:val="center"/>
          </w:tcPr>
          <w:p w:rsidR="00AD5AD1" w:rsidRPr="005751A3" w:rsidRDefault="00AD5AD1" w:rsidP="00AD5AD1">
            <w:pPr>
              <w:rPr>
                <w:rFonts w:ascii="Times New Roman" w:hAnsi="Times New Roman"/>
                <w:b/>
                <w:lang w:val="sq-AL" w:eastAsia="sq-AL"/>
              </w:rPr>
            </w:pPr>
            <w:r w:rsidRPr="005751A3">
              <w:rPr>
                <w:rFonts w:ascii="Times New Roman" w:hAnsi="Times New Roman"/>
                <w:b/>
                <w:lang w:val="sq-AL" w:eastAsia="sq-AL"/>
              </w:rPr>
              <w:t>IV</w:t>
            </w:r>
          </w:p>
        </w:tc>
        <w:tc>
          <w:tcPr>
            <w:tcW w:w="2010" w:type="dxa"/>
            <w:shd w:val="clear" w:color="auto" w:fill="auto"/>
          </w:tcPr>
          <w:p w:rsidR="00AD5AD1" w:rsidRPr="005751A3" w:rsidRDefault="00AD5AD1" w:rsidP="005751A3">
            <w:pPr>
              <w:pStyle w:val="ListParagraph"/>
              <w:numPr>
                <w:ilvl w:val="0"/>
                <w:numId w:val="12"/>
              </w:numPr>
              <w:tabs>
                <w:tab w:val="left" w:pos="522"/>
              </w:tabs>
              <w:spacing w:after="0" w:line="240" w:lineRule="auto"/>
              <w:ind w:left="72" w:firstLine="0"/>
              <w:rPr>
                <w:rFonts w:ascii="Times New Roman" w:hAnsi="Times New Roman"/>
                <w:sz w:val="18"/>
                <w:szCs w:val="18"/>
                <w:lang w:eastAsia="sq-AL"/>
              </w:rPr>
            </w:pPr>
            <w:r w:rsidRPr="005751A3">
              <w:rPr>
                <w:rFonts w:ascii="Times New Roman" w:hAnsi="Times New Roman"/>
                <w:sz w:val="18"/>
                <w:szCs w:val="18"/>
                <w:lang w:eastAsia="sq-AL"/>
              </w:rPr>
              <w:t>Tërheqia e nje Anije nga dy rimorkiatorë</w:t>
            </w:r>
          </w:p>
          <w:p w:rsidR="00AD5AD1" w:rsidRPr="005751A3" w:rsidRDefault="00AD5AD1" w:rsidP="005751A3">
            <w:pPr>
              <w:rPr>
                <w:rFonts w:ascii="Times New Roman" w:hAnsi="Times New Roman"/>
                <w:sz w:val="18"/>
                <w:szCs w:val="18"/>
                <w:lang w:val="sq-AL" w:eastAsia="sq-AL"/>
              </w:rPr>
            </w:pPr>
          </w:p>
        </w:tc>
        <w:tc>
          <w:tcPr>
            <w:tcW w:w="1135" w:type="dxa"/>
            <w:vMerge/>
            <w:shd w:val="clear" w:color="auto" w:fill="auto"/>
          </w:tcPr>
          <w:p w:rsidR="00AD5AD1" w:rsidRPr="005751A3" w:rsidRDefault="00AD5AD1" w:rsidP="005751A3">
            <w:pPr>
              <w:rPr>
                <w:rFonts w:ascii="Times New Roman" w:hAnsi="Times New Roman"/>
                <w:lang w:val="sq-AL" w:eastAsia="sq-AL"/>
              </w:rPr>
            </w:pPr>
          </w:p>
        </w:tc>
        <w:tc>
          <w:tcPr>
            <w:tcW w:w="1760" w:type="dxa"/>
            <w:vMerge/>
            <w:shd w:val="clear" w:color="auto" w:fill="auto"/>
          </w:tcPr>
          <w:p w:rsidR="00AD5AD1" w:rsidRPr="005751A3" w:rsidRDefault="00AD5AD1" w:rsidP="005751A3">
            <w:pPr>
              <w:rPr>
                <w:rFonts w:ascii="Times New Roman" w:hAnsi="Times New Roman"/>
                <w:lang w:val="sq-AL" w:eastAsia="sq-AL"/>
              </w:rPr>
            </w:pPr>
          </w:p>
        </w:tc>
        <w:tc>
          <w:tcPr>
            <w:tcW w:w="1674" w:type="dxa"/>
            <w:vMerge/>
            <w:shd w:val="clear" w:color="auto" w:fill="auto"/>
          </w:tcPr>
          <w:p w:rsidR="00AD5AD1" w:rsidRPr="005751A3" w:rsidRDefault="00AD5AD1" w:rsidP="005751A3">
            <w:pPr>
              <w:rPr>
                <w:rFonts w:ascii="Times New Roman" w:hAnsi="Times New Roman"/>
                <w:lang w:val="sq-AL" w:eastAsia="sq-AL"/>
              </w:rPr>
            </w:pPr>
          </w:p>
        </w:tc>
      </w:tr>
      <w:tr w:rsidR="00AD5AD1" w:rsidRPr="005751A3" w:rsidTr="005751A3">
        <w:trPr>
          <w:trHeight w:val="440"/>
        </w:trPr>
        <w:tc>
          <w:tcPr>
            <w:tcW w:w="461" w:type="dxa"/>
            <w:shd w:val="clear" w:color="auto" w:fill="auto"/>
            <w:vAlign w:val="center"/>
          </w:tcPr>
          <w:p w:rsidR="00AD5AD1" w:rsidRPr="005751A3" w:rsidRDefault="00AD5AD1" w:rsidP="005751A3">
            <w:pPr>
              <w:jc w:val="center"/>
              <w:rPr>
                <w:rFonts w:ascii="Times New Roman" w:hAnsi="Times New Roman"/>
                <w:lang w:val="sq-AL" w:eastAsia="sq-AL"/>
              </w:rPr>
            </w:pPr>
            <w:r w:rsidRPr="005751A3">
              <w:rPr>
                <w:rFonts w:ascii="Times New Roman" w:hAnsi="Times New Roman"/>
                <w:b/>
                <w:lang w:val="sq-AL" w:eastAsia="sq-AL"/>
              </w:rPr>
              <w:t>8</w:t>
            </w:r>
          </w:p>
        </w:tc>
        <w:tc>
          <w:tcPr>
            <w:tcW w:w="1322" w:type="dxa"/>
            <w:vMerge/>
            <w:shd w:val="clear" w:color="auto" w:fill="auto"/>
            <w:vAlign w:val="center"/>
          </w:tcPr>
          <w:p w:rsidR="00AD5AD1" w:rsidRPr="005751A3" w:rsidRDefault="00AD5AD1" w:rsidP="005751A3">
            <w:pPr>
              <w:rPr>
                <w:rFonts w:ascii="Times New Roman" w:hAnsi="Times New Roman"/>
                <w:lang w:val="sq-AL" w:eastAsia="sq-AL"/>
              </w:rPr>
            </w:pPr>
          </w:p>
        </w:tc>
        <w:tc>
          <w:tcPr>
            <w:tcW w:w="2010" w:type="dxa"/>
            <w:tcBorders>
              <w:right w:val="single" w:sz="4" w:space="0" w:color="auto"/>
            </w:tcBorders>
            <w:shd w:val="clear" w:color="auto" w:fill="auto"/>
          </w:tcPr>
          <w:p w:rsidR="00AD5AD1" w:rsidRPr="005751A3" w:rsidRDefault="00AD5AD1" w:rsidP="005751A3">
            <w:pPr>
              <w:pStyle w:val="TableParagraph"/>
              <w:spacing w:line="265" w:lineRule="exact"/>
              <w:rPr>
                <w:b/>
              </w:rPr>
            </w:pPr>
            <w:r w:rsidRPr="005751A3">
              <w:rPr>
                <w:b/>
              </w:rPr>
              <w:t>Zgjidhje ushtrimesh dhe problemash</w:t>
            </w:r>
          </w:p>
        </w:tc>
        <w:tc>
          <w:tcPr>
            <w:tcW w:w="572" w:type="dxa"/>
            <w:vMerge/>
            <w:tcBorders>
              <w:left w:val="single" w:sz="4" w:space="0" w:color="auto"/>
            </w:tcBorders>
            <w:shd w:val="clear" w:color="auto" w:fill="auto"/>
          </w:tcPr>
          <w:p w:rsidR="00AD5AD1" w:rsidRPr="005751A3" w:rsidRDefault="00AD5AD1" w:rsidP="005751A3">
            <w:pPr>
              <w:rPr>
                <w:rFonts w:ascii="Times New Roman" w:hAnsi="Times New Roman"/>
                <w:lang w:val="sq-AL" w:eastAsia="sq-AL"/>
              </w:rPr>
            </w:pPr>
          </w:p>
        </w:tc>
        <w:tc>
          <w:tcPr>
            <w:tcW w:w="2010" w:type="dxa"/>
            <w:shd w:val="clear" w:color="auto" w:fill="auto"/>
          </w:tcPr>
          <w:p w:rsidR="00AD5AD1" w:rsidRPr="005751A3" w:rsidRDefault="00AD5AD1" w:rsidP="005751A3">
            <w:pPr>
              <w:pStyle w:val="ListParagraph"/>
              <w:numPr>
                <w:ilvl w:val="0"/>
                <w:numId w:val="12"/>
              </w:numPr>
              <w:tabs>
                <w:tab w:val="left" w:pos="522"/>
              </w:tabs>
              <w:spacing w:after="0" w:line="240" w:lineRule="auto"/>
              <w:ind w:left="72" w:firstLine="0"/>
              <w:rPr>
                <w:rFonts w:ascii="Times New Roman" w:hAnsi="Times New Roman"/>
                <w:sz w:val="18"/>
                <w:szCs w:val="18"/>
                <w:lang w:eastAsia="sq-AL"/>
              </w:rPr>
            </w:pPr>
            <w:r w:rsidRPr="005751A3">
              <w:rPr>
                <w:rFonts w:ascii="Times New Roman" w:hAnsi="Times New Roman"/>
                <w:sz w:val="18"/>
                <w:szCs w:val="18"/>
                <w:lang w:eastAsia="sq-AL"/>
              </w:rPr>
              <w:t>Ushtrime</w:t>
            </w:r>
          </w:p>
          <w:p w:rsidR="00AD5AD1" w:rsidRPr="005751A3" w:rsidRDefault="00AD5AD1" w:rsidP="005751A3">
            <w:pPr>
              <w:rPr>
                <w:rFonts w:ascii="Times New Roman" w:hAnsi="Times New Roman"/>
                <w:sz w:val="18"/>
                <w:szCs w:val="18"/>
                <w:lang w:val="sq-AL" w:eastAsia="sq-AL"/>
              </w:rPr>
            </w:pPr>
          </w:p>
        </w:tc>
        <w:tc>
          <w:tcPr>
            <w:tcW w:w="1135" w:type="dxa"/>
            <w:vMerge/>
            <w:shd w:val="clear" w:color="auto" w:fill="auto"/>
          </w:tcPr>
          <w:p w:rsidR="00AD5AD1" w:rsidRPr="005751A3" w:rsidRDefault="00AD5AD1" w:rsidP="005751A3">
            <w:pPr>
              <w:rPr>
                <w:rFonts w:ascii="Times New Roman" w:hAnsi="Times New Roman"/>
                <w:lang w:val="sq-AL" w:eastAsia="sq-AL"/>
              </w:rPr>
            </w:pPr>
          </w:p>
        </w:tc>
        <w:tc>
          <w:tcPr>
            <w:tcW w:w="1760" w:type="dxa"/>
            <w:vMerge/>
            <w:shd w:val="clear" w:color="auto" w:fill="auto"/>
          </w:tcPr>
          <w:p w:rsidR="00AD5AD1" w:rsidRPr="005751A3" w:rsidRDefault="00AD5AD1" w:rsidP="005751A3">
            <w:pPr>
              <w:rPr>
                <w:rFonts w:ascii="Times New Roman" w:hAnsi="Times New Roman"/>
                <w:lang w:val="sq-AL" w:eastAsia="sq-AL"/>
              </w:rPr>
            </w:pPr>
          </w:p>
        </w:tc>
        <w:tc>
          <w:tcPr>
            <w:tcW w:w="1674" w:type="dxa"/>
            <w:vMerge/>
            <w:shd w:val="clear" w:color="auto" w:fill="auto"/>
          </w:tcPr>
          <w:p w:rsidR="00AD5AD1" w:rsidRPr="005751A3" w:rsidRDefault="00AD5AD1" w:rsidP="005751A3">
            <w:pPr>
              <w:rPr>
                <w:rFonts w:ascii="Times New Roman" w:hAnsi="Times New Roman"/>
                <w:lang w:val="sq-AL" w:eastAsia="sq-AL"/>
              </w:rPr>
            </w:pPr>
          </w:p>
        </w:tc>
      </w:tr>
    </w:tbl>
    <w:p w:rsidR="00421D3A" w:rsidRDefault="00421D3A"/>
    <w:p w:rsidR="00CE5A95" w:rsidRDefault="00CE5A95"/>
    <w:p w:rsidR="00CE5A95" w:rsidRDefault="00CE5A95"/>
    <w:p w:rsidR="00CE5A95" w:rsidRDefault="00CE5A95"/>
    <w:p w:rsidR="00CE5A95" w:rsidRDefault="00CE5A95"/>
    <w:p w:rsidR="00CE5A95" w:rsidRDefault="00CE5A95"/>
    <w:tbl>
      <w:tblPr>
        <w:tblW w:w="10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
        <w:gridCol w:w="1385"/>
        <w:gridCol w:w="2200"/>
        <w:gridCol w:w="630"/>
        <w:gridCol w:w="2263"/>
        <w:gridCol w:w="1247"/>
        <w:gridCol w:w="1398"/>
        <w:gridCol w:w="1361"/>
      </w:tblGrid>
      <w:tr w:rsidR="002D4CCF" w:rsidRPr="005751A3" w:rsidTr="005751A3">
        <w:tc>
          <w:tcPr>
            <w:tcW w:w="460" w:type="dxa"/>
            <w:shd w:val="clear" w:color="auto" w:fill="F7CAAC"/>
            <w:vAlign w:val="center"/>
          </w:tcPr>
          <w:p w:rsidR="002D4CCF" w:rsidRPr="005751A3" w:rsidRDefault="002D4CCF" w:rsidP="005751A3">
            <w:pPr>
              <w:jc w:val="center"/>
              <w:rPr>
                <w:rFonts w:ascii="Times New Roman" w:hAnsi="Times New Roman"/>
                <w:b/>
                <w:sz w:val="16"/>
                <w:szCs w:val="16"/>
                <w:lang w:val="sq-AL" w:eastAsia="sq-AL"/>
              </w:rPr>
            </w:pPr>
            <w:r w:rsidRPr="005751A3">
              <w:rPr>
                <w:rFonts w:ascii="Times New Roman" w:hAnsi="Times New Roman"/>
                <w:b/>
                <w:sz w:val="16"/>
                <w:szCs w:val="16"/>
                <w:lang w:val="sq-AL" w:eastAsia="sq-AL"/>
              </w:rPr>
              <w:lastRenderedPageBreak/>
              <w:t>Nr.</w:t>
            </w:r>
          </w:p>
        </w:tc>
        <w:tc>
          <w:tcPr>
            <w:tcW w:w="1385" w:type="dxa"/>
            <w:shd w:val="clear" w:color="auto" w:fill="F7CAAC"/>
            <w:vAlign w:val="center"/>
          </w:tcPr>
          <w:p w:rsidR="002D4CCF" w:rsidRPr="005751A3" w:rsidRDefault="002D4CCF" w:rsidP="005751A3">
            <w:pPr>
              <w:jc w:val="center"/>
              <w:rPr>
                <w:rFonts w:ascii="Times New Roman" w:hAnsi="Times New Roman"/>
                <w:b/>
                <w:sz w:val="16"/>
                <w:szCs w:val="16"/>
                <w:lang w:val="sq-AL" w:eastAsia="sq-AL"/>
              </w:rPr>
            </w:pPr>
            <w:r w:rsidRPr="005751A3">
              <w:rPr>
                <w:rFonts w:ascii="Times New Roman" w:hAnsi="Times New Roman"/>
                <w:b/>
                <w:sz w:val="16"/>
                <w:szCs w:val="16"/>
                <w:lang w:val="sq-AL" w:eastAsia="sq-AL"/>
              </w:rPr>
              <w:t>Tematikat</w:t>
            </w:r>
          </w:p>
        </w:tc>
        <w:tc>
          <w:tcPr>
            <w:tcW w:w="2200" w:type="dxa"/>
            <w:tcBorders>
              <w:right w:val="single" w:sz="4" w:space="0" w:color="auto"/>
            </w:tcBorders>
            <w:shd w:val="clear" w:color="auto" w:fill="F7CAAC"/>
            <w:vAlign w:val="center"/>
          </w:tcPr>
          <w:p w:rsidR="002D4CCF" w:rsidRPr="005751A3" w:rsidRDefault="002D4CCF" w:rsidP="005751A3">
            <w:pPr>
              <w:jc w:val="center"/>
              <w:rPr>
                <w:rFonts w:ascii="Times New Roman" w:hAnsi="Times New Roman"/>
                <w:b/>
                <w:sz w:val="16"/>
                <w:szCs w:val="16"/>
                <w:lang w:val="sq-AL" w:eastAsia="sq-AL"/>
              </w:rPr>
            </w:pPr>
            <w:r w:rsidRPr="005751A3">
              <w:rPr>
                <w:rFonts w:ascii="Times New Roman" w:hAnsi="Times New Roman"/>
                <w:b/>
                <w:sz w:val="16"/>
                <w:szCs w:val="16"/>
                <w:lang w:val="sq-AL" w:eastAsia="sq-AL"/>
              </w:rPr>
              <w:t>Temat mësimore</w:t>
            </w:r>
          </w:p>
        </w:tc>
        <w:tc>
          <w:tcPr>
            <w:tcW w:w="630" w:type="dxa"/>
            <w:tcBorders>
              <w:left w:val="single" w:sz="4" w:space="0" w:color="auto"/>
            </w:tcBorders>
            <w:shd w:val="clear" w:color="auto" w:fill="F7CAAC"/>
            <w:vAlign w:val="center"/>
          </w:tcPr>
          <w:p w:rsidR="002D4CCF" w:rsidRPr="005751A3" w:rsidRDefault="002D4CCF" w:rsidP="005751A3">
            <w:pPr>
              <w:jc w:val="center"/>
              <w:rPr>
                <w:rFonts w:ascii="Times New Roman" w:hAnsi="Times New Roman"/>
                <w:b/>
                <w:sz w:val="16"/>
                <w:szCs w:val="16"/>
                <w:lang w:val="sq-AL" w:eastAsia="sq-AL"/>
              </w:rPr>
            </w:pPr>
            <w:r w:rsidRPr="005751A3">
              <w:rPr>
                <w:rFonts w:ascii="Times New Roman" w:hAnsi="Times New Roman"/>
                <w:b/>
                <w:sz w:val="16"/>
                <w:szCs w:val="16"/>
                <w:lang w:val="sq-AL" w:eastAsia="sq-AL"/>
              </w:rPr>
              <w:t>Java</w:t>
            </w:r>
          </w:p>
        </w:tc>
        <w:tc>
          <w:tcPr>
            <w:tcW w:w="2263" w:type="dxa"/>
            <w:shd w:val="clear" w:color="auto" w:fill="F7CAAC"/>
            <w:vAlign w:val="center"/>
          </w:tcPr>
          <w:p w:rsidR="002D4CCF" w:rsidRPr="005751A3" w:rsidRDefault="002D4CCF" w:rsidP="005751A3">
            <w:pPr>
              <w:jc w:val="center"/>
              <w:rPr>
                <w:rFonts w:ascii="Times New Roman" w:hAnsi="Times New Roman"/>
                <w:b/>
                <w:i/>
                <w:color w:val="FF0000"/>
                <w:sz w:val="16"/>
                <w:szCs w:val="16"/>
                <w:lang w:val="sq-AL" w:eastAsia="sq-AL"/>
              </w:rPr>
            </w:pPr>
            <w:r w:rsidRPr="005751A3">
              <w:rPr>
                <w:rFonts w:ascii="Times New Roman" w:hAnsi="Times New Roman"/>
                <w:b/>
                <w:sz w:val="16"/>
                <w:szCs w:val="16"/>
                <w:lang w:val="sq-AL" w:eastAsia="sq-AL"/>
              </w:rPr>
              <w:t>Situate e parashikuar të të nxënit</w:t>
            </w:r>
          </w:p>
        </w:tc>
        <w:tc>
          <w:tcPr>
            <w:tcW w:w="1247" w:type="dxa"/>
            <w:shd w:val="clear" w:color="auto" w:fill="F7CAAC"/>
            <w:vAlign w:val="center"/>
          </w:tcPr>
          <w:p w:rsidR="002D4CCF" w:rsidRPr="005751A3" w:rsidRDefault="002D4CCF" w:rsidP="005751A3">
            <w:pPr>
              <w:jc w:val="center"/>
              <w:rPr>
                <w:rFonts w:ascii="Times New Roman" w:hAnsi="Times New Roman"/>
                <w:b/>
                <w:sz w:val="16"/>
                <w:szCs w:val="16"/>
                <w:lang w:val="sq-AL" w:eastAsia="sq-AL"/>
              </w:rPr>
            </w:pPr>
            <w:r w:rsidRPr="005751A3">
              <w:rPr>
                <w:rFonts w:ascii="Times New Roman" w:hAnsi="Times New Roman"/>
                <w:b/>
                <w:sz w:val="16"/>
                <w:szCs w:val="16"/>
                <w:lang w:val="sq-AL" w:eastAsia="sq-AL"/>
              </w:rPr>
              <w:t>Metodologjia dhe veprimtaritë e nxënësve</w:t>
            </w:r>
          </w:p>
        </w:tc>
        <w:tc>
          <w:tcPr>
            <w:tcW w:w="1398" w:type="dxa"/>
            <w:shd w:val="clear" w:color="auto" w:fill="F7CAAC"/>
            <w:vAlign w:val="center"/>
          </w:tcPr>
          <w:p w:rsidR="002D4CCF" w:rsidRPr="005751A3" w:rsidRDefault="002D4CCF" w:rsidP="005751A3">
            <w:pPr>
              <w:jc w:val="center"/>
              <w:rPr>
                <w:rFonts w:ascii="Times New Roman" w:hAnsi="Times New Roman"/>
                <w:b/>
                <w:sz w:val="16"/>
                <w:szCs w:val="16"/>
                <w:lang w:val="sq-AL" w:eastAsia="sq-AL"/>
              </w:rPr>
            </w:pPr>
            <w:r w:rsidRPr="005751A3">
              <w:rPr>
                <w:rFonts w:ascii="Times New Roman" w:hAnsi="Times New Roman"/>
                <w:b/>
                <w:sz w:val="16"/>
                <w:szCs w:val="16"/>
                <w:lang w:val="sq-AL" w:eastAsia="sq-AL"/>
              </w:rPr>
              <w:t>Vlerësimi</w:t>
            </w:r>
          </w:p>
        </w:tc>
        <w:tc>
          <w:tcPr>
            <w:tcW w:w="1361" w:type="dxa"/>
            <w:shd w:val="clear" w:color="auto" w:fill="F7CAAC"/>
            <w:vAlign w:val="center"/>
          </w:tcPr>
          <w:p w:rsidR="002D4CCF" w:rsidRPr="005751A3" w:rsidRDefault="002D4CCF" w:rsidP="005751A3">
            <w:pPr>
              <w:jc w:val="center"/>
              <w:rPr>
                <w:rFonts w:ascii="Times New Roman" w:hAnsi="Times New Roman"/>
                <w:b/>
                <w:sz w:val="16"/>
                <w:szCs w:val="16"/>
                <w:lang w:val="sq-AL" w:eastAsia="sq-AL"/>
              </w:rPr>
            </w:pPr>
            <w:r w:rsidRPr="005751A3">
              <w:rPr>
                <w:rFonts w:ascii="Times New Roman" w:hAnsi="Times New Roman"/>
                <w:b/>
                <w:sz w:val="16"/>
                <w:szCs w:val="16"/>
                <w:lang w:val="sq-AL" w:eastAsia="sq-AL"/>
              </w:rPr>
              <w:t>Burimet</w:t>
            </w:r>
          </w:p>
        </w:tc>
      </w:tr>
      <w:tr w:rsidR="00CE5A95" w:rsidRPr="007012DC" w:rsidTr="005751A3">
        <w:tc>
          <w:tcPr>
            <w:tcW w:w="460" w:type="dxa"/>
            <w:shd w:val="clear" w:color="auto" w:fill="auto"/>
            <w:vAlign w:val="center"/>
          </w:tcPr>
          <w:p w:rsidR="00CE5A95" w:rsidRPr="005751A3" w:rsidRDefault="00CE5A95" w:rsidP="005751A3">
            <w:pPr>
              <w:spacing w:after="0"/>
              <w:jc w:val="center"/>
              <w:rPr>
                <w:rFonts w:ascii="Times New Roman" w:hAnsi="Times New Roman"/>
                <w:sz w:val="12"/>
                <w:szCs w:val="28"/>
                <w:lang w:val="sq-AL" w:eastAsia="sq-AL"/>
              </w:rPr>
            </w:pPr>
            <w:r w:rsidRPr="005751A3">
              <w:rPr>
                <w:rFonts w:ascii="Times New Roman" w:hAnsi="Times New Roman"/>
                <w:b/>
                <w:sz w:val="24"/>
                <w:szCs w:val="28"/>
                <w:lang w:val="sq-AL" w:eastAsia="sq-AL"/>
              </w:rPr>
              <w:t>9</w:t>
            </w:r>
          </w:p>
        </w:tc>
        <w:tc>
          <w:tcPr>
            <w:tcW w:w="1385" w:type="dxa"/>
            <w:vMerge w:val="restart"/>
            <w:shd w:val="clear" w:color="auto" w:fill="auto"/>
            <w:vAlign w:val="center"/>
          </w:tcPr>
          <w:p w:rsidR="009505A0" w:rsidRPr="005751A3" w:rsidRDefault="009505A0" w:rsidP="005751A3">
            <w:pPr>
              <w:tabs>
                <w:tab w:val="center" w:pos="830"/>
              </w:tabs>
              <w:spacing w:after="0"/>
              <w:rPr>
                <w:rFonts w:ascii="Times New Roman" w:hAnsi="Times New Roman"/>
                <w:b/>
                <w:sz w:val="18"/>
                <w:szCs w:val="18"/>
                <w:lang w:val="sq-AL" w:eastAsia="sq-AL"/>
              </w:rPr>
            </w:pPr>
            <w:r w:rsidRPr="005751A3">
              <w:rPr>
                <w:rFonts w:ascii="Times New Roman" w:hAnsi="Times New Roman"/>
                <w:b/>
                <w:sz w:val="18"/>
                <w:szCs w:val="18"/>
                <w:lang w:val="sq-AL" w:eastAsia="sq-AL"/>
              </w:rPr>
              <w:t>Ndërveprimet</w:t>
            </w:r>
          </w:p>
          <w:p w:rsidR="009505A0" w:rsidRPr="005751A3" w:rsidRDefault="009505A0" w:rsidP="005751A3">
            <w:pPr>
              <w:spacing w:after="0"/>
              <w:jc w:val="center"/>
              <w:rPr>
                <w:rFonts w:ascii="Times New Roman" w:hAnsi="Times New Roman"/>
                <w:b/>
                <w:sz w:val="18"/>
                <w:szCs w:val="18"/>
                <w:lang w:val="sq-AL" w:eastAsia="sq-AL"/>
              </w:rPr>
            </w:pPr>
            <w:r w:rsidRPr="005751A3">
              <w:rPr>
                <w:rFonts w:ascii="Times New Roman" w:hAnsi="Times New Roman"/>
                <w:b/>
                <w:color w:val="000000"/>
                <w:sz w:val="18"/>
                <w:szCs w:val="18"/>
                <w:lang w:val="sq-AL" w:eastAsia="sq-AL"/>
              </w:rPr>
              <w:t xml:space="preserve">18 ore         </w:t>
            </w:r>
          </w:p>
          <w:p w:rsidR="009505A0" w:rsidRPr="005751A3" w:rsidRDefault="009505A0" w:rsidP="005751A3">
            <w:pPr>
              <w:spacing w:after="0"/>
              <w:jc w:val="center"/>
              <w:rPr>
                <w:rFonts w:ascii="Times New Roman" w:hAnsi="Times New Roman"/>
                <w:b/>
                <w:color w:val="000000"/>
                <w:sz w:val="18"/>
                <w:szCs w:val="18"/>
                <w:lang w:val="sq-AL" w:eastAsia="sq-AL"/>
              </w:rPr>
            </w:pPr>
          </w:p>
          <w:p w:rsidR="009505A0" w:rsidRPr="005751A3" w:rsidRDefault="009505A0" w:rsidP="005751A3">
            <w:pPr>
              <w:spacing w:after="0"/>
              <w:jc w:val="center"/>
              <w:rPr>
                <w:rFonts w:ascii="Times New Roman" w:hAnsi="Times New Roman"/>
                <w:b/>
                <w:color w:val="000000"/>
                <w:sz w:val="18"/>
                <w:szCs w:val="18"/>
                <w:lang w:val="sq-AL" w:eastAsia="sq-AL"/>
              </w:rPr>
            </w:pPr>
            <w:r w:rsidRPr="005751A3">
              <w:rPr>
                <w:rFonts w:ascii="Times New Roman" w:hAnsi="Times New Roman"/>
                <w:b/>
                <w:color w:val="000000"/>
                <w:sz w:val="18"/>
                <w:szCs w:val="18"/>
                <w:lang w:val="sq-AL" w:eastAsia="sq-AL"/>
              </w:rPr>
              <w:t>Forcat dhe lëvizja</w:t>
            </w:r>
          </w:p>
          <w:p w:rsidR="00CE5A95" w:rsidRPr="005751A3" w:rsidRDefault="00CE5A95" w:rsidP="005751A3">
            <w:pPr>
              <w:spacing w:after="0"/>
              <w:jc w:val="center"/>
              <w:rPr>
                <w:rFonts w:ascii="Times New Roman" w:hAnsi="Times New Roman"/>
                <w:b/>
                <w:color w:val="000000"/>
                <w:lang w:val="sq-AL" w:eastAsia="sq-AL"/>
              </w:rPr>
            </w:pPr>
          </w:p>
          <w:p w:rsidR="009505A0" w:rsidRPr="005751A3" w:rsidRDefault="009505A0" w:rsidP="005751A3">
            <w:pPr>
              <w:spacing w:after="0"/>
              <w:jc w:val="center"/>
              <w:rPr>
                <w:rFonts w:ascii="Times New Roman" w:hAnsi="Times New Roman"/>
                <w:b/>
                <w:color w:val="000000"/>
                <w:lang w:val="sq-AL" w:eastAsia="sq-AL"/>
              </w:rPr>
            </w:pPr>
          </w:p>
          <w:p w:rsidR="009505A0" w:rsidRPr="005751A3" w:rsidRDefault="009505A0" w:rsidP="005751A3">
            <w:pPr>
              <w:spacing w:after="0"/>
              <w:jc w:val="center"/>
              <w:rPr>
                <w:rFonts w:ascii="Times New Roman" w:hAnsi="Times New Roman"/>
                <w:b/>
                <w:color w:val="000000"/>
                <w:lang w:val="sq-AL" w:eastAsia="sq-AL"/>
              </w:rPr>
            </w:pPr>
          </w:p>
          <w:p w:rsidR="009505A0" w:rsidRPr="005751A3" w:rsidRDefault="009505A0" w:rsidP="005751A3">
            <w:pPr>
              <w:spacing w:after="0"/>
              <w:jc w:val="center"/>
              <w:rPr>
                <w:rFonts w:ascii="Times New Roman" w:hAnsi="Times New Roman"/>
                <w:b/>
                <w:color w:val="000000"/>
                <w:lang w:val="sq-AL" w:eastAsia="sq-AL"/>
              </w:rPr>
            </w:pPr>
          </w:p>
          <w:p w:rsidR="009505A0" w:rsidRPr="005751A3" w:rsidRDefault="009505A0" w:rsidP="005751A3">
            <w:pPr>
              <w:spacing w:after="0"/>
              <w:jc w:val="center"/>
              <w:rPr>
                <w:rFonts w:ascii="Times New Roman" w:hAnsi="Times New Roman"/>
                <w:b/>
                <w:sz w:val="18"/>
                <w:szCs w:val="18"/>
                <w:lang w:val="sq-AL" w:eastAsia="sq-AL"/>
              </w:rPr>
            </w:pPr>
            <w:r w:rsidRPr="005751A3">
              <w:rPr>
                <w:rFonts w:ascii="Times New Roman" w:hAnsi="Times New Roman"/>
                <w:b/>
                <w:sz w:val="18"/>
                <w:szCs w:val="18"/>
                <w:lang w:val="sq-AL" w:eastAsia="sq-AL"/>
              </w:rPr>
              <w:t>Total</w:t>
            </w:r>
          </w:p>
          <w:p w:rsidR="009505A0" w:rsidRPr="005751A3" w:rsidRDefault="009505A0" w:rsidP="005751A3">
            <w:pPr>
              <w:pStyle w:val="ListParagraph"/>
              <w:numPr>
                <w:ilvl w:val="0"/>
                <w:numId w:val="13"/>
              </w:numPr>
              <w:spacing w:after="0" w:line="240" w:lineRule="auto"/>
              <w:rPr>
                <w:rFonts w:ascii="Times New Roman" w:hAnsi="Times New Roman"/>
                <w:b/>
                <w:sz w:val="18"/>
                <w:szCs w:val="18"/>
                <w:lang w:eastAsia="sq-AL"/>
              </w:rPr>
            </w:pPr>
            <w:r w:rsidRPr="005751A3">
              <w:rPr>
                <w:rFonts w:ascii="Times New Roman" w:hAnsi="Times New Roman"/>
                <w:b/>
                <w:sz w:val="18"/>
                <w:szCs w:val="18"/>
                <w:lang w:eastAsia="sq-AL"/>
              </w:rPr>
              <w:t>orë</w:t>
            </w:r>
          </w:p>
          <w:p w:rsidR="009505A0" w:rsidRPr="005751A3" w:rsidRDefault="009505A0" w:rsidP="005751A3">
            <w:pPr>
              <w:spacing w:after="0"/>
              <w:rPr>
                <w:rFonts w:ascii="Times New Roman" w:hAnsi="Times New Roman"/>
                <w:b/>
                <w:sz w:val="18"/>
                <w:szCs w:val="18"/>
                <w:lang w:val="sq-AL" w:eastAsia="sq-AL"/>
              </w:rPr>
            </w:pPr>
          </w:p>
          <w:p w:rsidR="009505A0" w:rsidRPr="005751A3" w:rsidRDefault="009505A0" w:rsidP="005751A3">
            <w:pPr>
              <w:spacing w:after="0"/>
              <w:rPr>
                <w:rFonts w:ascii="Times New Roman" w:hAnsi="Times New Roman"/>
                <w:i/>
                <w:sz w:val="18"/>
                <w:szCs w:val="18"/>
                <w:lang w:val="sq-AL" w:eastAsia="sq-AL"/>
              </w:rPr>
            </w:pPr>
            <w:r w:rsidRPr="005751A3">
              <w:rPr>
                <w:rFonts w:ascii="Times New Roman" w:hAnsi="Times New Roman"/>
                <w:i/>
                <w:sz w:val="18"/>
                <w:szCs w:val="18"/>
                <w:lang w:val="sq-AL" w:eastAsia="sq-AL"/>
              </w:rPr>
              <w:t xml:space="preserve">13 orë teori </w:t>
            </w:r>
          </w:p>
          <w:p w:rsidR="009505A0" w:rsidRPr="005751A3" w:rsidRDefault="009505A0" w:rsidP="005751A3">
            <w:pPr>
              <w:spacing w:after="0"/>
              <w:rPr>
                <w:rFonts w:ascii="Times New Roman" w:hAnsi="Times New Roman"/>
                <w:i/>
                <w:sz w:val="18"/>
                <w:szCs w:val="18"/>
                <w:lang w:val="sq-AL" w:eastAsia="sq-AL"/>
              </w:rPr>
            </w:pPr>
            <w:r w:rsidRPr="005751A3">
              <w:rPr>
                <w:rFonts w:ascii="Times New Roman" w:hAnsi="Times New Roman"/>
                <w:i/>
                <w:sz w:val="18"/>
                <w:szCs w:val="18"/>
                <w:lang w:val="sq-AL" w:eastAsia="sq-AL"/>
              </w:rPr>
              <w:t>3 orë ushtrime</w:t>
            </w:r>
          </w:p>
          <w:p w:rsidR="009505A0" w:rsidRPr="005751A3" w:rsidRDefault="009505A0" w:rsidP="005751A3">
            <w:pPr>
              <w:spacing w:after="0"/>
              <w:rPr>
                <w:rFonts w:ascii="Times New Roman" w:hAnsi="Times New Roman"/>
                <w:i/>
                <w:sz w:val="18"/>
                <w:szCs w:val="18"/>
                <w:lang w:val="sq-AL" w:eastAsia="sq-AL"/>
              </w:rPr>
            </w:pPr>
            <w:r w:rsidRPr="005751A3">
              <w:rPr>
                <w:rFonts w:ascii="Times New Roman" w:hAnsi="Times New Roman"/>
                <w:i/>
                <w:sz w:val="18"/>
                <w:szCs w:val="18"/>
                <w:lang w:val="sq-AL" w:eastAsia="sq-AL"/>
              </w:rPr>
              <w:t>1  orë  P.labarat</w:t>
            </w:r>
          </w:p>
          <w:p w:rsidR="009505A0" w:rsidRPr="005751A3" w:rsidRDefault="009505A0" w:rsidP="005751A3">
            <w:pPr>
              <w:spacing w:after="0"/>
              <w:rPr>
                <w:rFonts w:ascii="Times New Roman" w:hAnsi="Times New Roman"/>
                <w:i/>
                <w:sz w:val="18"/>
                <w:szCs w:val="18"/>
                <w:lang w:val="sq-AL" w:eastAsia="sq-AL"/>
              </w:rPr>
            </w:pPr>
            <w:r w:rsidRPr="005751A3">
              <w:rPr>
                <w:rFonts w:ascii="Times New Roman" w:hAnsi="Times New Roman"/>
                <w:i/>
                <w:sz w:val="18"/>
                <w:szCs w:val="18"/>
                <w:lang w:val="sq-AL" w:eastAsia="sq-AL"/>
              </w:rPr>
              <w:t>5 orë përsëritje</w:t>
            </w:r>
          </w:p>
          <w:p w:rsidR="009505A0" w:rsidRPr="005751A3" w:rsidRDefault="009505A0" w:rsidP="005751A3">
            <w:pPr>
              <w:spacing w:after="0"/>
              <w:rPr>
                <w:rFonts w:ascii="Times New Roman" w:hAnsi="Times New Roman"/>
                <w:i/>
                <w:sz w:val="18"/>
                <w:szCs w:val="18"/>
                <w:lang w:val="sq-AL" w:eastAsia="sq-AL"/>
              </w:rPr>
            </w:pPr>
            <w:r w:rsidRPr="005751A3">
              <w:rPr>
                <w:rFonts w:ascii="Times New Roman" w:hAnsi="Times New Roman"/>
                <w:i/>
                <w:sz w:val="18"/>
                <w:szCs w:val="18"/>
                <w:lang w:val="sq-AL" w:eastAsia="sq-AL"/>
              </w:rPr>
              <w:t>1 orë testim</w:t>
            </w:r>
          </w:p>
          <w:p w:rsidR="009505A0" w:rsidRPr="005751A3" w:rsidRDefault="009505A0" w:rsidP="005751A3">
            <w:pPr>
              <w:spacing w:after="0"/>
              <w:rPr>
                <w:rFonts w:ascii="Times New Roman" w:hAnsi="Times New Roman"/>
                <w:i/>
                <w:sz w:val="18"/>
                <w:szCs w:val="18"/>
                <w:lang w:val="sq-AL" w:eastAsia="sq-AL"/>
              </w:rPr>
            </w:pPr>
            <w:r w:rsidRPr="005751A3">
              <w:rPr>
                <w:rFonts w:ascii="Times New Roman" w:hAnsi="Times New Roman"/>
                <w:i/>
                <w:sz w:val="18"/>
                <w:szCs w:val="18"/>
                <w:lang w:val="sq-AL" w:eastAsia="sq-AL"/>
              </w:rPr>
              <w:t>1 orë diskutim testi</w:t>
            </w:r>
          </w:p>
          <w:p w:rsidR="009505A0" w:rsidRPr="005751A3" w:rsidRDefault="009505A0" w:rsidP="005751A3">
            <w:pPr>
              <w:spacing w:after="0"/>
              <w:rPr>
                <w:rFonts w:ascii="Times New Roman" w:hAnsi="Times New Roman"/>
                <w:i/>
                <w:sz w:val="18"/>
                <w:szCs w:val="18"/>
                <w:lang w:val="sq-AL" w:eastAsia="sq-AL"/>
              </w:rPr>
            </w:pPr>
            <w:r w:rsidRPr="005751A3">
              <w:rPr>
                <w:rFonts w:ascii="Times New Roman" w:hAnsi="Times New Roman"/>
                <w:i/>
                <w:sz w:val="18"/>
                <w:szCs w:val="18"/>
                <w:lang w:val="sq-AL" w:eastAsia="sq-AL"/>
              </w:rPr>
              <w:t>1 orë projekt</w:t>
            </w:r>
          </w:p>
          <w:p w:rsidR="00CE5A95" w:rsidRPr="005751A3" w:rsidRDefault="009505A0" w:rsidP="005751A3">
            <w:pPr>
              <w:spacing w:after="0"/>
              <w:rPr>
                <w:rFonts w:ascii="Times New Roman" w:hAnsi="Times New Roman"/>
                <w:sz w:val="18"/>
                <w:szCs w:val="18"/>
                <w:lang w:val="sq-AL" w:eastAsia="sq-AL"/>
              </w:rPr>
            </w:pPr>
            <w:r w:rsidRPr="005751A3">
              <w:rPr>
                <w:rFonts w:ascii="Times New Roman" w:hAnsi="Times New Roman"/>
                <w:i/>
                <w:sz w:val="18"/>
                <w:szCs w:val="18"/>
                <w:lang w:val="sq-AL" w:eastAsia="sq-AL"/>
              </w:rPr>
              <w:t>1 orë vleresim portofoli</w:t>
            </w:r>
          </w:p>
        </w:tc>
        <w:tc>
          <w:tcPr>
            <w:tcW w:w="2200" w:type="dxa"/>
            <w:tcBorders>
              <w:right w:val="single" w:sz="4" w:space="0" w:color="auto"/>
            </w:tcBorders>
            <w:shd w:val="clear" w:color="auto" w:fill="auto"/>
          </w:tcPr>
          <w:p w:rsidR="00CE5A95" w:rsidRPr="005751A3" w:rsidRDefault="00CE5A95" w:rsidP="00606DBC">
            <w:pPr>
              <w:pStyle w:val="TableParagraph"/>
              <w:rPr>
                <w:sz w:val="20"/>
                <w:szCs w:val="20"/>
              </w:rPr>
            </w:pPr>
            <w:r w:rsidRPr="005751A3">
              <w:rPr>
                <w:sz w:val="20"/>
                <w:szCs w:val="20"/>
              </w:rPr>
              <w:t>Përdorimi i koncepteve matematikore në fizikë</w:t>
            </w:r>
          </w:p>
        </w:tc>
        <w:tc>
          <w:tcPr>
            <w:tcW w:w="630" w:type="dxa"/>
            <w:vMerge w:val="restart"/>
            <w:tcBorders>
              <w:left w:val="single" w:sz="4" w:space="0" w:color="auto"/>
            </w:tcBorders>
            <w:shd w:val="clear" w:color="auto" w:fill="auto"/>
            <w:vAlign w:val="center"/>
          </w:tcPr>
          <w:p w:rsidR="00CE5A95" w:rsidRPr="005751A3" w:rsidRDefault="00CE5A95" w:rsidP="005751A3">
            <w:pPr>
              <w:spacing w:after="0"/>
              <w:jc w:val="center"/>
              <w:rPr>
                <w:rFonts w:ascii="Times New Roman" w:hAnsi="Times New Roman"/>
                <w:b/>
                <w:sz w:val="20"/>
                <w:szCs w:val="28"/>
                <w:lang w:val="sq-AL" w:eastAsia="sq-AL"/>
              </w:rPr>
            </w:pPr>
            <w:r w:rsidRPr="005751A3">
              <w:rPr>
                <w:rFonts w:ascii="Times New Roman" w:hAnsi="Times New Roman"/>
                <w:b/>
                <w:color w:val="000000"/>
                <w:sz w:val="20"/>
                <w:szCs w:val="24"/>
                <w:lang w:val="sq-AL" w:eastAsia="sq-AL"/>
              </w:rPr>
              <w:t>V</w:t>
            </w:r>
          </w:p>
        </w:tc>
        <w:tc>
          <w:tcPr>
            <w:tcW w:w="2263" w:type="dxa"/>
            <w:shd w:val="clear" w:color="auto" w:fill="auto"/>
            <w:vAlign w:val="center"/>
          </w:tcPr>
          <w:p w:rsidR="00CE5A95" w:rsidRPr="005751A3" w:rsidRDefault="00CE5A95" w:rsidP="005751A3">
            <w:pPr>
              <w:spacing w:after="0" w:line="240" w:lineRule="auto"/>
              <w:rPr>
                <w:rFonts w:ascii="Times New Roman" w:hAnsi="Times New Roman"/>
                <w:sz w:val="18"/>
                <w:szCs w:val="18"/>
                <w:lang w:val="sq-AL" w:eastAsia="sq-AL"/>
              </w:rPr>
            </w:pPr>
            <w:r w:rsidRPr="005751A3">
              <w:rPr>
                <w:rFonts w:ascii="Times New Roman" w:hAnsi="Times New Roman"/>
                <w:sz w:val="18"/>
                <w:szCs w:val="18"/>
                <w:lang w:val="sq-AL" w:eastAsia="sq-AL"/>
              </w:rPr>
              <w:t xml:space="preserve">Cilat janë mënyrat e paraqitjes së një relacioni në matematikë? </w:t>
            </w:r>
          </w:p>
        </w:tc>
        <w:tc>
          <w:tcPr>
            <w:tcW w:w="1247" w:type="dxa"/>
            <w:vMerge w:val="restart"/>
            <w:shd w:val="clear" w:color="auto" w:fill="auto"/>
          </w:tcPr>
          <w:p w:rsidR="00CE5A95" w:rsidRPr="005751A3" w:rsidRDefault="00CE5A95"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Modelimi</w:t>
            </w:r>
          </w:p>
          <w:p w:rsidR="00CE5A95" w:rsidRPr="005751A3" w:rsidRDefault="00CE5A95"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Metoda e vëzhgimit</w:t>
            </w:r>
          </w:p>
          <w:p w:rsidR="00CE5A95" w:rsidRPr="005751A3" w:rsidRDefault="00CE5A95"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Metoda eksperimentale</w:t>
            </w:r>
          </w:p>
          <w:p w:rsidR="00CE5A95" w:rsidRPr="005751A3" w:rsidRDefault="00CE5A95"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Metoda empirike</w:t>
            </w:r>
          </w:p>
          <w:p w:rsidR="00CE5A95" w:rsidRPr="005751A3" w:rsidRDefault="00CE5A95"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Hulumtimi</w:t>
            </w:r>
          </w:p>
          <w:p w:rsidR="00CE5A95" w:rsidRPr="005751A3" w:rsidRDefault="00CE5A95"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Brainstorming</w:t>
            </w:r>
          </w:p>
          <w:p w:rsidR="00CE5A95" w:rsidRPr="005751A3" w:rsidRDefault="00CE5A95"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Harta e koncepteve</w:t>
            </w:r>
          </w:p>
          <w:p w:rsidR="00CE5A95" w:rsidRPr="005751A3" w:rsidRDefault="00CE5A95"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Shpjegim</w:t>
            </w:r>
          </w:p>
          <w:p w:rsidR="00CE5A95" w:rsidRPr="005751A3" w:rsidRDefault="00CE5A95"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Simulimet</w:t>
            </w:r>
          </w:p>
          <w:p w:rsidR="00CE5A95" w:rsidRPr="005751A3" w:rsidRDefault="00CE5A95"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Projektet</w:t>
            </w:r>
          </w:p>
          <w:p w:rsidR="00CE5A95" w:rsidRPr="005751A3" w:rsidRDefault="00CE5A95"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 xml:space="preserve">Demonstrim </w:t>
            </w:r>
          </w:p>
          <w:p w:rsidR="00CE5A95" w:rsidRPr="005751A3" w:rsidRDefault="00CE5A95"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Veprimtari praktike</w:t>
            </w:r>
          </w:p>
          <w:p w:rsidR="00CE5A95" w:rsidRPr="005751A3" w:rsidRDefault="00CE5A95"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Punë në grup dhe Puna individuale</w:t>
            </w:r>
          </w:p>
          <w:p w:rsidR="00CE5A95" w:rsidRPr="005751A3" w:rsidRDefault="00CE5A95"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Diskutim</w:t>
            </w:r>
          </w:p>
          <w:p w:rsidR="00CE5A95" w:rsidRPr="005751A3" w:rsidRDefault="00CE5A95"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Lojë me role</w:t>
            </w:r>
          </w:p>
          <w:p w:rsidR="00CE5A95" w:rsidRPr="005751A3" w:rsidRDefault="00CE5A95"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Hetimi dhe zbulimi</w:t>
            </w:r>
          </w:p>
          <w:p w:rsidR="00CE5A95" w:rsidRPr="005751A3" w:rsidRDefault="00CE5A95"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Zbatime praktike brenda dhe jashtë klase</w:t>
            </w:r>
          </w:p>
          <w:p w:rsidR="00CE5A95" w:rsidRPr="005751A3" w:rsidRDefault="00CE5A95"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 xml:space="preserve">Bashkëbisedim  </w:t>
            </w:r>
          </w:p>
        </w:tc>
        <w:tc>
          <w:tcPr>
            <w:tcW w:w="1398" w:type="dxa"/>
            <w:vMerge w:val="restart"/>
            <w:shd w:val="clear" w:color="auto" w:fill="auto"/>
          </w:tcPr>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eastAsia="sq-AL"/>
              </w:rPr>
              <w:t>Vlerësimi diagnostikues;</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eastAsia="sq-AL"/>
              </w:rPr>
              <w:t>Vlerësimi i vazhdueshëm;</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eastAsia="sq-AL"/>
              </w:rPr>
              <w:t>Vlerësimi përmbledhës;</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eastAsia="sq-AL"/>
              </w:rPr>
              <w:t xml:space="preserve">Vlerësimi i dosjes (portofolit) që përmban: </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val="en-US" w:eastAsia="sq-AL"/>
              </w:rPr>
              <w:t>Punët praktike,</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val="en-US" w:eastAsia="sq-AL"/>
              </w:rPr>
              <w:t>Modelet dhe maketet,</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val="en-US" w:eastAsia="sq-AL"/>
              </w:rPr>
              <w:t>Punët laboratorike,</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val="en-US" w:eastAsia="sq-AL"/>
              </w:rPr>
              <w:t>Posterat,</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val="en-US" w:eastAsia="sq-AL"/>
              </w:rPr>
              <w:t>Projektet kurrikulare dhe ndërlëndore,</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val="en-US" w:eastAsia="sq-AL"/>
              </w:rPr>
              <w:t>Detyrat individuale,</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val="en-US" w:eastAsia="sq-AL"/>
              </w:rPr>
              <w:t xml:space="preserve">Esetë, </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val="en-US" w:eastAsia="sq-AL"/>
              </w:rPr>
              <w:t xml:space="preserve">Vrojtimet e mësuesit; </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val="en-US" w:eastAsia="sq-AL"/>
              </w:rPr>
              <w:t>Detyrat e shtëpisë.</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eastAsia="sq-AL"/>
              </w:rPr>
              <w:t>Vëzhgim</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pacing w:val="-2"/>
                <w:sz w:val="18"/>
                <w:szCs w:val="18"/>
                <w:lang w:eastAsia="sq-AL"/>
              </w:rPr>
              <w:t>V</w:t>
            </w:r>
            <w:r w:rsidRPr="005751A3">
              <w:rPr>
                <w:rFonts w:ascii="Times New Roman" w:hAnsi="Times New Roman"/>
                <w:spacing w:val="-1"/>
                <w:sz w:val="18"/>
                <w:szCs w:val="18"/>
                <w:lang w:eastAsia="sq-AL"/>
              </w:rPr>
              <w:t>le</w:t>
            </w:r>
            <w:r w:rsidRPr="005751A3">
              <w:rPr>
                <w:rFonts w:ascii="Times New Roman" w:hAnsi="Times New Roman"/>
                <w:spacing w:val="1"/>
                <w:sz w:val="18"/>
                <w:szCs w:val="18"/>
                <w:lang w:eastAsia="sq-AL"/>
              </w:rPr>
              <w:t>r</w:t>
            </w:r>
            <w:r w:rsidRPr="005751A3">
              <w:rPr>
                <w:rFonts w:ascii="Times New Roman" w:hAnsi="Times New Roman"/>
                <w:spacing w:val="-1"/>
                <w:sz w:val="18"/>
                <w:szCs w:val="18"/>
                <w:lang w:eastAsia="sq-AL"/>
              </w:rPr>
              <w:t>ësi</w:t>
            </w:r>
            <w:r w:rsidRPr="005751A3">
              <w:rPr>
                <w:rFonts w:ascii="Times New Roman" w:hAnsi="Times New Roman"/>
                <w:spacing w:val="1"/>
                <w:sz w:val="18"/>
                <w:szCs w:val="18"/>
                <w:lang w:eastAsia="sq-AL"/>
              </w:rPr>
              <w:t>m</w:t>
            </w:r>
            <w:r w:rsidRPr="005751A3">
              <w:rPr>
                <w:rFonts w:ascii="Times New Roman" w:hAnsi="Times New Roman"/>
                <w:sz w:val="18"/>
                <w:szCs w:val="18"/>
                <w:lang w:eastAsia="sq-AL"/>
              </w:rPr>
              <w:t>i</w:t>
            </w:r>
            <w:r w:rsidRPr="005751A3">
              <w:rPr>
                <w:rFonts w:ascii="Times New Roman" w:hAnsi="Times New Roman"/>
                <w:spacing w:val="1"/>
                <w:sz w:val="18"/>
                <w:szCs w:val="18"/>
                <w:lang w:eastAsia="sq-AL"/>
              </w:rPr>
              <w:t xml:space="preserve"> </w:t>
            </w:r>
            <w:r w:rsidRPr="005751A3">
              <w:rPr>
                <w:rFonts w:ascii="Times New Roman" w:hAnsi="Times New Roman"/>
                <w:sz w:val="18"/>
                <w:szCs w:val="18"/>
                <w:lang w:eastAsia="sq-AL"/>
              </w:rPr>
              <w:t>i</w:t>
            </w:r>
            <w:r w:rsidRPr="005751A3">
              <w:rPr>
                <w:rFonts w:ascii="Times New Roman" w:hAnsi="Times New Roman"/>
                <w:spacing w:val="1"/>
                <w:sz w:val="18"/>
                <w:szCs w:val="18"/>
                <w:lang w:eastAsia="sq-AL"/>
              </w:rPr>
              <w:t xml:space="preserve"> </w:t>
            </w:r>
            <w:r w:rsidRPr="005751A3">
              <w:rPr>
                <w:rFonts w:ascii="Times New Roman" w:hAnsi="Times New Roman"/>
                <w:spacing w:val="-1"/>
                <w:sz w:val="18"/>
                <w:szCs w:val="18"/>
                <w:lang w:eastAsia="sq-AL"/>
              </w:rPr>
              <w:t>për</w:t>
            </w:r>
            <w:r w:rsidRPr="005751A3">
              <w:rPr>
                <w:rFonts w:ascii="Times New Roman" w:hAnsi="Times New Roman"/>
                <w:spacing w:val="2"/>
                <w:sz w:val="18"/>
                <w:szCs w:val="18"/>
                <w:lang w:eastAsia="sq-AL"/>
              </w:rPr>
              <w:t>g</w:t>
            </w:r>
            <w:r w:rsidRPr="005751A3">
              <w:rPr>
                <w:rFonts w:ascii="Times New Roman" w:hAnsi="Times New Roman"/>
                <w:spacing w:val="1"/>
                <w:sz w:val="18"/>
                <w:szCs w:val="18"/>
                <w:lang w:eastAsia="sq-AL"/>
              </w:rPr>
              <w:t>j</w:t>
            </w:r>
            <w:r w:rsidRPr="005751A3">
              <w:rPr>
                <w:rFonts w:ascii="Times New Roman" w:hAnsi="Times New Roman"/>
                <w:spacing w:val="-3"/>
                <w:sz w:val="18"/>
                <w:szCs w:val="18"/>
                <w:lang w:eastAsia="sq-AL"/>
              </w:rPr>
              <w:t>i</w:t>
            </w:r>
            <w:r w:rsidRPr="005751A3">
              <w:rPr>
                <w:rFonts w:ascii="Times New Roman" w:hAnsi="Times New Roman"/>
                <w:spacing w:val="2"/>
                <w:sz w:val="18"/>
                <w:szCs w:val="18"/>
                <w:lang w:eastAsia="sq-AL"/>
              </w:rPr>
              <w:t>g</w:t>
            </w:r>
            <w:r w:rsidRPr="005751A3">
              <w:rPr>
                <w:rFonts w:ascii="Times New Roman" w:hAnsi="Times New Roman"/>
                <w:spacing w:val="-1"/>
                <w:sz w:val="18"/>
                <w:szCs w:val="18"/>
                <w:lang w:eastAsia="sq-AL"/>
              </w:rPr>
              <w:t>je</w:t>
            </w:r>
            <w:r w:rsidRPr="005751A3">
              <w:rPr>
                <w:rFonts w:ascii="Times New Roman" w:hAnsi="Times New Roman"/>
                <w:spacing w:val="-2"/>
                <w:sz w:val="18"/>
                <w:szCs w:val="18"/>
                <w:lang w:eastAsia="sq-AL"/>
              </w:rPr>
              <w:t>v</w:t>
            </w:r>
            <w:r w:rsidRPr="005751A3">
              <w:rPr>
                <w:rFonts w:ascii="Times New Roman" w:hAnsi="Times New Roman"/>
                <w:sz w:val="18"/>
                <w:szCs w:val="18"/>
                <w:lang w:eastAsia="sq-AL"/>
              </w:rPr>
              <w:t>e</w:t>
            </w:r>
            <w:r w:rsidRPr="005751A3">
              <w:rPr>
                <w:rFonts w:ascii="Times New Roman" w:hAnsi="Times New Roman"/>
                <w:spacing w:val="1"/>
                <w:sz w:val="18"/>
                <w:szCs w:val="18"/>
                <w:lang w:eastAsia="sq-AL"/>
              </w:rPr>
              <w:t xml:space="preserve"> </w:t>
            </w:r>
            <w:r w:rsidRPr="005751A3">
              <w:rPr>
                <w:rFonts w:ascii="Times New Roman" w:hAnsi="Times New Roman"/>
                <w:spacing w:val="-1"/>
                <w:sz w:val="18"/>
                <w:szCs w:val="18"/>
                <w:lang w:eastAsia="sq-AL"/>
              </w:rPr>
              <w:t>m</w:t>
            </w:r>
            <w:r w:rsidRPr="005751A3">
              <w:rPr>
                <w:rFonts w:ascii="Times New Roman" w:hAnsi="Times New Roman"/>
                <w:sz w:val="18"/>
                <w:szCs w:val="18"/>
                <w:lang w:eastAsia="sq-AL"/>
              </w:rPr>
              <w:t>e</w:t>
            </w:r>
            <w:r w:rsidRPr="005751A3">
              <w:rPr>
                <w:rFonts w:ascii="Times New Roman" w:hAnsi="Times New Roman"/>
                <w:spacing w:val="-2"/>
                <w:sz w:val="18"/>
                <w:szCs w:val="18"/>
                <w:lang w:eastAsia="sq-AL"/>
              </w:rPr>
              <w:t xml:space="preserve"> </w:t>
            </w:r>
            <w:r w:rsidRPr="005751A3">
              <w:rPr>
                <w:rFonts w:ascii="Times New Roman" w:hAnsi="Times New Roman"/>
                <w:spacing w:val="2"/>
                <w:sz w:val="18"/>
                <w:szCs w:val="18"/>
                <w:lang w:eastAsia="sq-AL"/>
              </w:rPr>
              <w:t>g</w:t>
            </w:r>
            <w:r w:rsidRPr="005751A3">
              <w:rPr>
                <w:rFonts w:ascii="Times New Roman" w:hAnsi="Times New Roman"/>
                <w:sz w:val="18"/>
                <w:szCs w:val="18"/>
                <w:lang w:eastAsia="sq-AL"/>
              </w:rPr>
              <w:t>o</w:t>
            </w:r>
            <w:r w:rsidRPr="005751A3">
              <w:rPr>
                <w:rFonts w:ascii="Times New Roman" w:hAnsi="Times New Roman"/>
                <w:spacing w:val="1"/>
                <w:sz w:val="18"/>
                <w:szCs w:val="18"/>
                <w:lang w:eastAsia="sq-AL"/>
              </w:rPr>
              <w:t>j</w:t>
            </w:r>
            <w:r w:rsidRPr="005751A3">
              <w:rPr>
                <w:rFonts w:ascii="Times New Roman" w:hAnsi="Times New Roman"/>
                <w:sz w:val="18"/>
                <w:szCs w:val="18"/>
                <w:lang w:eastAsia="sq-AL"/>
              </w:rPr>
              <w:t>ë;</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pacing w:val="-2"/>
                <w:position w:val="1"/>
                <w:sz w:val="18"/>
                <w:szCs w:val="18"/>
                <w:lang w:eastAsia="sq-AL"/>
              </w:rPr>
              <w:t>V</w:t>
            </w:r>
            <w:r w:rsidRPr="005751A3">
              <w:rPr>
                <w:rFonts w:ascii="Times New Roman" w:hAnsi="Times New Roman"/>
                <w:spacing w:val="-1"/>
                <w:position w:val="1"/>
                <w:sz w:val="18"/>
                <w:szCs w:val="18"/>
                <w:lang w:eastAsia="sq-AL"/>
              </w:rPr>
              <w:t>le</w:t>
            </w:r>
            <w:r w:rsidRPr="005751A3">
              <w:rPr>
                <w:rFonts w:ascii="Times New Roman" w:hAnsi="Times New Roman"/>
                <w:spacing w:val="1"/>
                <w:position w:val="1"/>
                <w:sz w:val="18"/>
                <w:szCs w:val="18"/>
                <w:lang w:eastAsia="sq-AL"/>
              </w:rPr>
              <w:t>r</w:t>
            </w:r>
            <w:r w:rsidRPr="005751A3">
              <w:rPr>
                <w:rFonts w:ascii="Times New Roman" w:hAnsi="Times New Roman"/>
                <w:spacing w:val="-1"/>
                <w:position w:val="1"/>
                <w:sz w:val="18"/>
                <w:szCs w:val="18"/>
                <w:lang w:eastAsia="sq-AL"/>
              </w:rPr>
              <w:t>ësi</w:t>
            </w:r>
            <w:r w:rsidRPr="005751A3">
              <w:rPr>
                <w:rFonts w:ascii="Times New Roman" w:hAnsi="Times New Roman"/>
                <w:spacing w:val="1"/>
                <w:position w:val="1"/>
                <w:sz w:val="18"/>
                <w:szCs w:val="18"/>
                <w:lang w:eastAsia="sq-AL"/>
              </w:rPr>
              <w:t>m</w:t>
            </w:r>
            <w:r w:rsidRPr="005751A3">
              <w:rPr>
                <w:rFonts w:ascii="Times New Roman" w:hAnsi="Times New Roman"/>
                <w:position w:val="1"/>
                <w:sz w:val="18"/>
                <w:szCs w:val="18"/>
                <w:lang w:eastAsia="sq-AL"/>
              </w:rPr>
              <w:t>i i</w:t>
            </w:r>
            <w:r w:rsidRPr="005751A3">
              <w:rPr>
                <w:rFonts w:ascii="Times New Roman" w:hAnsi="Times New Roman"/>
                <w:spacing w:val="1"/>
                <w:position w:val="1"/>
                <w:sz w:val="18"/>
                <w:szCs w:val="18"/>
                <w:lang w:eastAsia="sq-AL"/>
              </w:rPr>
              <w:t xml:space="preserve"> </w:t>
            </w:r>
            <w:r w:rsidRPr="005751A3">
              <w:rPr>
                <w:rFonts w:ascii="Times New Roman" w:hAnsi="Times New Roman"/>
                <w:spacing w:val="-1"/>
                <w:position w:val="1"/>
                <w:sz w:val="18"/>
                <w:szCs w:val="18"/>
                <w:lang w:eastAsia="sq-AL"/>
              </w:rPr>
              <w:t xml:space="preserve">punës </w:t>
            </w:r>
            <w:r w:rsidRPr="005751A3">
              <w:rPr>
                <w:rFonts w:ascii="Times New Roman" w:hAnsi="Times New Roman"/>
                <w:spacing w:val="-3"/>
                <w:position w:val="1"/>
                <w:sz w:val="18"/>
                <w:szCs w:val="18"/>
                <w:lang w:eastAsia="sq-AL"/>
              </w:rPr>
              <w:t>n</w:t>
            </w:r>
            <w:r w:rsidRPr="005751A3">
              <w:rPr>
                <w:rFonts w:ascii="Times New Roman" w:hAnsi="Times New Roman"/>
                <w:position w:val="1"/>
                <w:sz w:val="18"/>
                <w:szCs w:val="18"/>
                <w:lang w:eastAsia="sq-AL"/>
              </w:rPr>
              <w:t>ë</w:t>
            </w:r>
            <w:r w:rsidRPr="005751A3">
              <w:rPr>
                <w:rFonts w:ascii="Times New Roman" w:hAnsi="Times New Roman"/>
                <w:spacing w:val="-1"/>
                <w:position w:val="1"/>
                <w:sz w:val="18"/>
                <w:szCs w:val="18"/>
                <w:lang w:eastAsia="sq-AL"/>
              </w:rPr>
              <w:t xml:space="preserve"> </w:t>
            </w:r>
            <w:r w:rsidRPr="005751A3">
              <w:rPr>
                <w:rFonts w:ascii="Times New Roman" w:hAnsi="Times New Roman"/>
                <w:spacing w:val="2"/>
                <w:position w:val="1"/>
                <w:sz w:val="18"/>
                <w:szCs w:val="18"/>
                <w:lang w:eastAsia="sq-AL"/>
              </w:rPr>
              <w:t>g</w:t>
            </w:r>
            <w:r w:rsidRPr="005751A3">
              <w:rPr>
                <w:rFonts w:ascii="Times New Roman" w:hAnsi="Times New Roman"/>
                <w:spacing w:val="1"/>
                <w:position w:val="1"/>
                <w:sz w:val="18"/>
                <w:szCs w:val="18"/>
                <w:lang w:eastAsia="sq-AL"/>
              </w:rPr>
              <w:t>r</w:t>
            </w:r>
            <w:r w:rsidRPr="005751A3">
              <w:rPr>
                <w:rFonts w:ascii="Times New Roman" w:hAnsi="Times New Roman"/>
                <w:spacing w:val="-1"/>
                <w:position w:val="1"/>
                <w:sz w:val="18"/>
                <w:szCs w:val="18"/>
                <w:lang w:eastAsia="sq-AL"/>
              </w:rPr>
              <w:t>up;</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pacing w:val="-2"/>
                <w:position w:val="1"/>
                <w:sz w:val="18"/>
                <w:szCs w:val="18"/>
                <w:lang w:eastAsia="sq-AL"/>
              </w:rPr>
              <w:t>V</w:t>
            </w:r>
            <w:r w:rsidRPr="005751A3">
              <w:rPr>
                <w:rFonts w:ascii="Times New Roman" w:hAnsi="Times New Roman"/>
                <w:spacing w:val="-1"/>
                <w:position w:val="1"/>
                <w:sz w:val="18"/>
                <w:szCs w:val="18"/>
                <w:lang w:eastAsia="sq-AL"/>
              </w:rPr>
              <w:t>l</w:t>
            </w:r>
            <w:r w:rsidRPr="005751A3">
              <w:rPr>
                <w:rFonts w:ascii="Times New Roman" w:hAnsi="Times New Roman"/>
                <w:position w:val="1"/>
                <w:sz w:val="18"/>
                <w:szCs w:val="18"/>
                <w:lang w:eastAsia="sq-AL"/>
              </w:rPr>
              <w:t>e</w:t>
            </w:r>
            <w:r w:rsidRPr="005751A3">
              <w:rPr>
                <w:rFonts w:ascii="Times New Roman" w:hAnsi="Times New Roman"/>
                <w:spacing w:val="1"/>
                <w:position w:val="1"/>
                <w:sz w:val="18"/>
                <w:szCs w:val="18"/>
                <w:lang w:eastAsia="sq-AL"/>
              </w:rPr>
              <w:t>r</w:t>
            </w:r>
            <w:r w:rsidRPr="005751A3">
              <w:rPr>
                <w:rFonts w:ascii="Times New Roman" w:hAnsi="Times New Roman"/>
                <w:position w:val="1"/>
                <w:sz w:val="18"/>
                <w:szCs w:val="18"/>
                <w:lang w:eastAsia="sq-AL"/>
              </w:rPr>
              <w:t>ësi</w:t>
            </w:r>
            <w:r w:rsidRPr="005751A3">
              <w:rPr>
                <w:rFonts w:ascii="Times New Roman" w:hAnsi="Times New Roman"/>
                <w:spacing w:val="1"/>
                <w:position w:val="1"/>
                <w:sz w:val="18"/>
                <w:szCs w:val="18"/>
                <w:lang w:eastAsia="sq-AL"/>
              </w:rPr>
              <w:t>m</w:t>
            </w:r>
            <w:r w:rsidRPr="005751A3">
              <w:rPr>
                <w:rFonts w:ascii="Times New Roman" w:hAnsi="Times New Roman"/>
                <w:position w:val="1"/>
                <w:sz w:val="18"/>
                <w:szCs w:val="18"/>
                <w:lang w:eastAsia="sq-AL"/>
              </w:rPr>
              <w:t>i</w:t>
            </w:r>
            <w:r w:rsidRPr="005751A3">
              <w:rPr>
                <w:rFonts w:ascii="Times New Roman" w:hAnsi="Times New Roman"/>
                <w:spacing w:val="1"/>
                <w:position w:val="1"/>
                <w:sz w:val="18"/>
                <w:szCs w:val="18"/>
                <w:lang w:eastAsia="sq-AL"/>
              </w:rPr>
              <w:t xml:space="preserve"> </w:t>
            </w:r>
            <w:r w:rsidRPr="005751A3">
              <w:rPr>
                <w:rFonts w:ascii="Times New Roman" w:hAnsi="Times New Roman"/>
                <w:position w:val="1"/>
                <w:sz w:val="18"/>
                <w:szCs w:val="18"/>
                <w:lang w:eastAsia="sq-AL"/>
              </w:rPr>
              <w:t>i</w:t>
            </w:r>
            <w:r w:rsidRPr="005751A3">
              <w:rPr>
                <w:rFonts w:ascii="Times New Roman" w:hAnsi="Times New Roman"/>
                <w:spacing w:val="1"/>
                <w:position w:val="1"/>
                <w:sz w:val="18"/>
                <w:szCs w:val="18"/>
                <w:lang w:eastAsia="sq-AL"/>
              </w:rPr>
              <w:t xml:space="preserve"> </w:t>
            </w:r>
            <w:r w:rsidRPr="005751A3">
              <w:rPr>
                <w:rFonts w:ascii="Times New Roman" w:hAnsi="Times New Roman"/>
                <w:position w:val="1"/>
                <w:sz w:val="18"/>
                <w:szCs w:val="18"/>
                <w:lang w:eastAsia="sq-AL"/>
              </w:rPr>
              <w:t>ak</w:t>
            </w:r>
            <w:r w:rsidRPr="005751A3">
              <w:rPr>
                <w:rFonts w:ascii="Times New Roman" w:hAnsi="Times New Roman"/>
                <w:spacing w:val="1"/>
                <w:position w:val="1"/>
                <w:sz w:val="18"/>
                <w:szCs w:val="18"/>
                <w:lang w:eastAsia="sq-AL"/>
              </w:rPr>
              <w:t>t</w:t>
            </w:r>
            <w:r w:rsidRPr="005751A3">
              <w:rPr>
                <w:rFonts w:ascii="Times New Roman" w:hAnsi="Times New Roman"/>
                <w:spacing w:val="-1"/>
                <w:position w:val="1"/>
                <w:sz w:val="18"/>
                <w:szCs w:val="18"/>
                <w:lang w:eastAsia="sq-AL"/>
              </w:rPr>
              <w:t>i</w:t>
            </w:r>
            <w:r w:rsidRPr="005751A3">
              <w:rPr>
                <w:rFonts w:ascii="Times New Roman" w:hAnsi="Times New Roman"/>
                <w:spacing w:val="-2"/>
                <w:position w:val="1"/>
                <w:sz w:val="18"/>
                <w:szCs w:val="18"/>
                <w:lang w:eastAsia="sq-AL"/>
              </w:rPr>
              <w:t>v</w:t>
            </w:r>
            <w:r w:rsidRPr="005751A3">
              <w:rPr>
                <w:rFonts w:ascii="Times New Roman" w:hAnsi="Times New Roman"/>
                <w:spacing w:val="-1"/>
                <w:position w:val="1"/>
                <w:sz w:val="18"/>
                <w:szCs w:val="18"/>
                <w:lang w:eastAsia="sq-AL"/>
              </w:rPr>
              <w:t>i</w:t>
            </w:r>
            <w:r w:rsidRPr="005751A3">
              <w:rPr>
                <w:rFonts w:ascii="Times New Roman" w:hAnsi="Times New Roman"/>
                <w:spacing w:val="1"/>
                <w:position w:val="1"/>
                <w:sz w:val="18"/>
                <w:szCs w:val="18"/>
                <w:lang w:eastAsia="sq-AL"/>
              </w:rPr>
              <w:t>t</w:t>
            </w:r>
            <w:r w:rsidRPr="005751A3">
              <w:rPr>
                <w:rFonts w:ascii="Times New Roman" w:hAnsi="Times New Roman"/>
                <w:position w:val="1"/>
                <w:sz w:val="18"/>
                <w:szCs w:val="18"/>
                <w:lang w:eastAsia="sq-AL"/>
              </w:rPr>
              <w:t>e</w:t>
            </w:r>
            <w:r w:rsidRPr="005751A3">
              <w:rPr>
                <w:rFonts w:ascii="Times New Roman" w:hAnsi="Times New Roman"/>
                <w:spacing w:val="1"/>
                <w:position w:val="1"/>
                <w:sz w:val="18"/>
                <w:szCs w:val="18"/>
                <w:lang w:eastAsia="sq-AL"/>
              </w:rPr>
              <w:t>t</w:t>
            </w:r>
            <w:r w:rsidRPr="005751A3">
              <w:rPr>
                <w:rFonts w:ascii="Times New Roman" w:hAnsi="Times New Roman"/>
                <w:spacing w:val="-1"/>
                <w:position w:val="1"/>
                <w:sz w:val="18"/>
                <w:szCs w:val="18"/>
                <w:lang w:eastAsia="sq-AL"/>
              </w:rPr>
              <w:t>i</w:t>
            </w:r>
            <w:r w:rsidRPr="005751A3">
              <w:rPr>
                <w:rFonts w:ascii="Times New Roman" w:hAnsi="Times New Roman"/>
                <w:position w:val="1"/>
                <w:sz w:val="18"/>
                <w:szCs w:val="18"/>
                <w:lang w:eastAsia="sq-AL"/>
              </w:rPr>
              <w:t>t g</w:t>
            </w:r>
            <w:r w:rsidRPr="005751A3">
              <w:rPr>
                <w:rFonts w:ascii="Times New Roman" w:hAnsi="Times New Roman"/>
                <w:spacing w:val="1"/>
                <w:position w:val="1"/>
                <w:sz w:val="18"/>
                <w:szCs w:val="18"/>
                <w:lang w:eastAsia="sq-AL"/>
              </w:rPr>
              <w:t>j</w:t>
            </w:r>
            <w:r w:rsidRPr="005751A3">
              <w:rPr>
                <w:rFonts w:ascii="Times New Roman" w:hAnsi="Times New Roman"/>
                <w:position w:val="1"/>
                <w:sz w:val="18"/>
                <w:szCs w:val="18"/>
                <w:lang w:eastAsia="sq-AL"/>
              </w:rPr>
              <w:t>a</w:t>
            </w:r>
            <w:r w:rsidRPr="005751A3">
              <w:rPr>
                <w:rFonts w:ascii="Times New Roman" w:hAnsi="Times New Roman"/>
                <w:spacing w:val="1"/>
                <w:position w:val="1"/>
                <w:sz w:val="18"/>
                <w:szCs w:val="18"/>
                <w:lang w:eastAsia="sq-AL"/>
              </w:rPr>
              <w:t>t</w:t>
            </w:r>
            <w:r w:rsidRPr="005751A3">
              <w:rPr>
                <w:rFonts w:ascii="Times New Roman" w:hAnsi="Times New Roman"/>
                <w:position w:val="1"/>
                <w:sz w:val="18"/>
                <w:szCs w:val="18"/>
                <w:lang w:eastAsia="sq-AL"/>
              </w:rPr>
              <w:t>ë</w:t>
            </w:r>
            <w:r w:rsidRPr="005751A3">
              <w:rPr>
                <w:rFonts w:ascii="Times New Roman" w:hAnsi="Times New Roman"/>
                <w:spacing w:val="-1"/>
                <w:position w:val="1"/>
                <w:sz w:val="18"/>
                <w:szCs w:val="18"/>
                <w:lang w:eastAsia="sq-AL"/>
              </w:rPr>
              <w:t xml:space="preserve"> </w:t>
            </w:r>
            <w:r w:rsidRPr="005751A3">
              <w:rPr>
                <w:rFonts w:ascii="Times New Roman" w:hAnsi="Times New Roman"/>
                <w:position w:val="1"/>
                <w:sz w:val="18"/>
                <w:szCs w:val="18"/>
                <w:lang w:eastAsia="sq-AL"/>
              </w:rPr>
              <w:t>deba</w:t>
            </w:r>
            <w:r w:rsidRPr="005751A3">
              <w:rPr>
                <w:rFonts w:ascii="Times New Roman" w:hAnsi="Times New Roman"/>
                <w:spacing w:val="1"/>
                <w:position w:val="1"/>
                <w:sz w:val="18"/>
                <w:szCs w:val="18"/>
                <w:lang w:eastAsia="sq-AL"/>
              </w:rPr>
              <w:t>t</w:t>
            </w:r>
            <w:r w:rsidRPr="005751A3">
              <w:rPr>
                <w:rFonts w:ascii="Times New Roman" w:hAnsi="Times New Roman"/>
                <w:position w:val="1"/>
                <w:sz w:val="18"/>
                <w:szCs w:val="18"/>
                <w:lang w:eastAsia="sq-AL"/>
              </w:rPr>
              <w:t>e</w:t>
            </w:r>
            <w:r w:rsidRPr="005751A3">
              <w:rPr>
                <w:rFonts w:ascii="Times New Roman" w:hAnsi="Times New Roman"/>
                <w:spacing w:val="-2"/>
                <w:position w:val="1"/>
                <w:sz w:val="18"/>
                <w:szCs w:val="18"/>
                <w:lang w:eastAsia="sq-AL"/>
              </w:rPr>
              <w:t>v</w:t>
            </w:r>
            <w:r w:rsidRPr="005751A3">
              <w:rPr>
                <w:rFonts w:ascii="Times New Roman" w:hAnsi="Times New Roman"/>
                <w:position w:val="1"/>
                <w:sz w:val="18"/>
                <w:szCs w:val="18"/>
                <w:lang w:eastAsia="sq-AL"/>
              </w:rPr>
              <w:t>e</w:t>
            </w:r>
            <w:r w:rsidRPr="005751A3">
              <w:rPr>
                <w:rFonts w:ascii="Times New Roman" w:hAnsi="Times New Roman"/>
                <w:spacing w:val="1"/>
                <w:position w:val="1"/>
                <w:sz w:val="18"/>
                <w:szCs w:val="18"/>
                <w:lang w:eastAsia="sq-AL"/>
              </w:rPr>
              <w:t xml:space="preserve"> </w:t>
            </w:r>
            <w:r w:rsidRPr="005751A3">
              <w:rPr>
                <w:rFonts w:ascii="Times New Roman" w:hAnsi="Times New Roman"/>
                <w:position w:val="1"/>
                <w:sz w:val="18"/>
                <w:szCs w:val="18"/>
                <w:lang w:eastAsia="sq-AL"/>
              </w:rPr>
              <w:t>në</w:t>
            </w:r>
            <w:r w:rsidRPr="005751A3">
              <w:rPr>
                <w:rFonts w:ascii="Times New Roman" w:hAnsi="Times New Roman"/>
                <w:spacing w:val="-1"/>
                <w:position w:val="1"/>
                <w:sz w:val="18"/>
                <w:szCs w:val="18"/>
                <w:lang w:eastAsia="sq-AL"/>
              </w:rPr>
              <w:t xml:space="preserve"> </w:t>
            </w:r>
            <w:r w:rsidRPr="005751A3">
              <w:rPr>
                <w:rFonts w:ascii="Times New Roman" w:hAnsi="Times New Roman"/>
                <w:spacing w:val="2"/>
                <w:position w:val="1"/>
                <w:sz w:val="18"/>
                <w:szCs w:val="18"/>
                <w:lang w:eastAsia="sq-AL"/>
              </w:rPr>
              <w:t>k</w:t>
            </w:r>
            <w:r w:rsidRPr="005751A3">
              <w:rPr>
                <w:rFonts w:ascii="Times New Roman" w:hAnsi="Times New Roman"/>
                <w:spacing w:val="-1"/>
                <w:position w:val="1"/>
                <w:sz w:val="18"/>
                <w:szCs w:val="18"/>
                <w:lang w:eastAsia="sq-AL"/>
              </w:rPr>
              <w:t>l</w:t>
            </w:r>
            <w:r w:rsidRPr="005751A3">
              <w:rPr>
                <w:rFonts w:ascii="Times New Roman" w:hAnsi="Times New Roman"/>
                <w:position w:val="1"/>
                <w:sz w:val="18"/>
                <w:szCs w:val="18"/>
                <w:lang w:eastAsia="sq-AL"/>
              </w:rPr>
              <w:t>asë;</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pacing w:val="-2"/>
                <w:position w:val="1"/>
                <w:sz w:val="18"/>
                <w:szCs w:val="18"/>
                <w:lang w:eastAsia="sq-AL"/>
              </w:rPr>
              <w:t>V</w:t>
            </w:r>
            <w:r w:rsidRPr="005751A3">
              <w:rPr>
                <w:rFonts w:ascii="Times New Roman" w:hAnsi="Times New Roman"/>
                <w:spacing w:val="-1"/>
                <w:position w:val="1"/>
                <w:sz w:val="18"/>
                <w:szCs w:val="18"/>
                <w:lang w:eastAsia="sq-AL"/>
              </w:rPr>
              <w:t>le</w:t>
            </w:r>
            <w:r w:rsidRPr="005751A3">
              <w:rPr>
                <w:rFonts w:ascii="Times New Roman" w:hAnsi="Times New Roman"/>
                <w:spacing w:val="1"/>
                <w:position w:val="1"/>
                <w:sz w:val="18"/>
                <w:szCs w:val="18"/>
                <w:lang w:eastAsia="sq-AL"/>
              </w:rPr>
              <w:t>r</w:t>
            </w:r>
            <w:r w:rsidRPr="005751A3">
              <w:rPr>
                <w:rFonts w:ascii="Times New Roman" w:hAnsi="Times New Roman"/>
                <w:spacing w:val="-1"/>
                <w:position w:val="1"/>
                <w:sz w:val="18"/>
                <w:szCs w:val="18"/>
                <w:lang w:eastAsia="sq-AL"/>
              </w:rPr>
              <w:t>ësi</w:t>
            </w:r>
            <w:r w:rsidRPr="005751A3">
              <w:rPr>
                <w:rFonts w:ascii="Times New Roman" w:hAnsi="Times New Roman"/>
                <w:spacing w:val="1"/>
                <w:position w:val="1"/>
                <w:sz w:val="18"/>
                <w:szCs w:val="18"/>
                <w:lang w:eastAsia="sq-AL"/>
              </w:rPr>
              <w:t>m</w:t>
            </w:r>
            <w:r w:rsidRPr="005751A3">
              <w:rPr>
                <w:rFonts w:ascii="Times New Roman" w:hAnsi="Times New Roman"/>
                <w:position w:val="1"/>
                <w:sz w:val="18"/>
                <w:szCs w:val="18"/>
                <w:lang w:eastAsia="sq-AL"/>
              </w:rPr>
              <w:t>i</w:t>
            </w:r>
            <w:r w:rsidRPr="005751A3">
              <w:rPr>
                <w:rFonts w:ascii="Times New Roman" w:hAnsi="Times New Roman"/>
                <w:spacing w:val="1"/>
                <w:position w:val="1"/>
                <w:sz w:val="18"/>
                <w:szCs w:val="18"/>
                <w:lang w:eastAsia="sq-AL"/>
              </w:rPr>
              <w:t xml:space="preserve"> </w:t>
            </w:r>
            <w:r w:rsidRPr="005751A3">
              <w:rPr>
                <w:rFonts w:ascii="Times New Roman" w:hAnsi="Times New Roman"/>
                <w:position w:val="1"/>
                <w:sz w:val="18"/>
                <w:szCs w:val="18"/>
                <w:lang w:eastAsia="sq-AL"/>
              </w:rPr>
              <w:t>i</w:t>
            </w:r>
            <w:r w:rsidRPr="005751A3">
              <w:rPr>
                <w:rFonts w:ascii="Times New Roman" w:hAnsi="Times New Roman"/>
                <w:spacing w:val="1"/>
                <w:position w:val="1"/>
                <w:sz w:val="18"/>
                <w:szCs w:val="18"/>
                <w:lang w:eastAsia="sq-AL"/>
              </w:rPr>
              <w:t xml:space="preserve"> </w:t>
            </w:r>
            <w:r w:rsidRPr="005751A3">
              <w:rPr>
                <w:rFonts w:ascii="Times New Roman" w:hAnsi="Times New Roman"/>
                <w:spacing w:val="-1"/>
                <w:position w:val="1"/>
                <w:sz w:val="18"/>
                <w:szCs w:val="18"/>
                <w:lang w:eastAsia="sq-AL"/>
              </w:rPr>
              <w:t>de</w:t>
            </w:r>
            <w:r w:rsidRPr="005751A3">
              <w:rPr>
                <w:rFonts w:ascii="Times New Roman" w:hAnsi="Times New Roman"/>
                <w:spacing w:val="1"/>
                <w:position w:val="1"/>
                <w:sz w:val="18"/>
                <w:szCs w:val="18"/>
                <w:lang w:eastAsia="sq-AL"/>
              </w:rPr>
              <w:t>t</w:t>
            </w:r>
            <w:r w:rsidRPr="005751A3">
              <w:rPr>
                <w:rFonts w:ascii="Times New Roman" w:hAnsi="Times New Roman"/>
                <w:spacing w:val="-2"/>
                <w:position w:val="1"/>
                <w:sz w:val="18"/>
                <w:szCs w:val="18"/>
                <w:lang w:eastAsia="sq-AL"/>
              </w:rPr>
              <w:t>y</w:t>
            </w:r>
            <w:r w:rsidRPr="005751A3">
              <w:rPr>
                <w:rFonts w:ascii="Times New Roman" w:hAnsi="Times New Roman"/>
                <w:spacing w:val="1"/>
                <w:position w:val="1"/>
                <w:sz w:val="18"/>
                <w:szCs w:val="18"/>
                <w:lang w:eastAsia="sq-AL"/>
              </w:rPr>
              <w:t>r</w:t>
            </w:r>
            <w:r w:rsidRPr="005751A3">
              <w:rPr>
                <w:rFonts w:ascii="Times New Roman" w:hAnsi="Times New Roman"/>
                <w:spacing w:val="-1"/>
                <w:position w:val="1"/>
                <w:sz w:val="18"/>
                <w:szCs w:val="18"/>
                <w:lang w:eastAsia="sq-AL"/>
              </w:rPr>
              <w:t>a</w:t>
            </w:r>
            <w:r w:rsidRPr="005751A3">
              <w:rPr>
                <w:rFonts w:ascii="Times New Roman" w:hAnsi="Times New Roman"/>
                <w:spacing w:val="-2"/>
                <w:position w:val="1"/>
                <w:sz w:val="18"/>
                <w:szCs w:val="18"/>
                <w:lang w:eastAsia="sq-AL"/>
              </w:rPr>
              <w:t>v</w:t>
            </w:r>
            <w:r w:rsidRPr="005751A3">
              <w:rPr>
                <w:rFonts w:ascii="Times New Roman" w:hAnsi="Times New Roman"/>
                <w:position w:val="1"/>
                <w:sz w:val="18"/>
                <w:szCs w:val="18"/>
                <w:lang w:eastAsia="sq-AL"/>
              </w:rPr>
              <w:t>e</w:t>
            </w:r>
            <w:r w:rsidRPr="005751A3">
              <w:rPr>
                <w:rFonts w:ascii="Times New Roman" w:hAnsi="Times New Roman"/>
                <w:spacing w:val="1"/>
                <w:position w:val="1"/>
                <w:sz w:val="18"/>
                <w:szCs w:val="18"/>
                <w:lang w:eastAsia="sq-AL"/>
              </w:rPr>
              <w:t xml:space="preserve"> t</w:t>
            </w:r>
            <w:r w:rsidRPr="005751A3">
              <w:rPr>
                <w:rFonts w:ascii="Times New Roman" w:hAnsi="Times New Roman"/>
                <w:position w:val="1"/>
                <w:sz w:val="18"/>
                <w:szCs w:val="18"/>
                <w:lang w:eastAsia="sq-AL"/>
              </w:rPr>
              <w:t>ë</w:t>
            </w:r>
            <w:r w:rsidRPr="005751A3">
              <w:rPr>
                <w:rFonts w:ascii="Times New Roman" w:hAnsi="Times New Roman"/>
                <w:spacing w:val="1"/>
                <w:position w:val="1"/>
                <w:sz w:val="18"/>
                <w:szCs w:val="18"/>
                <w:lang w:eastAsia="sq-AL"/>
              </w:rPr>
              <w:t xml:space="preserve"> </w:t>
            </w:r>
            <w:r w:rsidRPr="005751A3">
              <w:rPr>
                <w:rFonts w:ascii="Times New Roman" w:hAnsi="Times New Roman"/>
                <w:spacing w:val="-1"/>
                <w:position w:val="1"/>
                <w:sz w:val="18"/>
                <w:szCs w:val="18"/>
                <w:lang w:eastAsia="sq-AL"/>
              </w:rPr>
              <w:t>s</w:t>
            </w:r>
            <w:r w:rsidRPr="005751A3">
              <w:rPr>
                <w:rFonts w:ascii="Times New Roman" w:hAnsi="Times New Roman"/>
                <w:spacing w:val="-3"/>
                <w:position w:val="1"/>
                <w:sz w:val="18"/>
                <w:szCs w:val="18"/>
                <w:lang w:eastAsia="sq-AL"/>
              </w:rPr>
              <w:t>h</w:t>
            </w:r>
            <w:r w:rsidRPr="005751A3">
              <w:rPr>
                <w:rFonts w:ascii="Times New Roman" w:hAnsi="Times New Roman"/>
                <w:spacing w:val="1"/>
                <w:position w:val="1"/>
                <w:sz w:val="18"/>
                <w:szCs w:val="18"/>
                <w:lang w:eastAsia="sq-AL"/>
              </w:rPr>
              <w:t>t</w:t>
            </w:r>
            <w:r w:rsidRPr="005751A3">
              <w:rPr>
                <w:rFonts w:ascii="Times New Roman" w:hAnsi="Times New Roman"/>
                <w:spacing w:val="-1"/>
                <w:position w:val="1"/>
                <w:sz w:val="18"/>
                <w:szCs w:val="18"/>
                <w:lang w:eastAsia="sq-AL"/>
              </w:rPr>
              <w:t>ëpisë;</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eastAsia="sq-AL"/>
              </w:rPr>
              <w:t>Vetëvlerësim;</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eastAsia="sq-AL"/>
              </w:rPr>
              <w:t xml:space="preserve">Intervistë me një listë treguesish; </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eastAsia="sq-AL"/>
              </w:rPr>
              <w:t>Vëzhgim me një listë të plotë treguesish,</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z w:val="18"/>
                <w:szCs w:val="18"/>
                <w:lang w:eastAsia="sq-AL"/>
              </w:rPr>
              <w:t>Prezantim me gojë ose me shkrim, projekt kurrikular;</w:t>
            </w:r>
          </w:p>
          <w:p w:rsidR="00CE5A95" w:rsidRPr="005751A3" w:rsidRDefault="00CE5A95" w:rsidP="005751A3">
            <w:pPr>
              <w:pStyle w:val="ListParagraph"/>
              <w:numPr>
                <w:ilvl w:val="0"/>
                <w:numId w:val="10"/>
              </w:numPr>
              <w:spacing w:after="0" w:line="240" w:lineRule="auto"/>
              <w:ind w:left="0"/>
              <w:rPr>
                <w:rFonts w:ascii="Times New Roman" w:hAnsi="Times New Roman"/>
                <w:sz w:val="18"/>
                <w:szCs w:val="18"/>
                <w:lang w:eastAsia="sq-AL"/>
              </w:rPr>
            </w:pPr>
            <w:r w:rsidRPr="005751A3">
              <w:rPr>
                <w:rFonts w:ascii="Times New Roman" w:hAnsi="Times New Roman"/>
                <w:spacing w:val="1"/>
                <w:position w:val="1"/>
                <w:sz w:val="18"/>
                <w:szCs w:val="18"/>
                <w:lang w:eastAsia="sq-AL"/>
              </w:rPr>
              <w:t>T</w:t>
            </w:r>
            <w:r w:rsidRPr="005751A3">
              <w:rPr>
                <w:rFonts w:ascii="Times New Roman" w:hAnsi="Times New Roman"/>
                <w:position w:val="1"/>
                <w:sz w:val="18"/>
                <w:szCs w:val="18"/>
                <w:lang w:eastAsia="sq-AL"/>
              </w:rPr>
              <w:t>e</w:t>
            </w:r>
            <w:r w:rsidRPr="005751A3">
              <w:rPr>
                <w:rFonts w:ascii="Times New Roman" w:hAnsi="Times New Roman"/>
                <w:spacing w:val="1"/>
                <w:position w:val="1"/>
                <w:sz w:val="18"/>
                <w:szCs w:val="18"/>
                <w:lang w:eastAsia="sq-AL"/>
              </w:rPr>
              <w:t>st</w:t>
            </w:r>
            <w:r w:rsidRPr="005751A3">
              <w:rPr>
                <w:rFonts w:ascii="Times New Roman" w:hAnsi="Times New Roman"/>
                <w:spacing w:val="3"/>
                <w:position w:val="1"/>
                <w:sz w:val="18"/>
                <w:szCs w:val="18"/>
                <w:lang w:eastAsia="sq-AL"/>
              </w:rPr>
              <w:t xml:space="preserve"> </w:t>
            </w:r>
            <w:r w:rsidRPr="005751A3">
              <w:rPr>
                <w:rFonts w:ascii="Times New Roman" w:hAnsi="Times New Roman"/>
                <w:position w:val="1"/>
                <w:sz w:val="18"/>
                <w:szCs w:val="18"/>
                <w:lang w:eastAsia="sq-AL"/>
              </w:rPr>
              <w:t>p</w:t>
            </w:r>
            <w:r w:rsidRPr="005751A3">
              <w:rPr>
                <w:rFonts w:ascii="Times New Roman" w:hAnsi="Times New Roman"/>
                <w:spacing w:val="-3"/>
                <w:position w:val="1"/>
                <w:sz w:val="18"/>
                <w:szCs w:val="18"/>
                <w:lang w:eastAsia="sq-AL"/>
              </w:rPr>
              <w:t>ë</w:t>
            </w:r>
            <w:r w:rsidRPr="005751A3">
              <w:rPr>
                <w:rFonts w:ascii="Times New Roman" w:hAnsi="Times New Roman"/>
                <w:position w:val="1"/>
                <w:sz w:val="18"/>
                <w:szCs w:val="18"/>
                <w:lang w:eastAsia="sq-AL"/>
              </w:rPr>
              <w:t>r</w:t>
            </w:r>
            <w:r w:rsidRPr="005751A3">
              <w:rPr>
                <w:rFonts w:ascii="Times New Roman" w:hAnsi="Times New Roman"/>
                <w:spacing w:val="2"/>
                <w:position w:val="1"/>
                <w:sz w:val="18"/>
                <w:szCs w:val="18"/>
                <w:lang w:eastAsia="sq-AL"/>
              </w:rPr>
              <w:t xml:space="preserve"> </w:t>
            </w:r>
            <w:r w:rsidRPr="005751A3">
              <w:rPr>
                <w:rFonts w:ascii="Times New Roman" w:hAnsi="Times New Roman"/>
                <w:spacing w:val="-3"/>
                <w:position w:val="1"/>
                <w:sz w:val="18"/>
                <w:szCs w:val="18"/>
                <w:lang w:eastAsia="sq-AL"/>
              </w:rPr>
              <w:t>n</w:t>
            </w:r>
            <w:r w:rsidRPr="005751A3">
              <w:rPr>
                <w:rFonts w:ascii="Times New Roman" w:hAnsi="Times New Roman"/>
                <w:spacing w:val="1"/>
                <w:position w:val="1"/>
                <w:sz w:val="18"/>
                <w:szCs w:val="18"/>
                <w:lang w:eastAsia="sq-AL"/>
              </w:rPr>
              <w:t>j</w:t>
            </w:r>
            <w:r w:rsidRPr="005751A3">
              <w:rPr>
                <w:rFonts w:ascii="Times New Roman" w:hAnsi="Times New Roman"/>
                <w:position w:val="1"/>
                <w:sz w:val="18"/>
                <w:szCs w:val="18"/>
                <w:lang w:eastAsia="sq-AL"/>
              </w:rPr>
              <w:t>ë</w:t>
            </w:r>
            <w:r w:rsidRPr="005751A3">
              <w:rPr>
                <w:rFonts w:ascii="Times New Roman" w:hAnsi="Times New Roman"/>
                <w:spacing w:val="-4"/>
                <w:position w:val="1"/>
                <w:sz w:val="18"/>
                <w:szCs w:val="18"/>
                <w:lang w:eastAsia="sq-AL"/>
              </w:rPr>
              <w:t xml:space="preserve"> </w:t>
            </w:r>
            <w:r w:rsidRPr="005751A3">
              <w:rPr>
                <w:rFonts w:ascii="Times New Roman" w:hAnsi="Times New Roman"/>
                <w:spacing w:val="1"/>
                <w:position w:val="1"/>
                <w:sz w:val="18"/>
                <w:szCs w:val="18"/>
                <w:lang w:eastAsia="sq-AL"/>
              </w:rPr>
              <w:t>gr</w:t>
            </w:r>
            <w:r w:rsidRPr="005751A3">
              <w:rPr>
                <w:rFonts w:ascii="Times New Roman" w:hAnsi="Times New Roman"/>
                <w:position w:val="1"/>
                <w:sz w:val="18"/>
                <w:szCs w:val="18"/>
                <w:lang w:eastAsia="sq-AL"/>
              </w:rPr>
              <w:t>up</w:t>
            </w:r>
            <w:r w:rsidRPr="005751A3">
              <w:rPr>
                <w:rFonts w:ascii="Times New Roman" w:hAnsi="Times New Roman"/>
                <w:spacing w:val="-1"/>
                <w:position w:val="1"/>
                <w:sz w:val="18"/>
                <w:szCs w:val="18"/>
                <w:lang w:eastAsia="sq-AL"/>
              </w:rPr>
              <w:t xml:space="preserve"> </w:t>
            </w:r>
            <w:r w:rsidRPr="005751A3">
              <w:rPr>
                <w:rFonts w:ascii="Times New Roman" w:hAnsi="Times New Roman"/>
                <w:spacing w:val="1"/>
                <w:position w:val="1"/>
                <w:sz w:val="18"/>
                <w:szCs w:val="18"/>
                <w:lang w:eastAsia="sq-AL"/>
              </w:rPr>
              <w:t>t</w:t>
            </w:r>
            <w:r w:rsidRPr="005751A3">
              <w:rPr>
                <w:rFonts w:ascii="Times New Roman" w:hAnsi="Times New Roman"/>
                <w:spacing w:val="-3"/>
                <w:position w:val="1"/>
                <w:sz w:val="18"/>
                <w:szCs w:val="18"/>
                <w:lang w:eastAsia="sq-AL"/>
              </w:rPr>
              <w:t>e</w:t>
            </w:r>
            <w:r w:rsidRPr="005751A3">
              <w:rPr>
                <w:rFonts w:ascii="Times New Roman" w:hAnsi="Times New Roman"/>
                <w:spacing w:val="1"/>
                <w:position w:val="1"/>
                <w:sz w:val="18"/>
                <w:szCs w:val="18"/>
                <w:lang w:eastAsia="sq-AL"/>
              </w:rPr>
              <w:t>m</w:t>
            </w:r>
            <w:r w:rsidRPr="005751A3">
              <w:rPr>
                <w:rFonts w:ascii="Times New Roman" w:hAnsi="Times New Roman"/>
                <w:position w:val="1"/>
                <w:sz w:val="18"/>
                <w:szCs w:val="18"/>
                <w:lang w:eastAsia="sq-AL"/>
              </w:rPr>
              <w:t>a</w:t>
            </w:r>
            <w:r w:rsidRPr="005751A3">
              <w:rPr>
                <w:rFonts w:ascii="Times New Roman" w:hAnsi="Times New Roman"/>
                <w:spacing w:val="1"/>
                <w:position w:val="1"/>
                <w:sz w:val="18"/>
                <w:szCs w:val="18"/>
                <w:lang w:eastAsia="sq-AL"/>
              </w:rPr>
              <w:t>s</w:t>
            </w:r>
            <w:r w:rsidRPr="005751A3">
              <w:rPr>
                <w:rFonts w:ascii="Times New Roman" w:hAnsi="Times New Roman"/>
                <w:position w:val="1"/>
                <w:sz w:val="18"/>
                <w:szCs w:val="18"/>
                <w:lang w:eastAsia="sq-AL"/>
              </w:rPr>
              <w:t>h</w:t>
            </w:r>
            <w:r w:rsidRPr="005751A3">
              <w:rPr>
                <w:rFonts w:ascii="Times New Roman" w:hAnsi="Times New Roman"/>
                <w:spacing w:val="-1"/>
                <w:position w:val="1"/>
                <w:sz w:val="18"/>
                <w:szCs w:val="18"/>
                <w:lang w:eastAsia="sq-AL"/>
              </w:rPr>
              <w:t xml:space="preserve"> </w:t>
            </w:r>
            <w:r w:rsidRPr="005751A3">
              <w:rPr>
                <w:rFonts w:ascii="Times New Roman" w:hAnsi="Times New Roman"/>
                <w:spacing w:val="1"/>
                <w:position w:val="1"/>
                <w:sz w:val="18"/>
                <w:szCs w:val="18"/>
                <w:lang w:eastAsia="sq-AL"/>
              </w:rPr>
              <w:t>t</w:t>
            </w:r>
            <w:r w:rsidRPr="005751A3">
              <w:rPr>
                <w:rFonts w:ascii="Times New Roman" w:hAnsi="Times New Roman"/>
                <w:position w:val="1"/>
                <w:sz w:val="18"/>
                <w:szCs w:val="18"/>
                <w:lang w:eastAsia="sq-AL"/>
              </w:rPr>
              <w:t>ë</w:t>
            </w:r>
            <w:r w:rsidRPr="005751A3">
              <w:rPr>
                <w:rFonts w:ascii="Times New Roman" w:hAnsi="Times New Roman"/>
                <w:spacing w:val="-1"/>
                <w:position w:val="1"/>
                <w:sz w:val="18"/>
                <w:szCs w:val="18"/>
                <w:lang w:eastAsia="sq-AL"/>
              </w:rPr>
              <w:t xml:space="preserve"> </w:t>
            </w:r>
            <w:r w:rsidRPr="005751A3">
              <w:rPr>
                <w:rFonts w:ascii="Times New Roman" w:hAnsi="Times New Roman"/>
                <w:spacing w:val="1"/>
                <w:position w:val="1"/>
                <w:sz w:val="18"/>
                <w:szCs w:val="18"/>
                <w:lang w:eastAsia="sq-AL"/>
              </w:rPr>
              <w:t>c</w:t>
            </w:r>
            <w:r w:rsidRPr="005751A3">
              <w:rPr>
                <w:rFonts w:ascii="Times New Roman" w:hAnsi="Times New Roman"/>
                <w:spacing w:val="-3"/>
                <w:position w:val="1"/>
                <w:sz w:val="18"/>
                <w:szCs w:val="18"/>
                <w:lang w:eastAsia="sq-AL"/>
              </w:rPr>
              <w:t>a</w:t>
            </w:r>
            <w:r w:rsidRPr="005751A3">
              <w:rPr>
                <w:rFonts w:ascii="Times New Roman" w:hAnsi="Times New Roman"/>
                <w:spacing w:val="2"/>
                <w:position w:val="1"/>
                <w:sz w:val="18"/>
                <w:szCs w:val="18"/>
                <w:lang w:eastAsia="sq-AL"/>
              </w:rPr>
              <w:t>k</w:t>
            </w:r>
            <w:r w:rsidRPr="005751A3">
              <w:rPr>
                <w:rFonts w:ascii="Times New Roman" w:hAnsi="Times New Roman"/>
                <w:spacing w:val="1"/>
                <w:position w:val="1"/>
                <w:sz w:val="18"/>
                <w:szCs w:val="18"/>
                <w:lang w:eastAsia="sq-AL"/>
              </w:rPr>
              <w:t>t</w:t>
            </w:r>
            <w:r w:rsidRPr="005751A3">
              <w:rPr>
                <w:rFonts w:ascii="Times New Roman" w:hAnsi="Times New Roman"/>
                <w:position w:val="1"/>
                <w:sz w:val="18"/>
                <w:szCs w:val="18"/>
                <w:lang w:eastAsia="sq-AL"/>
              </w:rPr>
              <w:t>u</w:t>
            </w:r>
            <w:r w:rsidRPr="005751A3">
              <w:rPr>
                <w:rFonts w:ascii="Times New Roman" w:hAnsi="Times New Roman"/>
                <w:spacing w:val="-3"/>
                <w:position w:val="1"/>
                <w:sz w:val="18"/>
                <w:szCs w:val="18"/>
                <w:lang w:eastAsia="sq-AL"/>
              </w:rPr>
              <w:t>a</w:t>
            </w:r>
            <w:r w:rsidRPr="005751A3">
              <w:rPr>
                <w:rFonts w:ascii="Times New Roman" w:hAnsi="Times New Roman"/>
                <w:spacing w:val="1"/>
                <w:position w:val="1"/>
                <w:sz w:val="18"/>
                <w:szCs w:val="18"/>
                <w:lang w:eastAsia="sq-AL"/>
              </w:rPr>
              <w:t>ra;</w:t>
            </w:r>
          </w:p>
          <w:p w:rsidR="00CE5A95" w:rsidRPr="005751A3" w:rsidRDefault="00CE5A95" w:rsidP="005751A3">
            <w:pPr>
              <w:spacing w:after="0"/>
              <w:rPr>
                <w:rFonts w:ascii="Times New Roman" w:hAnsi="Times New Roman"/>
                <w:sz w:val="18"/>
                <w:szCs w:val="18"/>
                <w:lang w:val="sq-AL" w:eastAsia="sq-AL"/>
              </w:rPr>
            </w:pPr>
            <w:r w:rsidRPr="005751A3">
              <w:rPr>
                <w:rFonts w:ascii="Times New Roman" w:hAnsi="Times New Roman"/>
                <w:position w:val="1"/>
                <w:sz w:val="18"/>
                <w:szCs w:val="18"/>
                <w:lang w:val="sq-AL" w:eastAsia="sq-AL"/>
              </w:rPr>
              <w:t>Vlerësim i portofolit</w:t>
            </w:r>
          </w:p>
        </w:tc>
        <w:tc>
          <w:tcPr>
            <w:tcW w:w="1361" w:type="dxa"/>
            <w:vMerge w:val="restart"/>
            <w:shd w:val="clear" w:color="auto" w:fill="auto"/>
          </w:tcPr>
          <w:p w:rsidR="00CE5A95" w:rsidRPr="007012DC" w:rsidRDefault="00CE5A95" w:rsidP="005751A3">
            <w:pPr>
              <w:autoSpaceDE w:val="0"/>
              <w:autoSpaceDN w:val="0"/>
              <w:adjustRightInd w:val="0"/>
              <w:spacing w:after="0"/>
              <w:rPr>
                <w:rFonts w:ascii="Times New Roman" w:eastAsia="Calibri" w:hAnsi="Times New Roman"/>
                <w:sz w:val="18"/>
                <w:szCs w:val="18"/>
                <w:lang w:val="sq-AL" w:eastAsia="sq-AL"/>
              </w:rPr>
            </w:pPr>
            <w:r w:rsidRPr="007012DC">
              <w:rPr>
                <w:rFonts w:ascii="Times New Roman Italic" w:eastAsia="Calibri" w:hAnsi="Times New Roman Italic" w:cs="Times New Roman Italic"/>
                <w:b/>
                <w:i/>
                <w:iCs/>
                <w:sz w:val="18"/>
                <w:szCs w:val="18"/>
                <w:lang w:val="sq-AL" w:eastAsia="sq-AL"/>
              </w:rPr>
              <w:t>Mjetet verbale,</w:t>
            </w:r>
            <w:r w:rsidRPr="007012DC">
              <w:rPr>
                <w:rFonts w:ascii="Times New Roman Italic" w:eastAsia="Calibri" w:hAnsi="Times New Roman Italic" w:cs="Times New Roman Italic"/>
                <w:i/>
                <w:iCs/>
                <w:sz w:val="18"/>
                <w:szCs w:val="18"/>
                <w:lang w:val="sq-AL" w:eastAsia="sq-AL"/>
              </w:rPr>
              <w:t xml:space="preserve"> tekstet si: </w:t>
            </w:r>
            <w:r w:rsidRPr="007012DC">
              <w:rPr>
                <w:rFonts w:ascii="Times New Roman" w:eastAsia="Calibri" w:hAnsi="Times New Roman"/>
                <w:sz w:val="18"/>
                <w:szCs w:val="18"/>
                <w:lang w:val="sq-AL" w:eastAsia="sq-AL"/>
              </w:rPr>
              <w:t xml:space="preserve">teksti i nxënësit, Fizika 10, Udhëzuesi për  mësuesin, Fletorja e punës për nxënësin, tekste ushtrimesh, revista “ Mësuesi”, </w:t>
            </w:r>
          </w:p>
          <w:p w:rsidR="00CE5A95" w:rsidRPr="007012DC" w:rsidRDefault="00CE5A95" w:rsidP="005751A3">
            <w:pPr>
              <w:autoSpaceDE w:val="0"/>
              <w:autoSpaceDN w:val="0"/>
              <w:adjustRightInd w:val="0"/>
              <w:spacing w:after="0"/>
              <w:rPr>
                <w:rFonts w:ascii="Times New Roman" w:eastAsia="Calibri" w:hAnsi="Times New Roman"/>
                <w:sz w:val="18"/>
                <w:szCs w:val="18"/>
                <w:lang w:val="sq-AL" w:eastAsia="sq-AL"/>
              </w:rPr>
            </w:pPr>
            <w:r w:rsidRPr="007012DC">
              <w:rPr>
                <w:rFonts w:ascii="Times New Roman" w:eastAsia="Calibri" w:hAnsi="Times New Roman"/>
                <w:sz w:val="18"/>
                <w:szCs w:val="18"/>
                <w:lang w:val="sq-AL" w:eastAsia="sq-AL"/>
              </w:rPr>
              <w:t>materiale psiko pedagogjike, enciklopedi etj.</w:t>
            </w:r>
          </w:p>
          <w:p w:rsidR="00CE5A95" w:rsidRPr="007012DC" w:rsidRDefault="00CE5A95" w:rsidP="005751A3">
            <w:pPr>
              <w:autoSpaceDE w:val="0"/>
              <w:autoSpaceDN w:val="0"/>
              <w:adjustRightInd w:val="0"/>
              <w:spacing w:after="0"/>
              <w:rPr>
                <w:rFonts w:ascii="Times New Roman" w:eastAsia="Calibri" w:hAnsi="Times New Roman"/>
                <w:sz w:val="18"/>
                <w:szCs w:val="18"/>
                <w:lang w:val="sq-AL" w:eastAsia="sq-AL"/>
              </w:rPr>
            </w:pPr>
            <w:r w:rsidRPr="007012DC">
              <w:rPr>
                <w:rFonts w:ascii="Times New Roman Italic" w:eastAsia="Calibri" w:hAnsi="Times New Roman Italic" w:cs="Times New Roman Italic"/>
                <w:b/>
                <w:i/>
                <w:iCs/>
                <w:sz w:val="18"/>
                <w:szCs w:val="18"/>
                <w:lang w:val="sq-AL" w:eastAsia="sq-AL"/>
              </w:rPr>
              <w:t>Mjetet pamore natyrore</w:t>
            </w:r>
            <w:r w:rsidRPr="007012DC">
              <w:rPr>
                <w:rFonts w:ascii="Times New Roman Italic" w:eastAsia="Calibri" w:hAnsi="Times New Roman Italic" w:cs="Times New Roman Italic"/>
                <w:i/>
                <w:iCs/>
                <w:sz w:val="18"/>
                <w:szCs w:val="18"/>
                <w:lang w:val="sq-AL" w:eastAsia="sq-AL"/>
              </w:rPr>
              <w:t xml:space="preserve"> si: </w:t>
            </w:r>
            <w:r w:rsidRPr="007012DC">
              <w:rPr>
                <w:rFonts w:ascii="Times New Roman" w:eastAsia="Calibri" w:hAnsi="Times New Roman"/>
                <w:sz w:val="18"/>
                <w:szCs w:val="18"/>
                <w:lang w:val="sq-AL" w:eastAsia="sq-AL"/>
              </w:rPr>
              <w:t>objektet natyrore të gjalla ose jo të gjalla, koleksionet.</w:t>
            </w:r>
          </w:p>
          <w:p w:rsidR="00CE5A95" w:rsidRPr="007012DC" w:rsidRDefault="00CE5A95" w:rsidP="005751A3">
            <w:pPr>
              <w:autoSpaceDE w:val="0"/>
              <w:autoSpaceDN w:val="0"/>
              <w:adjustRightInd w:val="0"/>
              <w:spacing w:after="0"/>
              <w:rPr>
                <w:rFonts w:ascii="Times New Roman" w:eastAsia="Calibri" w:hAnsi="Times New Roman"/>
                <w:sz w:val="18"/>
                <w:szCs w:val="18"/>
                <w:lang w:val="de-DE" w:eastAsia="sq-AL"/>
              </w:rPr>
            </w:pPr>
            <w:r w:rsidRPr="007012DC">
              <w:rPr>
                <w:rFonts w:ascii="Times New Roman Italic" w:eastAsia="Calibri" w:hAnsi="Times New Roman Italic" w:cs="Times New Roman Italic"/>
                <w:b/>
                <w:i/>
                <w:iCs/>
                <w:sz w:val="18"/>
                <w:szCs w:val="18"/>
                <w:lang w:val="de-DE" w:eastAsia="sq-AL"/>
              </w:rPr>
              <w:t>Mjetet artificiale</w:t>
            </w:r>
            <w:r w:rsidRPr="007012DC">
              <w:rPr>
                <w:rFonts w:ascii="Times New Roman Italic" w:eastAsia="Calibri" w:hAnsi="Times New Roman Italic" w:cs="Times New Roman Italic"/>
                <w:i/>
                <w:iCs/>
                <w:sz w:val="18"/>
                <w:szCs w:val="18"/>
                <w:lang w:val="de-DE" w:eastAsia="sq-AL"/>
              </w:rPr>
              <w:t xml:space="preserve"> si: </w:t>
            </w:r>
            <w:r w:rsidRPr="007012DC">
              <w:rPr>
                <w:rFonts w:ascii="Times New Roman" w:eastAsia="Calibri" w:hAnsi="Times New Roman"/>
                <w:sz w:val="18"/>
                <w:szCs w:val="18"/>
                <w:lang w:val="de-DE" w:eastAsia="sq-AL"/>
              </w:rPr>
              <w:t>maketet, modelet, fotografitë, vizatimet, skemat, tabelat, posterat, fotografitë, pikturat, diagramet, mjetet</w:t>
            </w:r>
          </w:p>
          <w:p w:rsidR="00CE5A95" w:rsidRPr="007012DC" w:rsidRDefault="00CE5A95" w:rsidP="005751A3">
            <w:pPr>
              <w:autoSpaceDE w:val="0"/>
              <w:autoSpaceDN w:val="0"/>
              <w:adjustRightInd w:val="0"/>
              <w:spacing w:after="0"/>
              <w:rPr>
                <w:rFonts w:ascii="Times New Roman Italic" w:eastAsia="Calibri" w:hAnsi="Times New Roman Italic" w:cs="Times New Roman Italic"/>
                <w:i/>
                <w:iCs/>
                <w:sz w:val="18"/>
                <w:szCs w:val="18"/>
                <w:lang w:val="de-DE" w:eastAsia="sq-AL"/>
              </w:rPr>
            </w:pPr>
            <w:r w:rsidRPr="007012DC">
              <w:rPr>
                <w:rFonts w:ascii="Times New Roman" w:eastAsia="Calibri" w:hAnsi="Times New Roman"/>
                <w:sz w:val="18"/>
                <w:szCs w:val="18"/>
                <w:lang w:val="de-DE" w:eastAsia="sq-AL"/>
              </w:rPr>
              <w:t>grafike etj.</w:t>
            </w:r>
          </w:p>
          <w:p w:rsidR="00CE5A95" w:rsidRPr="007012DC" w:rsidRDefault="00CE5A95" w:rsidP="005751A3">
            <w:pPr>
              <w:autoSpaceDE w:val="0"/>
              <w:autoSpaceDN w:val="0"/>
              <w:adjustRightInd w:val="0"/>
              <w:spacing w:after="0"/>
              <w:rPr>
                <w:rFonts w:eastAsia="Calibri" w:cs="Calibri"/>
                <w:sz w:val="18"/>
                <w:szCs w:val="18"/>
                <w:lang w:val="de-DE" w:eastAsia="sq-AL"/>
              </w:rPr>
            </w:pPr>
            <w:r w:rsidRPr="007012DC">
              <w:rPr>
                <w:rFonts w:ascii="Times New Roman Italic" w:eastAsia="Calibri" w:hAnsi="Times New Roman Italic" w:cs="Times New Roman Italic"/>
                <w:b/>
                <w:i/>
                <w:iCs/>
                <w:sz w:val="18"/>
                <w:szCs w:val="18"/>
                <w:lang w:val="de-DE" w:eastAsia="sq-AL"/>
              </w:rPr>
              <w:t xml:space="preserve">Mjetet audiovizive </w:t>
            </w:r>
            <w:r w:rsidRPr="007012DC">
              <w:rPr>
                <w:rFonts w:ascii="Times New Roman Italic" w:eastAsia="Calibri" w:hAnsi="Times New Roman Italic" w:cs="Times New Roman Italic"/>
                <w:i/>
                <w:iCs/>
                <w:sz w:val="18"/>
                <w:szCs w:val="18"/>
                <w:lang w:val="de-DE" w:eastAsia="sq-AL"/>
              </w:rPr>
              <w:t xml:space="preserve">si: </w:t>
            </w:r>
            <w:r w:rsidRPr="007012DC">
              <w:rPr>
                <w:rFonts w:ascii="Times New Roman" w:eastAsia="Calibri" w:hAnsi="Times New Roman"/>
                <w:sz w:val="18"/>
                <w:szCs w:val="18"/>
                <w:lang w:val="de-DE" w:eastAsia="sq-AL"/>
              </w:rPr>
              <w:t xml:space="preserve">televizor, film, video, video-projektor, videokasetë, kompjuter, internet, teletekst, CD </w:t>
            </w:r>
            <w:r w:rsidRPr="007012DC">
              <w:rPr>
                <w:rFonts w:eastAsia="Calibri" w:cs="Calibri"/>
                <w:sz w:val="18"/>
                <w:szCs w:val="18"/>
                <w:lang w:val="de-DE" w:eastAsia="sq-AL"/>
              </w:rPr>
              <w:t xml:space="preserve"> </w:t>
            </w:r>
          </w:p>
          <w:p w:rsidR="00CE5A95" w:rsidRPr="007012DC" w:rsidRDefault="00CE5A95" w:rsidP="005751A3">
            <w:pPr>
              <w:autoSpaceDE w:val="0"/>
              <w:autoSpaceDN w:val="0"/>
              <w:adjustRightInd w:val="0"/>
              <w:spacing w:after="0"/>
              <w:rPr>
                <w:rFonts w:ascii="Times New Roman" w:eastAsia="Calibri" w:hAnsi="Times New Roman"/>
                <w:sz w:val="18"/>
                <w:szCs w:val="18"/>
                <w:lang w:val="de-DE" w:eastAsia="sq-AL"/>
              </w:rPr>
            </w:pPr>
            <w:r w:rsidRPr="007012DC">
              <w:rPr>
                <w:rFonts w:ascii="Times New Roman Italic" w:eastAsia="Calibri" w:hAnsi="Times New Roman Italic" w:cs="Times New Roman Italic"/>
                <w:b/>
                <w:i/>
                <w:iCs/>
                <w:sz w:val="18"/>
                <w:szCs w:val="18"/>
                <w:lang w:val="de-DE" w:eastAsia="sq-AL"/>
              </w:rPr>
              <w:t>Mjetet dëgjimore</w:t>
            </w:r>
            <w:r w:rsidRPr="007012DC">
              <w:rPr>
                <w:rFonts w:ascii="Times New Roman Italic" w:eastAsia="Calibri" w:hAnsi="Times New Roman Italic" w:cs="Times New Roman Italic"/>
                <w:i/>
                <w:iCs/>
                <w:sz w:val="18"/>
                <w:szCs w:val="18"/>
                <w:lang w:val="de-DE" w:eastAsia="sq-AL"/>
              </w:rPr>
              <w:t xml:space="preserve"> si: </w:t>
            </w:r>
            <w:r w:rsidRPr="007012DC">
              <w:rPr>
                <w:rFonts w:ascii="Times New Roman" w:eastAsia="Calibri" w:hAnsi="Times New Roman"/>
                <w:sz w:val="18"/>
                <w:szCs w:val="18"/>
                <w:lang w:val="de-DE" w:eastAsia="sq-AL"/>
              </w:rPr>
              <w:t>radio, magnetofon, telefon, kasetofon etj.</w:t>
            </w:r>
          </w:p>
          <w:p w:rsidR="00CE5A95" w:rsidRPr="007012DC" w:rsidRDefault="00CE5A95" w:rsidP="005751A3">
            <w:pPr>
              <w:autoSpaceDE w:val="0"/>
              <w:autoSpaceDN w:val="0"/>
              <w:adjustRightInd w:val="0"/>
              <w:spacing w:after="0"/>
              <w:rPr>
                <w:rFonts w:ascii="Times New Roman" w:eastAsia="Calibri" w:hAnsi="Times New Roman"/>
                <w:sz w:val="18"/>
                <w:szCs w:val="18"/>
                <w:lang w:val="de-DE" w:eastAsia="sq-AL"/>
              </w:rPr>
            </w:pPr>
          </w:p>
        </w:tc>
      </w:tr>
      <w:tr w:rsidR="00CE5A95" w:rsidRPr="007012DC" w:rsidTr="005751A3">
        <w:tc>
          <w:tcPr>
            <w:tcW w:w="460" w:type="dxa"/>
            <w:shd w:val="clear" w:color="auto" w:fill="auto"/>
            <w:vAlign w:val="center"/>
          </w:tcPr>
          <w:p w:rsidR="00CE5A95" w:rsidRPr="005751A3" w:rsidRDefault="00CE5A95" w:rsidP="005751A3">
            <w:pPr>
              <w:jc w:val="center"/>
              <w:rPr>
                <w:rFonts w:ascii="Times New Roman" w:hAnsi="Times New Roman"/>
                <w:b/>
                <w:sz w:val="24"/>
                <w:szCs w:val="28"/>
                <w:lang w:val="sq-AL" w:eastAsia="sq-AL"/>
              </w:rPr>
            </w:pPr>
            <w:r w:rsidRPr="005751A3">
              <w:rPr>
                <w:rFonts w:ascii="Times New Roman" w:hAnsi="Times New Roman"/>
                <w:b/>
                <w:sz w:val="24"/>
                <w:szCs w:val="28"/>
                <w:lang w:val="sq-AL" w:eastAsia="sq-AL"/>
              </w:rPr>
              <w:t>10</w:t>
            </w:r>
          </w:p>
        </w:tc>
        <w:tc>
          <w:tcPr>
            <w:tcW w:w="1385" w:type="dxa"/>
            <w:vMerge/>
            <w:shd w:val="clear" w:color="auto" w:fill="auto"/>
          </w:tcPr>
          <w:p w:rsidR="00CE5A95" w:rsidRPr="005751A3" w:rsidRDefault="00CE5A95" w:rsidP="005751A3">
            <w:pPr>
              <w:rPr>
                <w:rFonts w:ascii="Times New Roman" w:hAnsi="Times New Roman"/>
                <w:sz w:val="24"/>
                <w:szCs w:val="24"/>
                <w:lang w:val="sq-AL" w:eastAsia="sq-AL"/>
              </w:rPr>
            </w:pPr>
          </w:p>
        </w:tc>
        <w:tc>
          <w:tcPr>
            <w:tcW w:w="2200" w:type="dxa"/>
            <w:tcBorders>
              <w:right w:val="single" w:sz="4" w:space="0" w:color="auto"/>
            </w:tcBorders>
            <w:shd w:val="clear" w:color="auto" w:fill="auto"/>
          </w:tcPr>
          <w:p w:rsidR="00CE5A95" w:rsidRPr="005751A3" w:rsidRDefault="00CE5A95" w:rsidP="005751A3">
            <w:pPr>
              <w:pStyle w:val="TableParagraph"/>
              <w:spacing w:line="265" w:lineRule="exact"/>
              <w:rPr>
                <w:sz w:val="20"/>
                <w:szCs w:val="20"/>
              </w:rPr>
            </w:pPr>
            <w:r w:rsidRPr="005751A3">
              <w:rPr>
                <w:sz w:val="20"/>
                <w:szCs w:val="20"/>
              </w:rPr>
              <w:t>Rruga dhe zhvendosja</w:t>
            </w:r>
          </w:p>
        </w:tc>
        <w:tc>
          <w:tcPr>
            <w:tcW w:w="630" w:type="dxa"/>
            <w:vMerge/>
            <w:tcBorders>
              <w:left w:val="single" w:sz="4" w:space="0" w:color="auto"/>
            </w:tcBorders>
            <w:shd w:val="clear" w:color="auto" w:fill="auto"/>
            <w:vAlign w:val="center"/>
          </w:tcPr>
          <w:p w:rsidR="00CE5A95" w:rsidRPr="005751A3" w:rsidRDefault="00CE5A95" w:rsidP="005751A3">
            <w:pPr>
              <w:rPr>
                <w:rFonts w:ascii="Times New Roman" w:hAnsi="Times New Roman"/>
                <w:b/>
                <w:color w:val="000000"/>
                <w:sz w:val="20"/>
                <w:szCs w:val="24"/>
                <w:lang w:val="sq-AL" w:eastAsia="sq-AL"/>
              </w:rPr>
            </w:pPr>
          </w:p>
        </w:tc>
        <w:tc>
          <w:tcPr>
            <w:tcW w:w="2263" w:type="dxa"/>
            <w:shd w:val="clear" w:color="auto" w:fill="auto"/>
          </w:tcPr>
          <w:p w:rsidR="00CE5A95" w:rsidRPr="005751A3" w:rsidRDefault="00606DBC"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Pse rruget nuk ndertohen si segmentet me te shkurter qe bashkojne dy vendndodhjet e trupit?</w:t>
            </w:r>
          </w:p>
        </w:tc>
        <w:tc>
          <w:tcPr>
            <w:tcW w:w="1247"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98"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61" w:type="dxa"/>
            <w:vMerge/>
            <w:shd w:val="clear" w:color="auto" w:fill="auto"/>
          </w:tcPr>
          <w:p w:rsidR="00CE5A95" w:rsidRPr="005751A3" w:rsidRDefault="00CE5A95" w:rsidP="005751A3">
            <w:pPr>
              <w:rPr>
                <w:rFonts w:ascii="Times New Roman" w:hAnsi="Times New Roman"/>
                <w:sz w:val="18"/>
                <w:szCs w:val="18"/>
                <w:lang w:val="sq-AL" w:eastAsia="sq-AL"/>
              </w:rPr>
            </w:pPr>
          </w:p>
        </w:tc>
      </w:tr>
      <w:tr w:rsidR="00CE5A95" w:rsidRPr="005751A3" w:rsidTr="005751A3">
        <w:tc>
          <w:tcPr>
            <w:tcW w:w="460" w:type="dxa"/>
            <w:shd w:val="clear" w:color="auto" w:fill="auto"/>
            <w:vAlign w:val="center"/>
          </w:tcPr>
          <w:p w:rsidR="00CE5A95" w:rsidRPr="005751A3" w:rsidRDefault="00CE5A95" w:rsidP="005751A3">
            <w:pPr>
              <w:jc w:val="center"/>
              <w:rPr>
                <w:rFonts w:ascii="Times New Roman" w:hAnsi="Times New Roman"/>
                <w:b/>
                <w:sz w:val="24"/>
                <w:szCs w:val="28"/>
                <w:lang w:val="sq-AL" w:eastAsia="sq-AL"/>
              </w:rPr>
            </w:pPr>
            <w:r w:rsidRPr="005751A3">
              <w:rPr>
                <w:rFonts w:ascii="Times New Roman" w:hAnsi="Times New Roman"/>
                <w:b/>
                <w:sz w:val="24"/>
                <w:szCs w:val="28"/>
                <w:lang w:val="sq-AL" w:eastAsia="sq-AL"/>
              </w:rPr>
              <w:t>11</w:t>
            </w:r>
          </w:p>
        </w:tc>
        <w:tc>
          <w:tcPr>
            <w:tcW w:w="1385" w:type="dxa"/>
            <w:vMerge/>
            <w:shd w:val="clear" w:color="auto" w:fill="auto"/>
          </w:tcPr>
          <w:p w:rsidR="00CE5A95" w:rsidRPr="005751A3" w:rsidRDefault="00CE5A95" w:rsidP="005751A3">
            <w:pPr>
              <w:rPr>
                <w:rFonts w:ascii="Times New Roman" w:hAnsi="Times New Roman"/>
                <w:sz w:val="24"/>
                <w:szCs w:val="24"/>
                <w:lang w:val="sq-AL" w:eastAsia="sq-AL"/>
              </w:rPr>
            </w:pPr>
          </w:p>
        </w:tc>
        <w:tc>
          <w:tcPr>
            <w:tcW w:w="2200" w:type="dxa"/>
            <w:tcBorders>
              <w:right w:val="single" w:sz="4" w:space="0" w:color="auto"/>
            </w:tcBorders>
            <w:shd w:val="clear" w:color="auto" w:fill="auto"/>
          </w:tcPr>
          <w:p w:rsidR="00CE5A95" w:rsidRPr="005751A3" w:rsidRDefault="00CE5A95" w:rsidP="005751A3">
            <w:pPr>
              <w:pStyle w:val="TableParagraph"/>
              <w:rPr>
                <w:sz w:val="20"/>
                <w:szCs w:val="20"/>
              </w:rPr>
            </w:pPr>
            <w:r w:rsidRPr="005751A3">
              <w:rPr>
                <w:sz w:val="20"/>
                <w:szCs w:val="20"/>
              </w:rPr>
              <w:t xml:space="preserve">Shpejtësia dhe matja e saj. </w:t>
            </w:r>
          </w:p>
          <w:p w:rsidR="00CE5A95" w:rsidRPr="005751A3" w:rsidRDefault="00CE5A95" w:rsidP="005751A3">
            <w:pPr>
              <w:pStyle w:val="TableParagraph"/>
              <w:rPr>
                <w:sz w:val="20"/>
                <w:szCs w:val="20"/>
              </w:rPr>
            </w:pPr>
            <w:r w:rsidRPr="005751A3">
              <w:rPr>
                <w:sz w:val="20"/>
                <w:szCs w:val="20"/>
              </w:rPr>
              <w:t>Shpejtësia e çastit dhe shpejtësia mesatare</w:t>
            </w:r>
          </w:p>
        </w:tc>
        <w:tc>
          <w:tcPr>
            <w:tcW w:w="630" w:type="dxa"/>
            <w:vMerge w:val="restart"/>
            <w:tcBorders>
              <w:left w:val="single" w:sz="4" w:space="0" w:color="auto"/>
            </w:tcBorders>
            <w:shd w:val="clear" w:color="auto" w:fill="auto"/>
            <w:vAlign w:val="center"/>
          </w:tcPr>
          <w:p w:rsidR="00CE5A95" w:rsidRPr="005751A3" w:rsidRDefault="00CE5A95" w:rsidP="005751A3">
            <w:pPr>
              <w:jc w:val="center"/>
              <w:rPr>
                <w:rFonts w:ascii="Times New Roman" w:hAnsi="Times New Roman"/>
                <w:b/>
                <w:color w:val="000000"/>
                <w:sz w:val="20"/>
                <w:szCs w:val="24"/>
                <w:lang w:val="sq-AL" w:eastAsia="sq-AL"/>
              </w:rPr>
            </w:pPr>
            <w:r w:rsidRPr="005751A3">
              <w:rPr>
                <w:rFonts w:ascii="Times New Roman" w:hAnsi="Times New Roman"/>
                <w:b/>
                <w:color w:val="000000"/>
                <w:sz w:val="20"/>
                <w:szCs w:val="24"/>
                <w:lang w:val="sq-AL" w:eastAsia="sq-AL"/>
              </w:rPr>
              <w:t>VI</w:t>
            </w:r>
          </w:p>
        </w:tc>
        <w:tc>
          <w:tcPr>
            <w:tcW w:w="2263" w:type="dxa"/>
            <w:shd w:val="clear" w:color="auto" w:fill="auto"/>
          </w:tcPr>
          <w:p w:rsidR="00CE5A95" w:rsidRPr="005751A3" w:rsidRDefault="00CE5A95" w:rsidP="005751A3">
            <w:pPr>
              <w:rPr>
                <w:rFonts w:ascii="Times New Roman" w:hAnsi="Times New Roman"/>
                <w:sz w:val="18"/>
                <w:szCs w:val="18"/>
                <w:lang w:val="sq-AL" w:eastAsia="sq-AL"/>
              </w:rPr>
            </w:pPr>
            <w:r w:rsidRPr="005751A3">
              <w:rPr>
                <w:rFonts w:ascii="Times New Roman" w:hAnsi="Times New Roman"/>
                <w:sz w:val="18"/>
                <w:szCs w:val="18"/>
                <w:lang w:val="sq-AL" w:eastAsia="sq-AL"/>
              </w:rPr>
              <w:t>Cilen shpejtesi mat shpejtesimatesi i makines</w:t>
            </w:r>
            <w:r w:rsidR="00606DBC" w:rsidRPr="005751A3">
              <w:rPr>
                <w:rFonts w:ascii="Times New Roman" w:hAnsi="Times New Roman"/>
                <w:sz w:val="18"/>
                <w:szCs w:val="18"/>
                <w:lang w:val="sq-AL" w:eastAsia="sq-AL"/>
              </w:rPr>
              <w:t>?</w:t>
            </w:r>
          </w:p>
        </w:tc>
        <w:tc>
          <w:tcPr>
            <w:tcW w:w="1247"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98"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61" w:type="dxa"/>
            <w:vMerge/>
            <w:shd w:val="clear" w:color="auto" w:fill="auto"/>
          </w:tcPr>
          <w:p w:rsidR="00CE5A95" w:rsidRPr="005751A3" w:rsidRDefault="00CE5A95" w:rsidP="005751A3">
            <w:pPr>
              <w:rPr>
                <w:rFonts w:ascii="Times New Roman" w:hAnsi="Times New Roman"/>
                <w:sz w:val="18"/>
                <w:szCs w:val="18"/>
                <w:lang w:val="sq-AL" w:eastAsia="sq-AL"/>
              </w:rPr>
            </w:pPr>
          </w:p>
        </w:tc>
      </w:tr>
      <w:tr w:rsidR="00CE5A95" w:rsidRPr="005751A3" w:rsidTr="005751A3">
        <w:tc>
          <w:tcPr>
            <w:tcW w:w="460" w:type="dxa"/>
            <w:shd w:val="clear" w:color="auto" w:fill="auto"/>
            <w:vAlign w:val="center"/>
          </w:tcPr>
          <w:p w:rsidR="00CE5A95" w:rsidRPr="005751A3" w:rsidRDefault="00CE5A95" w:rsidP="005751A3">
            <w:pPr>
              <w:jc w:val="center"/>
              <w:rPr>
                <w:rFonts w:ascii="Times New Roman" w:hAnsi="Times New Roman"/>
                <w:b/>
                <w:sz w:val="24"/>
                <w:szCs w:val="28"/>
                <w:lang w:val="sq-AL" w:eastAsia="sq-AL"/>
              </w:rPr>
            </w:pPr>
            <w:r w:rsidRPr="005751A3">
              <w:rPr>
                <w:rFonts w:ascii="Times New Roman" w:hAnsi="Times New Roman"/>
                <w:b/>
                <w:sz w:val="24"/>
                <w:szCs w:val="28"/>
                <w:lang w:val="sq-AL" w:eastAsia="sq-AL"/>
              </w:rPr>
              <w:t>12</w:t>
            </w:r>
          </w:p>
        </w:tc>
        <w:tc>
          <w:tcPr>
            <w:tcW w:w="1385" w:type="dxa"/>
            <w:vMerge/>
            <w:shd w:val="clear" w:color="auto" w:fill="auto"/>
          </w:tcPr>
          <w:p w:rsidR="00CE5A95" w:rsidRPr="005751A3" w:rsidRDefault="00CE5A95" w:rsidP="005751A3">
            <w:pPr>
              <w:rPr>
                <w:rFonts w:ascii="Times New Roman" w:hAnsi="Times New Roman"/>
                <w:sz w:val="24"/>
                <w:szCs w:val="24"/>
                <w:lang w:val="sq-AL" w:eastAsia="sq-AL"/>
              </w:rPr>
            </w:pPr>
          </w:p>
        </w:tc>
        <w:tc>
          <w:tcPr>
            <w:tcW w:w="2200" w:type="dxa"/>
            <w:tcBorders>
              <w:right w:val="single" w:sz="4" w:space="0" w:color="auto"/>
            </w:tcBorders>
            <w:shd w:val="clear" w:color="auto" w:fill="auto"/>
          </w:tcPr>
          <w:p w:rsidR="00CE5A95" w:rsidRPr="005751A3" w:rsidRDefault="00CE5A95" w:rsidP="005751A3">
            <w:pPr>
              <w:pStyle w:val="TableParagraph"/>
              <w:spacing w:line="265" w:lineRule="exact"/>
              <w:rPr>
                <w:sz w:val="20"/>
                <w:szCs w:val="20"/>
              </w:rPr>
            </w:pPr>
            <w:r w:rsidRPr="005751A3">
              <w:rPr>
                <w:sz w:val="20"/>
                <w:szCs w:val="20"/>
              </w:rPr>
              <w:t>Lëvizja drejtvizore e njëtrajtshme.</w:t>
            </w:r>
          </w:p>
        </w:tc>
        <w:tc>
          <w:tcPr>
            <w:tcW w:w="630" w:type="dxa"/>
            <w:vMerge/>
            <w:tcBorders>
              <w:left w:val="single" w:sz="4" w:space="0" w:color="auto"/>
            </w:tcBorders>
            <w:shd w:val="clear" w:color="auto" w:fill="auto"/>
            <w:vAlign w:val="center"/>
          </w:tcPr>
          <w:p w:rsidR="00CE5A95" w:rsidRPr="005751A3" w:rsidRDefault="00CE5A95" w:rsidP="005751A3">
            <w:pPr>
              <w:rPr>
                <w:rFonts w:ascii="Times New Roman" w:hAnsi="Times New Roman"/>
                <w:b/>
                <w:color w:val="000000"/>
                <w:sz w:val="20"/>
                <w:szCs w:val="24"/>
                <w:lang w:val="sq-AL" w:eastAsia="sq-AL"/>
              </w:rPr>
            </w:pPr>
          </w:p>
        </w:tc>
        <w:tc>
          <w:tcPr>
            <w:tcW w:w="2263" w:type="dxa"/>
            <w:shd w:val="clear" w:color="auto" w:fill="auto"/>
          </w:tcPr>
          <w:p w:rsidR="00CE5A95" w:rsidRPr="005751A3" w:rsidRDefault="00CE5A95" w:rsidP="005751A3">
            <w:pPr>
              <w:rPr>
                <w:rFonts w:ascii="Times New Roman" w:hAnsi="Times New Roman"/>
                <w:sz w:val="18"/>
                <w:szCs w:val="18"/>
                <w:lang w:val="sq-AL" w:eastAsia="sq-AL"/>
              </w:rPr>
            </w:pPr>
          </w:p>
        </w:tc>
        <w:tc>
          <w:tcPr>
            <w:tcW w:w="1247"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98"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61" w:type="dxa"/>
            <w:vMerge/>
            <w:shd w:val="clear" w:color="auto" w:fill="auto"/>
          </w:tcPr>
          <w:p w:rsidR="00CE5A95" w:rsidRPr="005751A3" w:rsidRDefault="00CE5A95" w:rsidP="005751A3">
            <w:pPr>
              <w:rPr>
                <w:rFonts w:ascii="Times New Roman" w:hAnsi="Times New Roman"/>
                <w:sz w:val="18"/>
                <w:szCs w:val="18"/>
                <w:lang w:val="sq-AL" w:eastAsia="sq-AL"/>
              </w:rPr>
            </w:pPr>
          </w:p>
        </w:tc>
      </w:tr>
      <w:tr w:rsidR="00CE5A95" w:rsidRPr="007012DC" w:rsidTr="005751A3">
        <w:trPr>
          <w:trHeight w:val="908"/>
        </w:trPr>
        <w:tc>
          <w:tcPr>
            <w:tcW w:w="460" w:type="dxa"/>
            <w:shd w:val="clear" w:color="auto" w:fill="auto"/>
            <w:vAlign w:val="center"/>
          </w:tcPr>
          <w:p w:rsidR="00CE5A95" w:rsidRPr="005751A3" w:rsidRDefault="00CE5A95" w:rsidP="005751A3">
            <w:pPr>
              <w:jc w:val="center"/>
              <w:rPr>
                <w:rFonts w:ascii="Times New Roman" w:hAnsi="Times New Roman"/>
                <w:b/>
                <w:sz w:val="24"/>
                <w:szCs w:val="28"/>
                <w:lang w:val="sq-AL" w:eastAsia="sq-AL"/>
              </w:rPr>
            </w:pPr>
            <w:r w:rsidRPr="005751A3">
              <w:rPr>
                <w:rFonts w:ascii="Times New Roman" w:hAnsi="Times New Roman"/>
                <w:b/>
                <w:sz w:val="24"/>
                <w:szCs w:val="28"/>
                <w:lang w:val="sq-AL" w:eastAsia="sq-AL"/>
              </w:rPr>
              <w:t>13</w:t>
            </w:r>
          </w:p>
        </w:tc>
        <w:tc>
          <w:tcPr>
            <w:tcW w:w="1385" w:type="dxa"/>
            <w:vMerge/>
            <w:shd w:val="clear" w:color="auto" w:fill="auto"/>
          </w:tcPr>
          <w:p w:rsidR="00CE5A95" w:rsidRPr="005751A3" w:rsidRDefault="00CE5A95" w:rsidP="005751A3">
            <w:pPr>
              <w:rPr>
                <w:rFonts w:ascii="Times New Roman" w:hAnsi="Times New Roman"/>
                <w:sz w:val="24"/>
                <w:szCs w:val="24"/>
                <w:lang w:val="sq-AL" w:eastAsia="sq-AL"/>
              </w:rPr>
            </w:pPr>
          </w:p>
        </w:tc>
        <w:tc>
          <w:tcPr>
            <w:tcW w:w="2200" w:type="dxa"/>
            <w:tcBorders>
              <w:right w:val="single" w:sz="4" w:space="0" w:color="auto"/>
            </w:tcBorders>
            <w:shd w:val="clear" w:color="auto" w:fill="auto"/>
          </w:tcPr>
          <w:p w:rsidR="00CE5A95" w:rsidRPr="005751A3" w:rsidRDefault="00CE5A95" w:rsidP="005751A3">
            <w:pPr>
              <w:pStyle w:val="TableParagraph"/>
              <w:spacing w:line="275" w:lineRule="exact"/>
              <w:rPr>
                <w:sz w:val="20"/>
                <w:szCs w:val="20"/>
              </w:rPr>
            </w:pPr>
            <w:r w:rsidRPr="005751A3">
              <w:rPr>
                <w:sz w:val="20"/>
                <w:szCs w:val="20"/>
              </w:rPr>
              <w:t>Grafikët e lëvizjes x=f(t)dhe interpretimi i pjerrësisë së tyre.</w:t>
            </w:r>
          </w:p>
        </w:tc>
        <w:tc>
          <w:tcPr>
            <w:tcW w:w="630" w:type="dxa"/>
            <w:vMerge w:val="restart"/>
            <w:tcBorders>
              <w:left w:val="single" w:sz="4" w:space="0" w:color="auto"/>
            </w:tcBorders>
            <w:shd w:val="clear" w:color="auto" w:fill="auto"/>
            <w:vAlign w:val="center"/>
          </w:tcPr>
          <w:p w:rsidR="00CE5A95" w:rsidRPr="005751A3" w:rsidRDefault="00CE5A95" w:rsidP="005751A3">
            <w:pPr>
              <w:jc w:val="center"/>
              <w:rPr>
                <w:rFonts w:ascii="Times New Roman" w:hAnsi="Times New Roman"/>
                <w:b/>
                <w:color w:val="000000"/>
                <w:sz w:val="20"/>
                <w:szCs w:val="24"/>
                <w:lang w:val="sq-AL" w:eastAsia="sq-AL"/>
              </w:rPr>
            </w:pPr>
            <w:r w:rsidRPr="005751A3">
              <w:rPr>
                <w:rFonts w:ascii="Times New Roman" w:hAnsi="Times New Roman"/>
                <w:b/>
                <w:color w:val="000000"/>
                <w:sz w:val="20"/>
                <w:szCs w:val="24"/>
                <w:lang w:val="sq-AL" w:eastAsia="sq-AL"/>
              </w:rPr>
              <w:t>VII</w:t>
            </w:r>
          </w:p>
        </w:tc>
        <w:tc>
          <w:tcPr>
            <w:tcW w:w="2263" w:type="dxa"/>
            <w:shd w:val="clear" w:color="auto" w:fill="auto"/>
          </w:tcPr>
          <w:p w:rsidR="00CE5A95" w:rsidRPr="005751A3" w:rsidRDefault="00606DBC" w:rsidP="005751A3">
            <w:pPr>
              <w:spacing w:after="0"/>
              <w:rPr>
                <w:rFonts w:ascii="Times New Roman" w:hAnsi="Times New Roman"/>
                <w:sz w:val="18"/>
                <w:szCs w:val="18"/>
                <w:lang w:val="sq-AL" w:eastAsia="sq-AL"/>
              </w:rPr>
            </w:pPr>
            <w:r w:rsidRPr="005751A3">
              <w:rPr>
                <w:rFonts w:ascii="Times New Roman" w:hAnsi="Times New Roman"/>
                <w:sz w:val="18"/>
                <w:szCs w:val="18"/>
                <w:lang w:val="sq-AL" w:eastAsia="sq-AL"/>
              </w:rPr>
              <w:t>Si mu</w:t>
            </w:r>
            <w:r w:rsidR="007012DC">
              <w:rPr>
                <w:rFonts w:ascii="Times New Roman" w:hAnsi="Times New Roman"/>
                <w:sz w:val="18"/>
                <w:szCs w:val="18"/>
                <w:lang w:val="sq-AL" w:eastAsia="sq-AL"/>
              </w:rPr>
              <w:t>n</w:t>
            </w:r>
            <w:r w:rsidRPr="005751A3">
              <w:rPr>
                <w:rFonts w:ascii="Times New Roman" w:hAnsi="Times New Roman"/>
                <w:sz w:val="18"/>
                <w:szCs w:val="18"/>
                <w:lang w:val="sq-AL" w:eastAsia="sq-AL"/>
              </w:rPr>
              <w:t>d te perllogarisim shpejtesine e trupit nepermjet grafikut te x=f(t) per ldnj?</w:t>
            </w:r>
          </w:p>
        </w:tc>
        <w:tc>
          <w:tcPr>
            <w:tcW w:w="1247"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98"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61" w:type="dxa"/>
            <w:vMerge/>
            <w:shd w:val="clear" w:color="auto" w:fill="auto"/>
          </w:tcPr>
          <w:p w:rsidR="00CE5A95" w:rsidRPr="005751A3" w:rsidRDefault="00CE5A95" w:rsidP="005751A3">
            <w:pPr>
              <w:rPr>
                <w:rFonts w:ascii="Times New Roman" w:hAnsi="Times New Roman"/>
                <w:sz w:val="18"/>
                <w:szCs w:val="18"/>
                <w:lang w:val="sq-AL" w:eastAsia="sq-AL"/>
              </w:rPr>
            </w:pPr>
          </w:p>
        </w:tc>
      </w:tr>
      <w:tr w:rsidR="00CE5A95" w:rsidRPr="007012DC" w:rsidTr="005751A3">
        <w:tc>
          <w:tcPr>
            <w:tcW w:w="460" w:type="dxa"/>
            <w:shd w:val="clear" w:color="auto" w:fill="auto"/>
            <w:vAlign w:val="center"/>
          </w:tcPr>
          <w:p w:rsidR="00CE5A95" w:rsidRPr="005751A3" w:rsidRDefault="00CE5A95" w:rsidP="005751A3">
            <w:pPr>
              <w:jc w:val="center"/>
              <w:rPr>
                <w:rFonts w:ascii="Times New Roman" w:hAnsi="Times New Roman"/>
                <w:b/>
                <w:sz w:val="24"/>
                <w:szCs w:val="28"/>
                <w:lang w:val="sq-AL" w:eastAsia="sq-AL"/>
              </w:rPr>
            </w:pPr>
            <w:r w:rsidRPr="005751A3">
              <w:rPr>
                <w:rFonts w:ascii="Times New Roman" w:hAnsi="Times New Roman"/>
                <w:b/>
                <w:sz w:val="24"/>
                <w:szCs w:val="28"/>
                <w:lang w:val="sq-AL" w:eastAsia="sq-AL"/>
              </w:rPr>
              <w:t>14</w:t>
            </w:r>
          </w:p>
        </w:tc>
        <w:tc>
          <w:tcPr>
            <w:tcW w:w="1385" w:type="dxa"/>
            <w:vMerge/>
            <w:shd w:val="clear" w:color="auto" w:fill="auto"/>
          </w:tcPr>
          <w:p w:rsidR="00CE5A95" w:rsidRPr="005751A3" w:rsidRDefault="00CE5A95" w:rsidP="005751A3">
            <w:pPr>
              <w:rPr>
                <w:rFonts w:ascii="Times New Roman" w:hAnsi="Times New Roman"/>
                <w:sz w:val="24"/>
                <w:szCs w:val="24"/>
                <w:lang w:val="sq-AL" w:eastAsia="sq-AL"/>
              </w:rPr>
            </w:pPr>
          </w:p>
        </w:tc>
        <w:tc>
          <w:tcPr>
            <w:tcW w:w="2200" w:type="dxa"/>
            <w:tcBorders>
              <w:right w:val="single" w:sz="4" w:space="0" w:color="auto"/>
            </w:tcBorders>
            <w:shd w:val="clear" w:color="auto" w:fill="auto"/>
          </w:tcPr>
          <w:p w:rsidR="00CE5A95" w:rsidRPr="005751A3" w:rsidRDefault="00CE5A95" w:rsidP="005751A3">
            <w:pPr>
              <w:pStyle w:val="TableParagraph"/>
              <w:spacing w:line="265" w:lineRule="exact"/>
              <w:rPr>
                <w:sz w:val="20"/>
                <w:szCs w:val="20"/>
              </w:rPr>
            </w:pPr>
            <w:r w:rsidRPr="005751A3">
              <w:rPr>
                <w:sz w:val="20"/>
                <w:szCs w:val="20"/>
              </w:rPr>
              <w:t>Grafiku i shpejtësisë v=f(t) dhe përcaktimi i zhvendosjes nga grafiku</w:t>
            </w:r>
          </w:p>
        </w:tc>
        <w:tc>
          <w:tcPr>
            <w:tcW w:w="630" w:type="dxa"/>
            <w:vMerge/>
            <w:tcBorders>
              <w:left w:val="single" w:sz="4" w:space="0" w:color="auto"/>
            </w:tcBorders>
            <w:shd w:val="clear" w:color="auto" w:fill="auto"/>
            <w:vAlign w:val="center"/>
          </w:tcPr>
          <w:p w:rsidR="00CE5A95" w:rsidRPr="005751A3" w:rsidRDefault="00CE5A95" w:rsidP="005751A3">
            <w:pPr>
              <w:rPr>
                <w:rFonts w:ascii="Times New Roman" w:hAnsi="Times New Roman"/>
                <w:b/>
                <w:color w:val="000000"/>
                <w:sz w:val="20"/>
                <w:szCs w:val="24"/>
                <w:lang w:val="sq-AL" w:eastAsia="sq-AL"/>
              </w:rPr>
            </w:pPr>
          </w:p>
        </w:tc>
        <w:tc>
          <w:tcPr>
            <w:tcW w:w="2263" w:type="dxa"/>
            <w:shd w:val="clear" w:color="auto" w:fill="auto"/>
          </w:tcPr>
          <w:p w:rsidR="00CE5A95" w:rsidRPr="005751A3" w:rsidRDefault="00CE5A95" w:rsidP="005751A3">
            <w:pPr>
              <w:rPr>
                <w:rFonts w:ascii="Times New Roman" w:hAnsi="Times New Roman"/>
                <w:sz w:val="18"/>
                <w:szCs w:val="18"/>
                <w:lang w:val="sq-AL" w:eastAsia="sq-AL"/>
              </w:rPr>
            </w:pPr>
          </w:p>
        </w:tc>
        <w:tc>
          <w:tcPr>
            <w:tcW w:w="1247"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98"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61" w:type="dxa"/>
            <w:vMerge/>
            <w:shd w:val="clear" w:color="auto" w:fill="auto"/>
          </w:tcPr>
          <w:p w:rsidR="00CE5A95" w:rsidRPr="005751A3" w:rsidRDefault="00CE5A95" w:rsidP="005751A3">
            <w:pPr>
              <w:rPr>
                <w:rFonts w:ascii="Times New Roman" w:hAnsi="Times New Roman"/>
                <w:sz w:val="18"/>
                <w:szCs w:val="18"/>
                <w:lang w:val="sq-AL" w:eastAsia="sq-AL"/>
              </w:rPr>
            </w:pPr>
          </w:p>
        </w:tc>
      </w:tr>
      <w:tr w:rsidR="00CE5A95" w:rsidRPr="005751A3" w:rsidTr="005751A3">
        <w:tc>
          <w:tcPr>
            <w:tcW w:w="460" w:type="dxa"/>
            <w:shd w:val="clear" w:color="auto" w:fill="auto"/>
            <w:vAlign w:val="center"/>
          </w:tcPr>
          <w:p w:rsidR="00CE5A95" w:rsidRPr="005751A3" w:rsidRDefault="00CE5A95" w:rsidP="005751A3">
            <w:pPr>
              <w:jc w:val="center"/>
              <w:rPr>
                <w:rFonts w:ascii="Times New Roman" w:hAnsi="Times New Roman"/>
                <w:b/>
                <w:sz w:val="24"/>
                <w:szCs w:val="28"/>
                <w:lang w:val="sq-AL" w:eastAsia="sq-AL"/>
              </w:rPr>
            </w:pPr>
            <w:r w:rsidRPr="005751A3">
              <w:rPr>
                <w:rFonts w:ascii="Times New Roman" w:hAnsi="Times New Roman"/>
                <w:b/>
                <w:sz w:val="24"/>
                <w:szCs w:val="28"/>
                <w:lang w:val="sq-AL" w:eastAsia="sq-AL"/>
              </w:rPr>
              <w:t>15</w:t>
            </w:r>
          </w:p>
        </w:tc>
        <w:tc>
          <w:tcPr>
            <w:tcW w:w="1385" w:type="dxa"/>
            <w:vMerge/>
            <w:shd w:val="clear" w:color="auto" w:fill="auto"/>
          </w:tcPr>
          <w:p w:rsidR="00CE5A95" w:rsidRPr="005751A3" w:rsidRDefault="00CE5A95" w:rsidP="005751A3">
            <w:pPr>
              <w:rPr>
                <w:rFonts w:ascii="Times New Roman" w:hAnsi="Times New Roman"/>
                <w:sz w:val="24"/>
                <w:szCs w:val="24"/>
                <w:lang w:val="sq-AL" w:eastAsia="sq-AL"/>
              </w:rPr>
            </w:pPr>
          </w:p>
        </w:tc>
        <w:tc>
          <w:tcPr>
            <w:tcW w:w="2200" w:type="dxa"/>
            <w:tcBorders>
              <w:right w:val="single" w:sz="4" w:space="0" w:color="auto"/>
            </w:tcBorders>
            <w:shd w:val="clear" w:color="auto" w:fill="auto"/>
          </w:tcPr>
          <w:p w:rsidR="00CE5A95" w:rsidRPr="005751A3" w:rsidRDefault="00CE5A95" w:rsidP="005751A3">
            <w:pPr>
              <w:pStyle w:val="TableParagraph"/>
              <w:spacing w:line="275" w:lineRule="exact"/>
              <w:rPr>
                <w:sz w:val="20"/>
                <w:szCs w:val="20"/>
              </w:rPr>
            </w:pPr>
            <w:r w:rsidRPr="005751A3">
              <w:rPr>
                <w:sz w:val="20"/>
                <w:szCs w:val="20"/>
              </w:rPr>
              <w:t>Lëvizja drejtvizore njëtrajtësisht e ndryshuar.</w:t>
            </w:r>
          </w:p>
        </w:tc>
        <w:tc>
          <w:tcPr>
            <w:tcW w:w="630" w:type="dxa"/>
            <w:vMerge w:val="restart"/>
            <w:tcBorders>
              <w:left w:val="single" w:sz="4" w:space="0" w:color="auto"/>
            </w:tcBorders>
            <w:shd w:val="clear" w:color="auto" w:fill="auto"/>
            <w:vAlign w:val="center"/>
          </w:tcPr>
          <w:p w:rsidR="00CE5A95" w:rsidRPr="005751A3" w:rsidRDefault="00CE5A95" w:rsidP="005751A3">
            <w:pPr>
              <w:jc w:val="center"/>
              <w:rPr>
                <w:rFonts w:ascii="Times New Roman" w:hAnsi="Times New Roman"/>
                <w:b/>
                <w:color w:val="000000"/>
                <w:sz w:val="20"/>
                <w:szCs w:val="24"/>
                <w:lang w:val="sq-AL" w:eastAsia="sq-AL"/>
              </w:rPr>
            </w:pPr>
            <w:r w:rsidRPr="005751A3">
              <w:rPr>
                <w:rFonts w:ascii="Times New Roman" w:hAnsi="Times New Roman"/>
                <w:b/>
                <w:color w:val="000000"/>
                <w:sz w:val="20"/>
                <w:szCs w:val="24"/>
                <w:lang w:val="sq-AL" w:eastAsia="sq-AL"/>
              </w:rPr>
              <w:t>VIII</w:t>
            </w:r>
          </w:p>
        </w:tc>
        <w:tc>
          <w:tcPr>
            <w:tcW w:w="2263" w:type="dxa"/>
            <w:shd w:val="clear" w:color="auto" w:fill="auto"/>
          </w:tcPr>
          <w:p w:rsidR="00CE5A95" w:rsidRPr="005751A3" w:rsidRDefault="00CE5A95" w:rsidP="005751A3">
            <w:pPr>
              <w:rPr>
                <w:rFonts w:ascii="Times New Roman" w:hAnsi="Times New Roman"/>
                <w:sz w:val="18"/>
                <w:szCs w:val="18"/>
                <w:lang w:val="sq-AL" w:eastAsia="sq-AL"/>
              </w:rPr>
            </w:pPr>
          </w:p>
        </w:tc>
        <w:tc>
          <w:tcPr>
            <w:tcW w:w="1247"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98"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61" w:type="dxa"/>
            <w:vMerge/>
            <w:shd w:val="clear" w:color="auto" w:fill="auto"/>
          </w:tcPr>
          <w:p w:rsidR="00CE5A95" w:rsidRPr="005751A3" w:rsidRDefault="00CE5A95" w:rsidP="005751A3">
            <w:pPr>
              <w:rPr>
                <w:rFonts w:ascii="Times New Roman" w:hAnsi="Times New Roman"/>
                <w:sz w:val="18"/>
                <w:szCs w:val="18"/>
                <w:lang w:val="sq-AL" w:eastAsia="sq-AL"/>
              </w:rPr>
            </w:pPr>
          </w:p>
        </w:tc>
      </w:tr>
      <w:tr w:rsidR="00CE5A95" w:rsidRPr="007012DC" w:rsidTr="005751A3">
        <w:tc>
          <w:tcPr>
            <w:tcW w:w="460" w:type="dxa"/>
            <w:shd w:val="clear" w:color="auto" w:fill="auto"/>
            <w:vAlign w:val="center"/>
          </w:tcPr>
          <w:p w:rsidR="00CE5A95" w:rsidRPr="005751A3" w:rsidRDefault="00CE5A95" w:rsidP="005751A3">
            <w:pPr>
              <w:jc w:val="center"/>
              <w:rPr>
                <w:rFonts w:ascii="Times New Roman" w:hAnsi="Times New Roman"/>
                <w:b/>
                <w:sz w:val="24"/>
                <w:szCs w:val="28"/>
                <w:lang w:val="sq-AL" w:eastAsia="sq-AL"/>
              </w:rPr>
            </w:pPr>
            <w:r w:rsidRPr="005751A3">
              <w:rPr>
                <w:rFonts w:ascii="Times New Roman" w:hAnsi="Times New Roman"/>
                <w:b/>
                <w:sz w:val="24"/>
                <w:szCs w:val="28"/>
                <w:lang w:val="sq-AL" w:eastAsia="sq-AL"/>
              </w:rPr>
              <w:t>16</w:t>
            </w:r>
          </w:p>
        </w:tc>
        <w:tc>
          <w:tcPr>
            <w:tcW w:w="1385" w:type="dxa"/>
            <w:vMerge/>
            <w:shd w:val="clear" w:color="auto" w:fill="auto"/>
          </w:tcPr>
          <w:p w:rsidR="00CE5A95" w:rsidRPr="005751A3" w:rsidRDefault="00CE5A95" w:rsidP="005751A3">
            <w:pPr>
              <w:rPr>
                <w:rFonts w:ascii="Times New Roman" w:hAnsi="Times New Roman"/>
                <w:sz w:val="24"/>
                <w:szCs w:val="24"/>
                <w:lang w:val="sq-AL" w:eastAsia="sq-AL"/>
              </w:rPr>
            </w:pPr>
          </w:p>
        </w:tc>
        <w:tc>
          <w:tcPr>
            <w:tcW w:w="2200" w:type="dxa"/>
            <w:tcBorders>
              <w:right w:val="single" w:sz="4" w:space="0" w:color="auto"/>
            </w:tcBorders>
            <w:shd w:val="clear" w:color="auto" w:fill="auto"/>
          </w:tcPr>
          <w:p w:rsidR="00CE5A95" w:rsidRPr="005751A3" w:rsidRDefault="00CE5A95" w:rsidP="005751A3">
            <w:pPr>
              <w:pStyle w:val="TableParagraph"/>
              <w:spacing w:line="267" w:lineRule="exact"/>
              <w:rPr>
                <w:sz w:val="20"/>
                <w:szCs w:val="20"/>
              </w:rPr>
            </w:pPr>
            <w:r w:rsidRPr="005751A3">
              <w:rPr>
                <w:sz w:val="20"/>
                <w:szCs w:val="20"/>
              </w:rPr>
              <w:t>Grafikët e lëvizjes v=f(t) dhe a=f(t)</w:t>
            </w:r>
          </w:p>
        </w:tc>
        <w:tc>
          <w:tcPr>
            <w:tcW w:w="630" w:type="dxa"/>
            <w:vMerge/>
            <w:tcBorders>
              <w:left w:val="single" w:sz="4" w:space="0" w:color="auto"/>
            </w:tcBorders>
            <w:shd w:val="clear" w:color="auto" w:fill="auto"/>
            <w:vAlign w:val="center"/>
          </w:tcPr>
          <w:p w:rsidR="00CE5A95" w:rsidRPr="005751A3" w:rsidRDefault="00CE5A95" w:rsidP="005751A3">
            <w:pPr>
              <w:rPr>
                <w:rFonts w:ascii="Times New Roman" w:hAnsi="Times New Roman"/>
                <w:b/>
                <w:color w:val="000000"/>
                <w:sz w:val="20"/>
                <w:szCs w:val="24"/>
                <w:lang w:val="sq-AL" w:eastAsia="sq-AL"/>
              </w:rPr>
            </w:pPr>
          </w:p>
        </w:tc>
        <w:tc>
          <w:tcPr>
            <w:tcW w:w="2263" w:type="dxa"/>
            <w:shd w:val="clear" w:color="auto" w:fill="auto"/>
          </w:tcPr>
          <w:p w:rsidR="00CE5A95" w:rsidRPr="005751A3" w:rsidRDefault="00CE5A95" w:rsidP="005751A3">
            <w:pPr>
              <w:spacing w:after="0" w:line="240" w:lineRule="auto"/>
              <w:rPr>
                <w:rFonts w:ascii="Times New Roman" w:hAnsi="Times New Roman"/>
                <w:sz w:val="18"/>
                <w:szCs w:val="18"/>
                <w:lang w:val="sq-AL" w:eastAsia="sq-AL"/>
              </w:rPr>
            </w:pPr>
            <w:r w:rsidRPr="005751A3">
              <w:rPr>
                <w:rFonts w:ascii="Times New Roman" w:hAnsi="Times New Roman"/>
                <w:sz w:val="18"/>
                <w:szCs w:val="18"/>
                <w:lang w:val="sq-AL" w:eastAsia="sq-AL"/>
              </w:rPr>
              <w:t>Ku është më vështirë të ecësh në akull apo në asfalt?Pse?</w:t>
            </w:r>
          </w:p>
        </w:tc>
        <w:tc>
          <w:tcPr>
            <w:tcW w:w="1247"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98"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61" w:type="dxa"/>
            <w:vMerge/>
            <w:shd w:val="clear" w:color="auto" w:fill="auto"/>
          </w:tcPr>
          <w:p w:rsidR="00CE5A95" w:rsidRPr="005751A3" w:rsidRDefault="00CE5A95" w:rsidP="005751A3">
            <w:pPr>
              <w:rPr>
                <w:rFonts w:ascii="Times New Roman" w:hAnsi="Times New Roman"/>
                <w:sz w:val="18"/>
                <w:szCs w:val="18"/>
                <w:lang w:val="sq-AL" w:eastAsia="sq-AL"/>
              </w:rPr>
            </w:pPr>
          </w:p>
        </w:tc>
      </w:tr>
      <w:tr w:rsidR="00CE5A95" w:rsidRPr="005751A3" w:rsidTr="005751A3">
        <w:tc>
          <w:tcPr>
            <w:tcW w:w="460" w:type="dxa"/>
            <w:shd w:val="clear" w:color="auto" w:fill="auto"/>
            <w:vAlign w:val="center"/>
          </w:tcPr>
          <w:p w:rsidR="00CE5A95" w:rsidRPr="005751A3" w:rsidRDefault="00CE5A95" w:rsidP="005751A3">
            <w:pPr>
              <w:jc w:val="center"/>
              <w:rPr>
                <w:rFonts w:ascii="Times New Roman" w:hAnsi="Times New Roman"/>
                <w:b/>
                <w:sz w:val="24"/>
                <w:szCs w:val="28"/>
                <w:lang w:val="sq-AL" w:eastAsia="sq-AL"/>
              </w:rPr>
            </w:pPr>
            <w:r w:rsidRPr="005751A3">
              <w:rPr>
                <w:rFonts w:ascii="Times New Roman" w:hAnsi="Times New Roman"/>
                <w:b/>
                <w:sz w:val="24"/>
                <w:szCs w:val="28"/>
                <w:lang w:val="sq-AL" w:eastAsia="sq-AL"/>
              </w:rPr>
              <w:t>17</w:t>
            </w:r>
          </w:p>
        </w:tc>
        <w:tc>
          <w:tcPr>
            <w:tcW w:w="1385" w:type="dxa"/>
            <w:vMerge/>
            <w:shd w:val="clear" w:color="auto" w:fill="auto"/>
          </w:tcPr>
          <w:p w:rsidR="00CE5A95" w:rsidRPr="005751A3" w:rsidRDefault="00CE5A95" w:rsidP="005751A3">
            <w:pPr>
              <w:rPr>
                <w:rFonts w:ascii="Times New Roman" w:hAnsi="Times New Roman"/>
                <w:sz w:val="24"/>
                <w:szCs w:val="24"/>
                <w:lang w:val="sq-AL" w:eastAsia="sq-AL"/>
              </w:rPr>
            </w:pPr>
          </w:p>
        </w:tc>
        <w:tc>
          <w:tcPr>
            <w:tcW w:w="2200" w:type="dxa"/>
            <w:tcBorders>
              <w:right w:val="single" w:sz="4" w:space="0" w:color="auto"/>
            </w:tcBorders>
            <w:shd w:val="clear" w:color="auto" w:fill="auto"/>
          </w:tcPr>
          <w:p w:rsidR="00CE5A95" w:rsidRPr="005751A3" w:rsidRDefault="00CE5A95" w:rsidP="005751A3">
            <w:pPr>
              <w:pStyle w:val="TableParagraph"/>
              <w:spacing w:line="275" w:lineRule="exact"/>
              <w:rPr>
                <w:b/>
                <w:sz w:val="20"/>
                <w:szCs w:val="20"/>
              </w:rPr>
            </w:pPr>
            <w:r w:rsidRPr="005751A3">
              <w:rPr>
                <w:b/>
                <w:sz w:val="20"/>
                <w:szCs w:val="20"/>
              </w:rPr>
              <w:t>Zgjidhje ushtrimesh dhe problemash</w:t>
            </w:r>
          </w:p>
        </w:tc>
        <w:tc>
          <w:tcPr>
            <w:tcW w:w="630" w:type="dxa"/>
            <w:vMerge w:val="restart"/>
            <w:tcBorders>
              <w:left w:val="single" w:sz="4" w:space="0" w:color="auto"/>
            </w:tcBorders>
            <w:shd w:val="clear" w:color="auto" w:fill="auto"/>
            <w:vAlign w:val="center"/>
          </w:tcPr>
          <w:p w:rsidR="00CE5A95" w:rsidRPr="005751A3" w:rsidRDefault="00CE5A95" w:rsidP="005751A3">
            <w:pPr>
              <w:jc w:val="center"/>
              <w:rPr>
                <w:rFonts w:ascii="Times New Roman" w:hAnsi="Times New Roman"/>
                <w:b/>
                <w:color w:val="000000"/>
                <w:sz w:val="20"/>
                <w:szCs w:val="24"/>
                <w:lang w:val="sq-AL" w:eastAsia="sq-AL"/>
              </w:rPr>
            </w:pPr>
            <w:r w:rsidRPr="005751A3">
              <w:rPr>
                <w:rFonts w:ascii="Times New Roman" w:hAnsi="Times New Roman"/>
                <w:b/>
                <w:color w:val="000000"/>
                <w:sz w:val="20"/>
                <w:szCs w:val="24"/>
                <w:lang w:val="sq-AL" w:eastAsia="sq-AL"/>
              </w:rPr>
              <w:t>IX</w:t>
            </w:r>
          </w:p>
        </w:tc>
        <w:tc>
          <w:tcPr>
            <w:tcW w:w="2263" w:type="dxa"/>
            <w:shd w:val="clear" w:color="auto" w:fill="auto"/>
          </w:tcPr>
          <w:p w:rsidR="00CE5A95" w:rsidRPr="005751A3" w:rsidRDefault="00CE5A95" w:rsidP="005751A3">
            <w:pPr>
              <w:rPr>
                <w:rFonts w:ascii="Times New Roman" w:hAnsi="Times New Roman"/>
                <w:sz w:val="18"/>
                <w:szCs w:val="18"/>
                <w:lang w:val="sq-AL" w:eastAsia="sq-AL"/>
              </w:rPr>
            </w:pPr>
          </w:p>
        </w:tc>
        <w:tc>
          <w:tcPr>
            <w:tcW w:w="1247"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98"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61" w:type="dxa"/>
            <w:vMerge/>
            <w:shd w:val="clear" w:color="auto" w:fill="auto"/>
          </w:tcPr>
          <w:p w:rsidR="00CE5A95" w:rsidRPr="005751A3" w:rsidRDefault="00CE5A95" w:rsidP="005751A3">
            <w:pPr>
              <w:rPr>
                <w:rFonts w:ascii="Times New Roman" w:hAnsi="Times New Roman"/>
                <w:sz w:val="18"/>
                <w:szCs w:val="18"/>
                <w:lang w:val="sq-AL" w:eastAsia="sq-AL"/>
              </w:rPr>
            </w:pPr>
          </w:p>
        </w:tc>
      </w:tr>
      <w:tr w:rsidR="00CE5A95" w:rsidRPr="007012DC" w:rsidTr="005751A3">
        <w:tc>
          <w:tcPr>
            <w:tcW w:w="460" w:type="dxa"/>
            <w:shd w:val="clear" w:color="auto" w:fill="auto"/>
            <w:vAlign w:val="center"/>
          </w:tcPr>
          <w:p w:rsidR="00CE5A95" w:rsidRPr="005751A3" w:rsidRDefault="00CE5A95" w:rsidP="005751A3">
            <w:pPr>
              <w:jc w:val="center"/>
              <w:rPr>
                <w:rFonts w:ascii="Times New Roman" w:hAnsi="Times New Roman"/>
                <w:b/>
                <w:sz w:val="24"/>
                <w:szCs w:val="28"/>
                <w:lang w:val="sq-AL" w:eastAsia="sq-AL"/>
              </w:rPr>
            </w:pPr>
            <w:r w:rsidRPr="005751A3">
              <w:rPr>
                <w:rFonts w:ascii="Times New Roman" w:hAnsi="Times New Roman"/>
                <w:b/>
                <w:sz w:val="24"/>
                <w:szCs w:val="28"/>
                <w:lang w:val="sq-AL" w:eastAsia="sq-AL"/>
              </w:rPr>
              <w:t>18</w:t>
            </w:r>
          </w:p>
        </w:tc>
        <w:tc>
          <w:tcPr>
            <w:tcW w:w="1385" w:type="dxa"/>
            <w:vMerge/>
            <w:shd w:val="clear" w:color="auto" w:fill="auto"/>
          </w:tcPr>
          <w:p w:rsidR="00CE5A95" w:rsidRPr="005751A3" w:rsidRDefault="00CE5A95" w:rsidP="005751A3">
            <w:pPr>
              <w:rPr>
                <w:rFonts w:ascii="Times New Roman" w:hAnsi="Times New Roman"/>
                <w:sz w:val="24"/>
                <w:szCs w:val="24"/>
                <w:lang w:val="sq-AL" w:eastAsia="sq-AL"/>
              </w:rPr>
            </w:pPr>
          </w:p>
        </w:tc>
        <w:tc>
          <w:tcPr>
            <w:tcW w:w="2200" w:type="dxa"/>
            <w:tcBorders>
              <w:right w:val="single" w:sz="4" w:space="0" w:color="auto"/>
            </w:tcBorders>
            <w:shd w:val="clear" w:color="auto" w:fill="auto"/>
          </w:tcPr>
          <w:p w:rsidR="00CE5A95" w:rsidRPr="005751A3" w:rsidRDefault="00CE5A95" w:rsidP="005751A3">
            <w:pPr>
              <w:pStyle w:val="TableParagraph"/>
              <w:spacing w:line="265" w:lineRule="exact"/>
              <w:rPr>
                <w:sz w:val="20"/>
                <w:szCs w:val="20"/>
              </w:rPr>
            </w:pPr>
            <w:r w:rsidRPr="005751A3">
              <w:rPr>
                <w:sz w:val="20"/>
                <w:szCs w:val="20"/>
              </w:rPr>
              <w:t>Rënia e lirë e trupave</w:t>
            </w:r>
          </w:p>
        </w:tc>
        <w:tc>
          <w:tcPr>
            <w:tcW w:w="630" w:type="dxa"/>
            <w:vMerge/>
            <w:tcBorders>
              <w:left w:val="single" w:sz="4" w:space="0" w:color="auto"/>
            </w:tcBorders>
            <w:shd w:val="clear" w:color="auto" w:fill="auto"/>
            <w:vAlign w:val="center"/>
          </w:tcPr>
          <w:p w:rsidR="00CE5A95" w:rsidRPr="005751A3" w:rsidRDefault="00CE5A95" w:rsidP="005751A3">
            <w:pPr>
              <w:rPr>
                <w:rFonts w:ascii="Times New Roman" w:hAnsi="Times New Roman"/>
                <w:b/>
                <w:color w:val="000000"/>
                <w:sz w:val="20"/>
                <w:szCs w:val="24"/>
                <w:lang w:val="sq-AL" w:eastAsia="sq-AL"/>
              </w:rPr>
            </w:pPr>
          </w:p>
        </w:tc>
        <w:tc>
          <w:tcPr>
            <w:tcW w:w="2263" w:type="dxa"/>
            <w:shd w:val="clear" w:color="auto" w:fill="auto"/>
          </w:tcPr>
          <w:p w:rsidR="00CE5A95" w:rsidRPr="005751A3" w:rsidRDefault="00CE5A95" w:rsidP="005751A3">
            <w:pPr>
              <w:spacing w:after="0" w:line="240" w:lineRule="auto"/>
              <w:rPr>
                <w:rFonts w:ascii="Times New Roman" w:hAnsi="Times New Roman"/>
                <w:sz w:val="18"/>
                <w:szCs w:val="18"/>
                <w:lang w:val="sq-AL" w:eastAsia="sq-AL"/>
              </w:rPr>
            </w:pPr>
            <w:r w:rsidRPr="005751A3">
              <w:rPr>
                <w:rFonts w:ascii="Times New Roman" w:hAnsi="Times New Roman"/>
                <w:sz w:val="18"/>
                <w:szCs w:val="18"/>
                <w:lang w:val="sq-AL" w:eastAsia="sq-AL"/>
              </w:rPr>
              <w:t>Pse Astronautët në Hënë lëvizin me kërcime kurse në Tokë kjo gjë nuk ndodh?</w:t>
            </w:r>
          </w:p>
        </w:tc>
        <w:tc>
          <w:tcPr>
            <w:tcW w:w="1247"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98"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61" w:type="dxa"/>
            <w:vMerge/>
            <w:shd w:val="clear" w:color="auto" w:fill="auto"/>
          </w:tcPr>
          <w:p w:rsidR="00CE5A95" w:rsidRPr="005751A3" w:rsidRDefault="00CE5A95" w:rsidP="005751A3">
            <w:pPr>
              <w:rPr>
                <w:rFonts w:ascii="Times New Roman" w:hAnsi="Times New Roman"/>
                <w:sz w:val="18"/>
                <w:szCs w:val="18"/>
                <w:lang w:val="sq-AL" w:eastAsia="sq-AL"/>
              </w:rPr>
            </w:pPr>
          </w:p>
        </w:tc>
      </w:tr>
      <w:tr w:rsidR="00CE5A95" w:rsidRPr="007012DC" w:rsidTr="005751A3">
        <w:tc>
          <w:tcPr>
            <w:tcW w:w="460" w:type="dxa"/>
            <w:shd w:val="clear" w:color="auto" w:fill="auto"/>
            <w:vAlign w:val="center"/>
          </w:tcPr>
          <w:p w:rsidR="00CE5A95" w:rsidRPr="005751A3" w:rsidRDefault="00CE5A95" w:rsidP="005751A3">
            <w:pPr>
              <w:jc w:val="center"/>
              <w:rPr>
                <w:rFonts w:ascii="Times New Roman" w:hAnsi="Times New Roman"/>
                <w:b/>
                <w:sz w:val="24"/>
                <w:szCs w:val="28"/>
                <w:lang w:val="sq-AL" w:eastAsia="sq-AL"/>
              </w:rPr>
            </w:pPr>
            <w:r w:rsidRPr="005751A3">
              <w:rPr>
                <w:rFonts w:ascii="Times New Roman" w:hAnsi="Times New Roman"/>
                <w:b/>
                <w:sz w:val="24"/>
                <w:szCs w:val="28"/>
                <w:lang w:val="sq-AL" w:eastAsia="sq-AL"/>
              </w:rPr>
              <w:t>19</w:t>
            </w:r>
          </w:p>
        </w:tc>
        <w:tc>
          <w:tcPr>
            <w:tcW w:w="1385" w:type="dxa"/>
            <w:vMerge/>
            <w:shd w:val="clear" w:color="auto" w:fill="auto"/>
          </w:tcPr>
          <w:p w:rsidR="00CE5A95" w:rsidRPr="005751A3" w:rsidRDefault="00CE5A95" w:rsidP="005751A3">
            <w:pPr>
              <w:rPr>
                <w:rFonts w:ascii="Times New Roman" w:hAnsi="Times New Roman"/>
                <w:sz w:val="24"/>
                <w:szCs w:val="24"/>
                <w:lang w:val="sq-AL" w:eastAsia="sq-AL"/>
              </w:rPr>
            </w:pPr>
          </w:p>
        </w:tc>
        <w:tc>
          <w:tcPr>
            <w:tcW w:w="2200" w:type="dxa"/>
            <w:tcBorders>
              <w:right w:val="single" w:sz="4" w:space="0" w:color="auto"/>
            </w:tcBorders>
            <w:shd w:val="clear" w:color="auto" w:fill="auto"/>
          </w:tcPr>
          <w:p w:rsidR="00CE5A95" w:rsidRPr="005751A3" w:rsidRDefault="00CE5A95" w:rsidP="005751A3">
            <w:pPr>
              <w:pStyle w:val="TableParagraph"/>
              <w:spacing w:line="275" w:lineRule="exact"/>
              <w:rPr>
                <w:sz w:val="20"/>
                <w:szCs w:val="20"/>
              </w:rPr>
            </w:pPr>
            <w:r w:rsidRPr="005751A3">
              <w:rPr>
                <w:sz w:val="20"/>
                <w:szCs w:val="20"/>
              </w:rPr>
              <w:t>Lëvizja rrethore e njëtrajtshme</w:t>
            </w:r>
          </w:p>
        </w:tc>
        <w:tc>
          <w:tcPr>
            <w:tcW w:w="630" w:type="dxa"/>
            <w:vMerge w:val="restart"/>
            <w:tcBorders>
              <w:left w:val="single" w:sz="4" w:space="0" w:color="auto"/>
            </w:tcBorders>
            <w:shd w:val="clear" w:color="auto" w:fill="auto"/>
            <w:vAlign w:val="center"/>
          </w:tcPr>
          <w:p w:rsidR="00CE5A95" w:rsidRPr="005751A3" w:rsidRDefault="00CE5A95" w:rsidP="005751A3">
            <w:pPr>
              <w:jc w:val="center"/>
              <w:rPr>
                <w:rFonts w:ascii="Times New Roman" w:hAnsi="Times New Roman"/>
                <w:b/>
                <w:color w:val="000000"/>
                <w:sz w:val="20"/>
                <w:szCs w:val="24"/>
                <w:lang w:val="sq-AL" w:eastAsia="sq-AL"/>
              </w:rPr>
            </w:pPr>
            <w:r w:rsidRPr="005751A3">
              <w:rPr>
                <w:rFonts w:ascii="Times New Roman" w:hAnsi="Times New Roman"/>
                <w:b/>
                <w:color w:val="000000"/>
                <w:sz w:val="20"/>
                <w:szCs w:val="24"/>
                <w:lang w:val="sq-AL" w:eastAsia="sq-AL"/>
              </w:rPr>
              <w:t>X</w:t>
            </w:r>
          </w:p>
        </w:tc>
        <w:tc>
          <w:tcPr>
            <w:tcW w:w="2263" w:type="dxa"/>
            <w:shd w:val="clear" w:color="auto" w:fill="auto"/>
          </w:tcPr>
          <w:p w:rsidR="00CE5A95" w:rsidRPr="005751A3" w:rsidRDefault="00CE5A95" w:rsidP="005751A3">
            <w:pPr>
              <w:spacing w:after="0" w:line="240" w:lineRule="auto"/>
              <w:rPr>
                <w:rFonts w:ascii="Times New Roman" w:hAnsi="Times New Roman"/>
                <w:sz w:val="16"/>
                <w:szCs w:val="18"/>
                <w:lang w:val="sq-AL" w:eastAsia="sq-AL"/>
              </w:rPr>
            </w:pPr>
            <w:r w:rsidRPr="005751A3">
              <w:rPr>
                <w:rFonts w:ascii="Times New Roman" w:hAnsi="Times New Roman"/>
                <w:sz w:val="16"/>
                <w:szCs w:val="18"/>
                <w:lang w:val="sq-AL" w:eastAsia="sq-AL"/>
              </w:rPr>
              <w:t>Përse motorçiklisti përkulet sebashku me motorin kur kalon në një kthesë?Pse në rrugët me kthesa shpejtësia e automjeteve është e kufizuar?</w:t>
            </w:r>
          </w:p>
        </w:tc>
        <w:tc>
          <w:tcPr>
            <w:tcW w:w="1247"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98"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61" w:type="dxa"/>
            <w:vMerge/>
            <w:shd w:val="clear" w:color="auto" w:fill="auto"/>
          </w:tcPr>
          <w:p w:rsidR="00CE5A95" w:rsidRPr="005751A3" w:rsidRDefault="00CE5A95" w:rsidP="005751A3">
            <w:pPr>
              <w:rPr>
                <w:rFonts w:ascii="Times New Roman" w:hAnsi="Times New Roman"/>
                <w:sz w:val="18"/>
                <w:szCs w:val="18"/>
                <w:lang w:val="sq-AL" w:eastAsia="sq-AL"/>
              </w:rPr>
            </w:pPr>
          </w:p>
        </w:tc>
      </w:tr>
      <w:tr w:rsidR="00CE5A95" w:rsidRPr="005751A3" w:rsidTr="005751A3">
        <w:tc>
          <w:tcPr>
            <w:tcW w:w="460" w:type="dxa"/>
            <w:shd w:val="clear" w:color="auto" w:fill="auto"/>
            <w:vAlign w:val="center"/>
          </w:tcPr>
          <w:p w:rsidR="00CE5A95" w:rsidRPr="005751A3" w:rsidRDefault="00CE5A95" w:rsidP="005751A3">
            <w:pPr>
              <w:jc w:val="center"/>
              <w:rPr>
                <w:rFonts w:ascii="Times New Roman" w:hAnsi="Times New Roman"/>
                <w:b/>
                <w:sz w:val="24"/>
                <w:szCs w:val="28"/>
                <w:lang w:val="sq-AL" w:eastAsia="sq-AL"/>
              </w:rPr>
            </w:pPr>
            <w:r w:rsidRPr="005751A3">
              <w:rPr>
                <w:rFonts w:ascii="Times New Roman" w:hAnsi="Times New Roman"/>
                <w:b/>
                <w:sz w:val="24"/>
                <w:szCs w:val="28"/>
                <w:lang w:val="sq-AL" w:eastAsia="sq-AL"/>
              </w:rPr>
              <w:t>20</w:t>
            </w:r>
          </w:p>
        </w:tc>
        <w:tc>
          <w:tcPr>
            <w:tcW w:w="1385" w:type="dxa"/>
            <w:vMerge/>
            <w:shd w:val="clear" w:color="auto" w:fill="auto"/>
          </w:tcPr>
          <w:p w:rsidR="00CE5A95" w:rsidRPr="005751A3" w:rsidRDefault="00CE5A95" w:rsidP="005751A3">
            <w:pPr>
              <w:rPr>
                <w:rFonts w:ascii="Times New Roman" w:hAnsi="Times New Roman"/>
                <w:sz w:val="24"/>
                <w:szCs w:val="24"/>
                <w:lang w:val="sq-AL" w:eastAsia="sq-AL"/>
              </w:rPr>
            </w:pPr>
          </w:p>
        </w:tc>
        <w:tc>
          <w:tcPr>
            <w:tcW w:w="2200" w:type="dxa"/>
            <w:tcBorders>
              <w:right w:val="single" w:sz="4" w:space="0" w:color="auto"/>
            </w:tcBorders>
            <w:shd w:val="clear" w:color="auto" w:fill="auto"/>
          </w:tcPr>
          <w:p w:rsidR="00CE5A95" w:rsidRPr="005751A3" w:rsidRDefault="00CE5A95" w:rsidP="005751A3">
            <w:pPr>
              <w:pStyle w:val="TableParagraph"/>
              <w:spacing w:line="265" w:lineRule="exact"/>
              <w:rPr>
                <w:b/>
                <w:i/>
                <w:sz w:val="20"/>
                <w:szCs w:val="20"/>
              </w:rPr>
            </w:pPr>
            <w:r w:rsidRPr="005751A3">
              <w:rPr>
                <w:b/>
                <w:i/>
                <w:sz w:val="20"/>
                <w:szCs w:val="20"/>
              </w:rPr>
              <w:t>Punë laboratorike: Matja e nxitimit të rënies së lirë</w:t>
            </w:r>
          </w:p>
        </w:tc>
        <w:tc>
          <w:tcPr>
            <w:tcW w:w="630" w:type="dxa"/>
            <w:vMerge/>
            <w:tcBorders>
              <w:left w:val="single" w:sz="4" w:space="0" w:color="auto"/>
            </w:tcBorders>
            <w:shd w:val="clear" w:color="auto" w:fill="auto"/>
            <w:vAlign w:val="center"/>
          </w:tcPr>
          <w:p w:rsidR="00CE5A95" w:rsidRPr="005751A3" w:rsidRDefault="00CE5A95" w:rsidP="005751A3">
            <w:pPr>
              <w:rPr>
                <w:rFonts w:ascii="Times New Roman" w:hAnsi="Times New Roman"/>
                <w:b/>
                <w:color w:val="000000"/>
                <w:sz w:val="20"/>
                <w:szCs w:val="24"/>
                <w:lang w:val="sq-AL" w:eastAsia="sq-AL"/>
              </w:rPr>
            </w:pPr>
          </w:p>
        </w:tc>
        <w:tc>
          <w:tcPr>
            <w:tcW w:w="2263" w:type="dxa"/>
            <w:shd w:val="clear" w:color="auto" w:fill="auto"/>
          </w:tcPr>
          <w:p w:rsidR="00CE5A95" w:rsidRPr="005751A3" w:rsidRDefault="00CE5A95" w:rsidP="005751A3">
            <w:pPr>
              <w:rPr>
                <w:rFonts w:ascii="Times New Roman" w:hAnsi="Times New Roman"/>
                <w:sz w:val="18"/>
                <w:szCs w:val="18"/>
                <w:lang w:val="sq-AL" w:eastAsia="sq-AL"/>
              </w:rPr>
            </w:pPr>
          </w:p>
        </w:tc>
        <w:tc>
          <w:tcPr>
            <w:tcW w:w="1247"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98"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61" w:type="dxa"/>
            <w:vMerge/>
            <w:shd w:val="clear" w:color="auto" w:fill="auto"/>
          </w:tcPr>
          <w:p w:rsidR="00CE5A95" w:rsidRPr="005751A3" w:rsidRDefault="00CE5A95" w:rsidP="005751A3">
            <w:pPr>
              <w:rPr>
                <w:rFonts w:ascii="Times New Roman" w:hAnsi="Times New Roman"/>
                <w:sz w:val="18"/>
                <w:szCs w:val="18"/>
                <w:lang w:val="sq-AL" w:eastAsia="sq-AL"/>
              </w:rPr>
            </w:pPr>
          </w:p>
        </w:tc>
      </w:tr>
      <w:tr w:rsidR="00CE5A95" w:rsidRPr="005751A3" w:rsidTr="005751A3">
        <w:tc>
          <w:tcPr>
            <w:tcW w:w="460" w:type="dxa"/>
            <w:shd w:val="clear" w:color="auto" w:fill="auto"/>
            <w:vAlign w:val="center"/>
          </w:tcPr>
          <w:p w:rsidR="00CE5A95" w:rsidRPr="005751A3" w:rsidRDefault="00CE5A95" w:rsidP="005751A3">
            <w:pPr>
              <w:jc w:val="center"/>
              <w:rPr>
                <w:rFonts w:ascii="Times New Roman" w:hAnsi="Times New Roman"/>
                <w:b/>
                <w:sz w:val="24"/>
                <w:szCs w:val="28"/>
                <w:lang w:val="sq-AL" w:eastAsia="sq-AL"/>
              </w:rPr>
            </w:pPr>
            <w:r w:rsidRPr="005751A3">
              <w:rPr>
                <w:rFonts w:ascii="Times New Roman" w:hAnsi="Times New Roman"/>
                <w:b/>
                <w:sz w:val="24"/>
                <w:szCs w:val="28"/>
                <w:lang w:val="sq-AL" w:eastAsia="sq-AL"/>
              </w:rPr>
              <w:t>21</w:t>
            </w:r>
          </w:p>
        </w:tc>
        <w:tc>
          <w:tcPr>
            <w:tcW w:w="1385" w:type="dxa"/>
            <w:vMerge/>
            <w:shd w:val="clear" w:color="auto" w:fill="auto"/>
          </w:tcPr>
          <w:p w:rsidR="00CE5A95" w:rsidRPr="005751A3" w:rsidRDefault="00CE5A95" w:rsidP="005751A3">
            <w:pPr>
              <w:rPr>
                <w:rFonts w:ascii="Times New Roman" w:hAnsi="Times New Roman"/>
                <w:sz w:val="24"/>
                <w:szCs w:val="24"/>
                <w:lang w:val="sq-AL" w:eastAsia="sq-AL"/>
              </w:rPr>
            </w:pPr>
          </w:p>
        </w:tc>
        <w:tc>
          <w:tcPr>
            <w:tcW w:w="2200" w:type="dxa"/>
            <w:tcBorders>
              <w:right w:val="single" w:sz="4" w:space="0" w:color="auto"/>
            </w:tcBorders>
            <w:shd w:val="clear" w:color="auto" w:fill="auto"/>
          </w:tcPr>
          <w:p w:rsidR="00CE5A95" w:rsidRPr="005751A3" w:rsidRDefault="00CE5A95" w:rsidP="005751A3">
            <w:pPr>
              <w:pStyle w:val="TableParagraph"/>
              <w:rPr>
                <w:b/>
                <w:sz w:val="20"/>
                <w:szCs w:val="20"/>
              </w:rPr>
            </w:pPr>
            <w:r w:rsidRPr="005751A3">
              <w:rPr>
                <w:b/>
                <w:sz w:val="20"/>
                <w:szCs w:val="20"/>
              </w:rPr>
              <w:t>Ushtrime për përsëritje</w:t>
            </w:r>
          </w:p>
        </w:tc>
        <w:tc>
          <w:tcPr>
            <w:tcW w:w="630" w:type="dxa"/>
            <w:vMerge w:val="restart"/>
            <w:tcBorders>
              <w:left w:val="single" w:sz="4" w:space="0" w:color="auto"/>
            </w:tcBorders>
            <w:shd w:val="clear" w:color="auto" w:fill="auto"/>
            <w:vAlign w:val="center"/>
          </w:tcPr>
          <w:p w:rsidR="00CE5A95" w:rsidRPr="005751A3" w:rsidRDefault="00CE5A95" w:rsidP="005751A3">
            <w:pPr>
              <w:jc w:val="center"/>
              <w:rPr>
                <w:rFonts w:ascii="Times New Roman" w:hAnsi="Times New Roman"/>
                <w:b/>
                <w:color w:val="000000"/>
                <w:sz w:val="20"/>
                <w:szCs w:val="24"/>
                <w:lang w:val="sq-AL" w:eastAsia="sq-AL"/>
              </w:rPr>
            </w:pPr>
            <w:r w:rsidRPr="005751A3">
              <w:rPr>
                <w:rFonts w:ascii="Times New Roman" w:hAnsi="Times New Roman"/>
                <w:b/>
                <w:color w:val="000000"/>
                <w:sz w:val="20"/>
                <w:szCs w:val="24"/>
                <w:lang w:val="sq-AL" w:eastAsia="sq-AL"/>
              </w:rPr>
              <w:t>XI</w:t>
            </w:r>
          </w:p>
        </w:tc>
        <w:tc>
          <w:tcPr>
            <w:tcW w:w="2263" w:type="dxa"/>
            <w:shd w:val="clear" w:color="auto" w:fill="auto"/>
          </w:tcPr>
          <w:p w:rsidR="00CE5A95" w:rsidRPr="005751A3" w:rsidRDefault="00CE5A95" w:rsidP="005751A3">
            <w:pPr>
              <w:rPr>
                <w:rFonts w:ascii="Times New Roman" w:hAnsi="Times New Roman"/>
                <w:sz w:val="16"/>
                <w:szCs w:val="18"/>
                <w:lang w:val="sq-AL" w:eastAsia="sq-AL"/>
              </w:rPr>
            </w:pPr>
          </w:p>
        </w:tc>
        <w:tc>
          <w:tcPr>
            <w:tcW w:w="1247"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98"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61" w:type="dxa"/>
            <w:vMerge/>
            <w:shd w:val="clear" w:color="auto" w:fill="auto"/>
          </w:tcPr>
          <w:p w:rsidR="00CE5A95" w:rsidRPr="005751A3" w:rsidRDefault="00CE5A95" w:rsidP="005751A3">
            <w:pPr>
              <w:rPr>
                <w:rFonts w:ascii="Times New Roman" w:hAnsi="Times New Roman"/>
                <w:sz w:val="18"/>
                <w:szCs w:val="18"/>
                <w:lang w:val="sq-AL" w:eastAsia="sq-AL"/>
              </w:rPr>
            </w:pPr>
          </w:p>
        </w:tc>
      </w:tr>
      <w:tr w:rsidR="00CE5A95" w:rsidRPr="005751A3" w:rsidTr="005751A3">
        <w:tc>
          <w:tcPr>
            <w:tcW w:w="460" w:type="dxa"/>
            <w:shd w:val="clear" w:color="auto" w:fill="auto"/>
            <w:vAlign w:val="center"/>
          </w:tcPr>
          <w:p w:rsidR="00CE5A95" w:rsidRPr="005751A3" w:rsidRDefault="00CE5A95" w:rsidP="005751A3">
            <w:pPr>
              <w:jc w:val="center"/>
              <w:rPr>
                <w:rFonts w:ascii="Times New Roman" w:hAnsi="Times New Roman"/>
                <w:b/>
                <w:sz w:val="24"/>
                <w:szCs w:val="28"/>
                <w:lang w:val="sq-AL" w:eastAsia="sq-AL"/>
              </w:rPr>
            </w:pPr>
            <w:r w:rsidRPr="005751A3">
              <w:rPr>
                <w:rFonts w:ascii="Times New Roman" w:hAnsi="Times New Roman"/>
                <w:b/>
                <w:sz w:val="24"/>
                <w:szCs w:val="28"/>
                <w:lang w:val="sq-AL" w:eastAsia="sq-AL"/>
              </w:rPr>
              <w:t>22</w:t>
            </w:r>
          </w:p>
        </w:tc>
        <w:tc>
          <w:tcPr>
            <w:tcW w:w="1385" w:type="dxa"/>
            <w:vMerge/>
            <w:shd w:val="clear" w:color="auto" w:fill="auto"/>
          </w:tcPr>
          <w:p w:rsidR="00CE5A95" w:rsidRPr="005751A3" w:rsidRDefault="00CE5A95" w:rsidP="005751A3">
            <w:pPr>
              <w:rPr>
                <w:rFonts w:ascii="Times New Roman" w:hAnsi="Times New Roman"/>
                <w:sz w:val="24"/>
                <w:szCs w:val="24"/>
                <w:lang w:val="sq-AL" w:eastAsia="sq-AL"/>
              </w:rPr>
            </w:pPr>
          </w:p>
        </w:tc>
        <w:tc>
          <w:tcPr>
            <w:tcW w:w="2200" w:type="dxa"/>
            <w:tcBorders>
              <w:right w:val="single" w:sz="4" w:space="0" w:color="auto"/>
            </w:tcBorders>
            <w:shd w:val="clear" w:color="auto" w:fill="auto"/>
          </w:tcPr>
          <w:p w:rsidR="00CE5A95" w:rsidRPr="005751A3" w:rsidRDefault="00CE5A95" w:rsidP="005751A3">
            <w:pPr>
              <w:pStyle w:val="TableParagraph"/>
              <w:spacing w:line="266" w:lineRule="exact"/>
              <w:rPr>
                <w:i/>
                <w:sz w:val="20"/>
                <w:szCs w:val="20"/>
              </w:rPr>
            </w:pPr>
            <w:r w:rsidRPr="005751A3">
              <w:rPr>
                <w:i/>
                <w:sz w:val="20"/>
                <w:szCs w:val="20"/>
              </w:rPr>
              <w:t>Përsëritje njohurish dhe konceptesh</w:t>
            </w:r>
          </w:p>
        </w:tc>
        <w:tc>
          <w:tcPr>
            <w:tcW w:w="630" w:type="dxa"/>
            <w:vMerge/>
            <w:tcBorders>
              <w:left w:val="single" w:sz="4" w:space="0" w:color="auto"/>
            </w:tcBorders>
            <w:shd w:val="clear" w:color="auto" w:fill="auto"/>
            <w:vAlign w:val="center"/>
          </w:tcPr>
          <w:p w:rsidR="00CE5A95" w:rsidRPr="005751A3" w:rsidRDefault="00CE5A95" w:rsidP="005751A3">
            <w:pPr>
              <w:rPr>
                <w:rFonts w:ascii="Times New Roman" w:hAnsi="Times New Roman"/>
                <w:b/>
                <w:color w:val="000000"/>
                <w:sz w:val="20"/>
                <w:szCs w:val="24"/>
                <w:lang w:val="sq-AL" w:eastAsia="sq-AL"/>
              </w:rPr>
            </w:pPr>
          </w:p>
        </w:tc>
        <w:tc>
          <w:tcPr>
            <w:tcW w:w="2263" w:type="dxa"/>
            <w:shd w:val="clear" w:color="auto" w:fill="auto"/>
          </w:tcPr>
          <w:p w:rsidR="00CE5A95" w:rsidRPr="005751A3" w:rsidRDefault="00CE5A95" w:rsidP="005751A3">
            <w:pPr>
              <w:rPr>
                <w:rFonts w:ascii="Times New Roman" w:hAnsi="Times New Roman"/>
                <w:sz w:val="18"/>
                <w:szCs w:val="18"/>
                <w:lang w:val="sq-AL" w:eastAsia="sq-AL"/>
              </w:rPr>
            </w:pPr>
          </w:p>
        </w:tc>
        <w:tc>
          <w:tcPr>
            <w:tcW w:w="1247"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98"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61" w:type="dxa"/>
            <w:vMerge/>
            <w:shd w:val="clear" w:color="auto" w:fill="auto"/>
          </w:tcPr>
          <w:p w:rsidR="00CE5A95" w:rsidRPr="005751A3" w:rsidRDefault="00CE5A95" w:rsidP="005751A3">
            <w:pPr>
              <w:rPr>
                <w:rFonts w:ascii="Times New Roman" w:hAnsi="Times New Roman"/>
                <w:sz w:val="18"/>
                <w:szCs w:val="18"/>
                <w:lang w:val="sq-AL" w:eastAsia="sq-AL"/>
              </w:rPr>
            </w:pPr>
          </w:p>
        </w:tc>
      </w:tr>
      <w:tr w:rsidR="00CE5A95" w:rsidRPr="005751A3" w:rsidTr="005751A3">
        <w:trPr>
          <w:trHeight w:val="251"/>
        </w:trPr>
        <w:tc>
          <w:tcPr>
            <w:tcW w:w="460" w:type="dxa"/>
            <w:shd w:val="clear" w:color="auto" w:fill="auto"/>
            <w:vAlign w:val="center"/>
          </w:tcPr>
          <w:p w:rsidR="00CE5A95" w:rsidRPr="005751A3" w:rsidRDefault="00CE5A95" w:rsidP="005751A3">
            <w:pPr>
              <w:jc w:val="center"/>
              <w:rPr>
                <w:rFonts w:ascii="Times New Roman" w:hAnsi="Times New Roman"/>
                <w:b/>
                <w:sz w:val="24"/>
                <w:szCs w:val="28"/>
                <w:lang w:val="sq-AL" w:eastAsia="sq-AL"/>
              </w:rPr>
            </w:pPr>
            <w:r w:rsidRPr="005751A3">
              <w:rPr>
                <w:rFonts w:ascii="Times New Roman" w:hAnsi="Times New Roman"/>
                <w:b/>
                <w:sz w:val="24"/>
                <w:szCs w:val="28"/>
                <w:lang w:val="sq-AL" w:eastAsia="sq-AL"/>
              </w:rPr>
              <w:t>23</w:t>
            </w:r>
          </w:p>
        </w:tc>
        <w:tc>
          <w:tcPr>
            <w:tcW w:w="1385" w:type="dxa"/>
            <w:vMerge/>
            <w:shd w:val="clear" w:color="auto" w:fill="auto"/>
          </w:tcPr>
          <w:p w:rsidR="00CE5A95" w:rsidRPr="005751A3" w:rsidRDefault="00CE5A95" w:rsidP="005751A3">
            <w:pPr>
              <w:rPr>
                <w:rFonts w:ascii="Times New Roman" w:hAnsi="Times New Roman"/>
                <w:sz w:val="24"/>
                <w:szCs w:val="24"/>
                <w:lang w:val="sq-AL" w:eastAsia="sq-AL"/>
              </w:rPr>
            </w:pPr>
          </w:p>
        </w:tc>
        <w:tc>
          <w:tcPr>
            <w:tcW w:w="2200" w:type="dxa"/>
            <w:tcBorders>
              <w:right w:val="single" w:sz="4" w:space="0" w:color="auto"/>
            </w:tcBorders>
            <w:shd w:val="clear" w:color="auto" w:fill="auto"/>
          </w:tcPr>
          <w:p w:rsidR="00CE5A95" w:rsidRPr="005751A3" w:rsidRDefault="00CE5A95" w:rsidP="005751A3">
            <w:pPr>
              <w:pStyle w:val="TableParagraph"/>
              <w:rPr>
                <w:b/>
                <w:i/>
                <w:sz w:val="20"/>
                <w:szCs w:val="20"/>
              </w:rPr>
            </w:pPr>
            <w:r w:rsidRPr="005751A3">
              <w:rPr>
                <w:b/>
                <w:i/>
                <w:sz w:val="20"/>
                <w:szCs w:val="20"/>
              </w:rPr>
              <w:t>Test përmbledhës 1</w:t>
            </w:r>
          </w:p>
        </w:tc>
        <w:tc>
          <w:tcPr>
            <w:tcW w:w="630" w:type="dxa"/>
            <w:vMerge w:val="restart"/>
            <w:tcBorders>
              <w:left w:val="single" w:sz="4" w:space="0" w:color="auto"/>
            </w:tcBorders>
            <w:shd w:val="clear" w:color="auto" w:fill="auto"/>
            <w:vAlign w:val="center"/>
          </w:tcPr>
          <w:p w:rsidR="00CE5A95" w:rsidRPr="005751A3" w:rsidRDefault="00CE5A95" w:rsidP="005751A3">
            <w:pPr>
              <w:jc w:val="center"/>
              <w:rPr>
                <w:rFonts w:ascii="Times New Roman" w:hAnsi="Times New Roman"/>
                <w:b/>
                <w:sz w:val="20"/>
                <w:szCs w:val="28"/>
                <w:lang w:val="sq-AL" w:eastAsia="sq-AL"/>
              </w:rPr>
            </w:pPr>
            <w:r w:rsidRPr="005751A3">
              <w:rPr>
                <w:rFonts w:ascii="Times New Roman" w:hAnsi="Times New Roman"/>
                <w:b/>
                <w:sz w:val="20"/>
                <w:szCs w:val="28"/>
                <w:lang w:val="sq-AL" w:eastAsia="sq-AL"/>
              </w:rPr>
              <w:t>XII</w:t>
            </w:r>
          </w:p>
        </w:tc>
        <w:tc>
          <w:tcPr>
            <w:tcW w:w="2263" w:type="dxa"/>
            <w:shd w:val="clear" w:color="auto" w:fill="auto"/>
          </w:tcPr>
          <w:p w:rsidR="00CE5A95" w:rsidRPr="005751A3" w:rsidRDefault="00CE5A95" w:rsidP="005751A3">
            <w:pPr>
              <w:rPr>
                <w:rFonts w:ascii="Times New Roman" w:hAnsi="Times New Roman"/>
                <w:sz w:val="18"/>
                <w:szCs w:val="18"/>
                <w:lang w:val="sq-AL" w:eastAsia="sq-AL"/>
              </w:rPr>
            </w:pPr>
          </w:p>
        </w:tc>
        <w:tc>
          <w:tcPr>
            <w:tcW w:w="1247"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98"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61" w:type="dxa"/>
            <w:vMerge/>
            <w:shd w:val="clear" w:color="auto" w:fill="auto"/>
          </w:tcPr>
          <w:p w:rsidR="00CE5A95" w:rsidRPr="005751A3" w:rsidRDefault="00CE5A95" w:rsidP="005751A3">
            <w:pPr>
              <w:rPr>
                <w:rFonts w:ascii="Times New Roman" w:hAnsi="Times New Roman"/>
                <w:sz w:val="18"/>
                <w:szCs w:val="18"/>
                <w:lang w:val="sq-AL" w:eastAsia="sq-AL"/>
              </w:rPr>
            </w:pPr>
          </w:p>
        </w:tc>
      </w:tr>
      <w:tr w:rsidR="00CE5A95" w:rsidRPr="005751A3" w:rsidTr="005751A3">
        <w:tc>
          <w:tcPr>
            <w:tcW w:w="460" w:type="dxa"/>
            <w:shd w:val="clear" w:color="auto" w:fill="auto"/>
            <w:vAlign w:val="center"/>
          </w:tcPr>
          <w:p w:rsidR="00CE5A95" w:rsidRPr="005751A3" w:rsidRDefault="00CE5A95" w:rsidP="005751A3">
            <w:pPr>
              <w:jc w:val="center"/>
              <w:rPr>
                <w:rFonts w:ascii="Times New Roman" w:hAnsi="Times New Roman"/>
                <w:b/>
                <w:sz w:val="24"/>
                <w:szCs w:val="28"/>
                <w:lang w:val="sq-AL" w:eastAsia="sq-AL"/>
              </w:rPr>
            </w:pPr>
            <w:r w:rsidRPr="005751A3">
              <w:rPr>
                <w:rFonts w:ascii="Times New Roman" w:hAnsi="Times New Roman"/>
                <w:b/>
                <w:sz w:val="24"/>
                <w:szCs w:val="28"/>
                <w:lang w:val="sq-AL" w:eastAsia="sq-AL"/>
              </w:rPr>
              <w:t>24</w:t>
            </w:r>
          </w:p>
        </w:tc>
        <w:tc>
          <w:tcPr>
            <w:tcW w:w="1385" w:type="dxa"/>
            <w:vMerge/>
            <w:shd w:val="clear" w:color="auto" w:fill="auto"/>
          </w:tcPr>
          <w:p w:rsidR="00CE5A95" w:rsidRPr="005751A3" w:rsidRDefault="00CE5A95" w:rsidP="005751A3">
            <w:pPr>
              <w:rPr>
                <w:rFonts w:ascii="Times New Roman" w:hAnsi="Times New Roman"/>
                <w:sz w:val="24"/>
                <w:szCs w:val="24"/>
                <w:lang w:val="sq-AL" w:eastAsia="sq-AL"/>
              </w:rPr>
            </w:pPr>
          </w:p>
        </w:tc>
        <w:tc>
          <w:tcPr>
            <w:tcW w:w="2200" w:type="dxa"/>
            <w:tcBorders>
              <w:right w:val="single" w:sz="4" w:space="0" w:color="auto"/>
            </w:tcBorders>
            <w:shd w:val="clear" w:color="auto" w:fill="auto"/>
          </w:tcPr>
          <w:p w:rsidR="00CE5A95" w:rsidRPr="005751A3" w:rsidRDefault="00CE5A95" w:rsidP="005751A3">
            <w:pPr>
              <w:pStyle w:val="TableParagraph"/>
              <w:spacing w:line="265" w:lineRule="exact"/>
              <w:rPr>
                <w:i/>
                <w:sz w:val="20"/>
                <w:szCs w:val="20"/>
              </w:rPr>
            </w:pPr>
            <w:r w:rsidRPr="005751A3">
              <w:rPr>
                <w:i/>
                <w:sz w:val="20"/>
                <w:szCs w:val="20"/>
              </w:rPr>
              <w:t>Diskutim dhe vlerësim i rezultateve të testit</w:t>
            </w:r>
          </w:p>
        </w:tc>
        <w:tc>
          <w:tcPr>
            <w:tcW w:w="630" w:type="dxa"/>
            <w:vMerge/>
            <w:tcBorders>
              <w:left w:val="single" w:sz="4" w:space="0" w:color="auto"/>
            </w:tcBorders>
            <w:shd w:val="clear" w:color="auto" w:fill="auto"/>
          </w:tcPr>
          <w:p w:rsidR="00CE5A95" w:rsidRPr="005751A3" w:rsidRDefault="00CE5A95" w:rsidP="005751A3">
            <w:pPr>
              <w:rPr>
                <w:rFonts w:ascii="Times New Roman" w:hAnsi="Times New Roman"/>
                <w:b/>
                <w:sz w:val="20"/>
                <w:szCs w:val="28"/>
                <w:lang w:val="sq-AL" w:eastAsia="sq-AL"/>
              </w:rPr>
            </w:pPr>
          </w:p>
        </w:tc>
        <w:tc>
          <w:tcPr>
            <w:tcW w:w="2263" w:type="dxa"/>
            <w:shd w:val="clear" w:color="auto" w:fill="auto"/>
          </w:tcPr>
          <w:p w:rsidR="00CE5A95" w:rsidRPr="005751A3" w:rsidRDefault="00CE5A95" w:rsidP="005751A3">
            <w:pPr>
              <w:rPr>
                <w:rFonts w:ascii="Times New Roman" w:hAnsi="Times New Roman"/>
                <w:sz w:val="18"/>
                <w:szCs w:val="18"/>
                <w:lang w:val="sq-AL" w:eastAsia="sq-AL"/>
              </w:rPr>
            </w:pPr>
          </w:p>
        </w:tc>
        <w:tc>
          <w:tcPr>
            <w:tcW w:w="1247"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98"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61" w:type="dxa"/>
            <w:vMerge/>
            <w:shd w:val="clear" w:color="auto" w:fill="auto"/>
          </w:tcPr>
          <w:p w:rsidR="00CE5A95" w:rsidRPr="005751A3" w:rsidRDefault="00CE5A95" w:rsidP="005751A3">
            <w:pPr>
              <w:rPr>
                <w:rFonts w:ascii="Times New Roman" w:hAnsi="Times New Roman"/>
                <w:sz w:val="18"/>
                <w:szCs w:val="18"/>
                <w:lang w:val="sq-AL" w:eastAsia="sq-AL"/>
              </w:rPr>
            </w:pPr>
          </w:p>
        </w:tc>
      </w:tr>
      <w:tr w:rsidR="00CE5A95" w:rsidRPr="005751A3" w:rsidTr="005751A3">
        <w:trPr>
          <w:trHeight w:val="170"/>
        </w:trPr>
        <w:tc>
          <w:tcPr>
            <w:tcW w:w="460" w:type="dxa"/>
            <w:shd w:val="clear" w:color="auto" w:fill="auto"/>
            <w:vAlign w:val="center"/>
          </w:tcPr>
          <w:p w:rsidR="00CE5A95" w:rsidRPr="005751A3" w:rsidRDefault="00CE5A95" w:rsidP="005751A3">
            <w:pPr>
              <w:jc w:val="center"/>
              <w:rPr>
                <w:rFonts w:ascii="Times New Roman" w:hAnsi="Times New Roman"/>
                <w:b/>
                <w:sz w:val="24"/>
                <w:szCs w:val="28"/>
                <w:lang w:val="sq-AL" w:eastAsia="sq-AL"/>
              </w:rPr>
            </w:pPr>
            <w:r w:rsidRPr="005751A3">
              <w:rPr>
                <w:rFonts w:ascii="Times New Roman" w:hAnsi="Times New Roman"/>
                <w:b/>
                <w:sz w:val="24"/>
                <w:szCs w:val="28"/>
                <w:lang w:val="sq-AL" w:eastAsia="sq-AL"/>
              </w:rPr>
              <w:t>25</w:t>
            </w:r>
          </w:p>
        </w:tc>
        <w:tc>
          <w:tcPr>
            <w:tcW w:w="1385" w:type="dxa"/>
            <w:vMerge/>
            <w:shd w:val="clear" w:color="auto" w:fill="auto"/>
          </w:tcPr>
          <w:p w:rsidR="00CE5A95" w:rsidRPr="005751A3" w:rsidRDefault="00CE5A95" w:rsidP="005751A3">
            <w:pPr>
              <w:rPr>
                <w:rFonts w:ascii="Times New Roman" w:hAnsi="Times New Roman"/>
                <w:sz w:val="24"/>
                <w:szCs w:val="24"/>
                <w:lang w:val="sq-AL" w:eastAsia="sq-AL"/>
              </w:rPr>
            </w:pPr>
          </w:p>
        </w:tc>
        <w:tc>
          <w:tcPr>
            <w:tcW w:w="2200" w:type="dxa"/>
            <w:tcBorders>
              <w:right w:val="single" w:sz="4" w:space="0" w:color="auto"/>
            </w:tcBorders>
            <w:shd w:val="clear" w:color="auto" w:fill="auto"/>
          </w:tcPr>
          <w:p w:rsidR="00CE5A95" w:rsidRPr="005751A3" w:rsidRDefault="00CE5A95" w:rsidP="005751A3">
            <w:pPr>
              <w:pStyle w:val="TableParagraph"/>
              <w:rPr>
                <w:b/>
                <w:i/>
                <w:sz w:val="20"/>
                <w:szCs w:val="20"/>
              </w:rPr>
            </w:pPr>
            <w:r w:rsidRPr="005751A3">
              <w:rPr>
                <w:b/>
                <w:i/>
                <w:sz w:val="20"/>
                <w:szCs w:val="20"/>
              </w:rPr>
              <w:t>Projekt</w:t>
            </w:r>
          </w:p>
        </w:tc>
        <w:tc>
          <w:tcPr>
            <w:tcW w:w="630" w:type="dxa"/>
            <w:vMerge w:val="restart"/>
            <w:tcBorders>
              <w:left w:val="single" w:sz="4" w:space="0" w:color="auto"/>
            </w:tcBorders>
            <w:shd w:val="clear" w:color="auto" w:fill="auto"/>
            <w:vAlign w:val="center"/>
          </w:tcPr>
          <w:p w:rsidR="00CE5A95" w:rsidRPr="005751A3" w:rsidRDefault="00CE5A95" w:rsidP="005751A3">
            <w:pPr>
              <w:jc w:val="center"/>
              <w:rPr>
                <w:rFonts w:ascii="Times New Roman" w:hAnsi="Times New Roman"/>
                <w:b/>
                <w:color w:val="000000"/>
                <w:sz w:val="20"/>
                <w:szCs w:val="24"/>
                <w:lang w:val="sq-AL" w:eastAsia="sq-AL"/>
              </w:rPr>
            </w:pPr>
            <w:r w:rsidRPr="005751A3">
              <w:rPr>
                <w:rFonts w:ascii="Times New Roman" w:hAnsi="Times New Roman"/>
                <w:b/>
                <w:sz w:val="20"/>
                <w:szCs w:val="24"/>
                <w:lang w:val="sq-AL" w:eastAsia="sq-AL"/>
              </w:rPr>
              <w:t>XIII</w:t>
            </w:r>
          </w:p>
        </w:tc>
        <w:tc>
          <w:tcPr>
            <w:tcW w:w="2263" w:type="dxa"/>
            <w:shd w:val="clear" w:color="auto" w:fill="auto"/>
          </w:tcPr>
          <w:p w:rsidR="00CE5A95" w:rsidRPr="005751A3" w:rsidRDefault="00CE5A95" w:rsidP="005751A3">
            <w:pPr>
              <w:rPr>
                <w:rFonts w:ascii="Times New Roman" w:hAnsi="Times New Roman"/>
                <w:sz w:val="18"/>
                <w:szCs w:val="18"/>
                <w:lang w:val="sq-AL" w:eastAsia="sq-AL"/>
              </w:rPr>
            </w:pPr>
          </w:p>
        </w:tc>
        <w:tc>
          <w:tcPr>
            <w:tcW w:w="1247"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98" w:type="dxa"/>
            <w:vMerge/>
            <w:shd w:val="clear" w:color="auto" w:fill="auto"/>
          </w:tcPr>
          <w:p w:rsidR="00CE5A95" w:rsidRPr="005751A3" w:rsidRDefault="00CE5A95" w:rsidP="005751A3">
            <w:pPr>
              <w:rPr>
                <w:rFonts w:ascii="Times New Roman" w:hAnsi="Times New Roman"/>
                <w:sz w:val="18"/>
                <w:szCs w:val="18"/>
                <w:lang w:val="sq-AL" w:eastAsia="sq-AL"/>
              </w:rPr>
            </w:pPr>
          </w:p>
        </w:tc>
        <w:tc>
          <w:tcPr>
            <w:tcW w:w="1361" w:type="dxa"/>
            <w:vMerge/>
            <w:shd w:val="clear" w:color="auto" w:fill="auto"/>
          </w:tcPr>
          <w:p w:rsidR="00CE5A95" w:rsidRPr="005751A3" w:rsidRDefault="00CE5A95" w:rsidP="005751A3">
            <w:pPr>
              <w:rPr>
                <w:rFonts w:ascii="Times New Roman" w:hAnsi="Times New Roman"/>
                <w:sz w:val="18"/>
                <w:szCs w:val="18"/>
                <w:lang w:val="sq-AL" w:eastAsia="sq-AL"/>
              </w:rPr>
            </w:pPr>
          </w:p>
        </w:tc>
      </w:tr>
      <w:tr w:rsidR="00CE5A95" w:rsidRPr="005751A3" w:rsidTr="005751A3">
        <w:tc>
          <w:tcPr>
            <w:tcW w:w="460" w:type="dxa"/>
            <w:shd w:val="clear" w:color="auto" w:fill="auto"/>
            <w:vAlign w:val="center"/>
          </w:tcPr>
          <w:p w:rsidR="00CE5A95" w:rsidRPr="005751A3" w:rsidRDefault="00CE5A95" w:rsidP="005751A3">
            <w:pPr>
              <w:jc w:val="center"/>
              <w:rPr>
                <w:rFonts w:ascii="Times New Roman" w:hAnsi="Times New Roman"/>
                <w:sz w:val="24"/>
                <w:szCs w:val="28"/>
                <w:lang w:val="sq-AL" w:eastAsia="sq-AL"/>
              </w:rPr>
            </w:pPr>
            <w:r w:rsidRPr="005751A3">
              <w:rPr>
                <w:rFonts w:ascii="Times New Roman" w:hAnsi="Times New Roman"/>
                <w:b/>
                <w:sz w:val="24"/>
                <w:szCs w:val="28"/>
                <w:lang w:val="sq-AL" w:eastAsia="sq-AL"/>
              </w:rPr>
              <w:t>26</w:t>
            </w:r>
          </w:p>
        </w:tc>
        <w:tc>
          <w:tcPr>
            <w:tcW w:w="1385" w:type="dxa"/>
            <w:vMerge/>
            <w:shd w:val="clear" w:color="auto" w:fill="auto"/>
          </w:tcPr>
          <w:p w:rsidR="00CE5A95" w:rsidRPr="005751A3" w:rsidRDefault="00CE5A95" w:rsidP="005751A3">
            <w:pPr>
              <w:rPr>
                <w:rFonts w:ascii="Times New Roman" w:hAnsi="Times New Roman"/>
                <w:sz w:val="24"/>
                <w:szCs w:val="24"/>
                <w:lang w:val="sq-AL" w:eastAsia="sq-AL"/>
              </w:rPr>
            </w:pPr>
          </w:p>
        </w:tc>
        <w:tc>
          <w:tcPr>
            <w:tcW w:w="2200" w:type="dxa"/>
            <w:tcBorders>
              <w:right w:val="single" w:sz="4" w:space="0" w:color="auto"/>
            </w:tcBorders>
            <w:shd w:val="clear" w:color="auto" w:fill="auto"/>
          </w:tcPr>
          <w:p w:rsidR="00CE5A95" w:rsidRPr="005751A3" w:rsidRDefault="00CE5A95" w:rsidP="00606DBC">
            <w:pPr>
              <w:pStyle w:val="TableParagraph"/>
              <w:rPr>
                <w:i/>
                <w:sz w:val="20"/>
                <w:szCs w:val="20"/>
              </w:rPr>
            </w:pPr>
            <w:r w:rsidRPr="005751A3">
              <w:rPr>
                <w:i/>
                <w:sz w:val="20"/>
                <w:szCs w:val="20"/>
              </w:rPr>
              <w:t>Vlerësim i portofolit</w:t>
            </w:r>
          </w:p>
        </w:tc>
        <w:tc>
          <w:tcPr>
            <w:tcW w:w="630" w:type="dxa"/>
            <w:vMerge/>
            <w:tcBorders>
              <w:left w:val="single" w:sz="4" w:space="0" w:color="auto"/>
            </w:tcBorders>
            <w:shd w:val="clear" w:color="auto" w:fill="auto"/>
          </w:tcPr>
          <w:p w:rsidR="00CE5A95" w:rsidRPr="005751A3" w:rsidRDefault="00CE5A95" w:rsidP="005751A3">
            <w:pPr>
              <w:rPr>
                <w:rFonts w:ascii="Times New Roman" w:hAnsi="Times New Roman"/>
                <w:b/>
                <w:color w:val="000000"/>
                <w:sz w:val="24"/>
                <w:szCs w:val="24"/>
                <w:lang w:val="sq-AL" w:eastAsia="sq-AL"/>
              </w:rPr>
            </w:pPr>
          </w:p>
        </w:tc>
        <w:tc>
          <w:tcPr>
            <w:tcW w:w="2263" w:type="dxa"/>
            <w:shd w:val="clear" w:color="auto" w:fill="auto"/>
          </w:tcPr>
          <w:p w:rsidR="00CE5A95" w:rsidRPr="005751A3" w:rsidRDefault="00CE5A95" w:rsidP="005751A3">
            <w:pPr>
              <w:rPr>
                <w:rFonts w:ascii="Times New Roman" w:hAnsi="Times New Roman"/>
                <w:sz w:val="20"/>
                <w:szCs w:val="24"/>
                <w:lang w:val="sq-AL" w:eastAsia="sq-AL"/>
              </w:rPr>
            </w:pPr>
          </w:p>
        </w:tc>
        <w:tc>
          <w:tcPr>
            <w:tcW w:w="1247" w:type="dxa"/>
            <w:vMerge/>
            <w:shd w:val="clear" w:color="auto" w:fill="auto"/>
          </w:tcPr>
          <w:p w:rsidR="00CE5A95" w:rsidRPr="005751A3" w:rsidRDefault="00CE5A95" w:rsidP="005751A3">
            <w:pPr>
              <w:rPr>
                <w:rFonts w:ascii="Times New Roman" w:hAnsi="Times New Roman"/>
                <w:sz w:val="24"/>
                <w:szCs w:val="24"/>
                <w:lang w:val="sq-AL" w:eastAsia="sq-AL"/>
              </w:rPr>
            </w:pPr>
          </w:p>
        </w:tc>
        <w:tc>
          <w:tcPr>
            <w:tcW w:w="1398" w:type="dxa"/>
            <w:vMerge/>
            <w:shd w:val="clear" w:color="auto" w:fill="auto"/>
          </w:tcPr>
          <w:p w:rsidR="00CE5A95" w:rsidRPr="005751A3" w:rsidRDefault="00CE5A95" w:rsidP="005751A3">
            <w:pPr>
              <w:rPr>
                <w:rFonts w:ascii="Times New Roman" w:hAnsi="Times New Roman"/>
                <w:sz w:val="24"/>
                <w:szCs w:val="24"/>
                <w:lang w:val="sq-AL" w:eastAsia="sq-AL"/>
              </w:rPr>
            </w:pPr>
          </w:p>
        </w:tc>
        <w:tc>
          <w:tcPr>
            <w:tcW w:w="1361" w:type="dxa"/>
            <w:vMerge/>
            <w:shd w:val="clear" w:color="auto" w:fill="auto"/>
          </w:tcPr>
          <w:p w:rsidR="00CE5A95" w:rsidRPr="005751A3" w:rsidRDefault="00CE5A95" w:rsidP="005751A3">
            <w:pPr>
              <w:rPr>
                <w:rFonts w:ascii="Times New Roman" w:hAnsi="Times New Roman"/>
                <w:sz w:val="24"/>
                <w:szCs w:val="24"/>
                <w:lang w:val="sq-AL" w:eastAsia="sq-AL"/>
              </w:rPr>
            </w:pPr>
          </w:p>
        </w:tc>
      </w:tr>
      <w:tr w:rsidR="002D4CCF" w:rsidRPr="005751A3" w:rsidTr="005751A3">
        <w:tc>
          <w:tcPr>
            <w:tcW w:w="10944" w:type="dxa"/>
            <w:gridSpan w:val="8"/>
            <w:shd w:val="clear" w:color="auto" w:fill="auto"/>
          </w:tcPr>
          <w:p w:rsidR="002D4CCF" w:rsidRPr="005751A3" w:rsidRDefault="002D4CCF" w:rsidP="005751A3">
            <w:pPr>
              <w:jc w:val="center"/>
              <w:rPr>
                <w:rFonts w:ascii="Times New Roman" w:hAnsi="Times New Roman"/>
                <w:b/>
                <w:sz w:val="32"/>
                <w:szCs w:val="24"/>
                <w:lang w:val="sq-AL" w:eastAsia="sq-AL"/>
              </w:rPr>
            </w:pPr>
            <w:r w:rsidRPr="005751A3">
              <w:rPr>
                <w:rFonts w:ascii="Times New Roman" w:hAnsi="Times New Roman"/>
                <w:b/>
                <w:sz w:val="32"/>
                <w:szCs w:val="24"/>
                <w:lang w:val="sq-AL" w:eastAsia="sq-AL"/>
              </w:rPr>
              <w:t xml:space="preserve">26 orë </w:t>
            </w:r>
          </w:p>
        </w:tc>
      </w:tr>
    </w:tbl>
    <w:p w:rsidR="00421D3A" w:rsidRDefault="00421D3A"/>
    <w:sectPr w:rsidR="00421D3A" w:rsidSect="00BA1E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imes New Roman Bold">
    <w:panose1 w:val="00000000000000000000"/>
    <w:charset w:val="00"/>
    <w:family w:val="auto"/>
    <w:notTrueType/>
    <w:pitch w:val="default"/>
    <w:sig w:usb0="00000003" w:usb1="08070000" w:usb2="00000010" w:usb3="00000000" w:csb0="00020001" w:csb1="00000000"/>
  </w:font>
  <w:font w:name="Times New Roman 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046"/>
    <w:multiLevelType w:val="hybridMultilevel"/>
    <w:tmpl w:val="4A481012"/>
    <w:lvl w:ilvl="0" w:tplc="50AE9638">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B4DA4"/>
    <w:multiLevelType w:val="hybridMultilevel"/>
    <w:tmpl w:val="3F2CD76E"/>
    <w:lvl w:ilvl="0" w:tplc="A6B87BC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B4902"/>
    <w:multiLevelType w:val="hybridMultilevel"/>
    <w:tmpl w:val="06FC3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266DB"/>
    <w:multiLevelType w:val="hybridMultilevel"/>
    <w:tmpl w:val="65FC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D02F5"/>
    <w:multiLevelType w:val="hybridMultilevel"/>
    <w:tmpl w:val="CA8E5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681AD7"/>
    <w:multiLevelType w:val="hybridMultilevel"/>
    <w:tmpl w:val="B104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33FF8"/>
    <w:multiLevelType w:val="hybridMultilevel"/>
    <w:tmpl w:val="7C900C20"/>
    <w:lvl w:ilvl="0" w:tplc="0994E1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BE7F08"/>
    <w:multiLevelType w:val="hybridMultilevel"/>
    <w:tmpl w:val="28686FB8"/>
    <w:lvl w:ilvl="0" w:tplc="961644BA">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3453C1"/>
    <w:multiLevelType w:val="hybridMultilevel"/>
    <w:tmpl w:val="7A78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A47E1"/>
    <w:multiLevelType w:val="hybridMultilevel"/>
    <w:tmpl w:val="433A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C4C2D"/>
    <w:multiLevelType w:val="hybridMultilevel"/>
    <w:tmpl w:val="6DBE9DDC"/>
    <w:lvl w:ilvl="0" w:tplc="50AE9638">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520C3"/>
    <w:multiLevelType w:val="hybridMultilevel"/>
    <w:tmpl w:val="4A481012"/>
    <w:lvl w:ilvl="0" w:tplc="50AE9638">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517106"/>
    <w:multiLevelType w:val="hybridMultilevel"/>
    <w:tmpl w:val="C898E3D4"/>
    <w:lvl w:ilvl="0" w:tplc="C180D8F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E4410"/>
    <w:multiLevelType w:val="hybridMultilevel"/>
    <w:tmpl w:val="4A481012"/>
    <w:lvl w:ilvl="0" w:tplc="50AE9638">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405392"/>
    <w:multiLevelType w:val="hybridMultilevel"/>
    <w:tmpl w:val="845EA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5"/>
  </w:num>
  <w:num w:numId="5">
    <w:abstractNumId w:val="6"/>
  </w:num>
  <w:num w:numId="6">
    <w:abstractNumId w:val="4"/>
  </w:num>
  <w:num w:numId="7">
    <w:abstractNumId w:val="7"/>
  </w:num>
  <w:num w:numId="8">
    <w:abstractNumId w:val="1"/>
  </w:num>
  <w:num w:numId="9">
    <w:abstractNumId w:val="0"/>
  </w:num>
  <w:num w:numId="10">
    <w:abstractNumId w:val="3"/>
  </w:num>
  <w:num w:numId="11">
    <w:abstractNumId w:val="13"/>
  </w:num>
  <w:num w:numId="12">
    <w:abstractNumId w:val="14"/>
  </w:num>
  <w:num w:numId="13">
    <w:abstractNumId w:val="10"/>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20"/>
  <w:characterSpacingControl w:val="doNotCompress"/>
  <w:compat/>
  <w:rsids>
    <w:rsidRoot w:val="004C2289"/>
    <w:rsid w:val="000D3441"/>
    <w:rsid w:val="001A04F2"/>
    <w:rsid w:val="001E0B1C"/>
    <w:rsid w:val="002500E0"/>
    <w:rsid w:val="002A4EA4"/>
    <w:rsid w:val="002D4CCF"/>
    <w:rsid w:val="003A38B5"/>
    <w:rsid w:val="00421D3A"/>
    <w:rsid w:val="004350A2"/>
    <w:rsid w:val="0046442F"/>
    <w:rsid w:val="004842EA"/>
    <w:rsid w:val="004B33AC"/>
    <w:rsid w:val="004B4393"/>
    <w:rsid w:val="004C2289"/>
    <w:rsid w:val="005751A3"/>
    <w:rsid w:val="00606DBC"/>
    <w:rsid w:val="006A553D"/>
    <w:rsid w:val="007012DC"/>
    <w:rsid w:val="007156A8"/>
    <w:rsid w:val="00733AA2"/>
    <w:rsid w:val="00793435"/>
    <w:rsid w:val="0082562D"/>
    <w:rsid w:val="008F3C29"/>
    <w:rsid w:val="009505A0"/>
    <w:rsid w:val="0095689F"/>
    <w:rsid w:val="00995A61"/>
    <w:rsid w:val="00A254B8"/>
    <w:rsid w:val="00AD5AD1"/>
    <w:rsid w:val="00BA1E84"/>
    <w:rsid w:val="00C204C7"/>
    <w:rsid w:val="00C7071B"/>
    <w:rsid w:val="00CA7D27"/>
    <w:rsid w:val="00CE5A95"/>
    <w:rsid w:val="00D230D8"/>
    <w:rsid w:val="00D72BD6"/>
    <w:rsid w:val="00DA3C9F"/>
    <w:rsid w:val="00E64110"/>
    <w:rsid w:val="00E92667"/>
    <w:rsid w:val="00EA08FD"/>
    <w:rsid w:val="00EA6EAA"/>
    <w:rsid w:val="00F921FF"/>
    <w:rsid w:val="00FC231A"/>
    <w:rsid w:val="00FD6191"/>
    <w:rsid w:val="00FE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8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1E84"/>
    <w:rPr>
      <w:lang w:val="sq-AL" w:eastAsia="sq-AL"/>
    </w:rPr>
  </w:style>
  <w:style w:type="paragraph" w:styleId="ListParagraph">
    <w:name w:val="List Paragraph"/>
    <w:basedOn w:val="Normal"/>
    <w:uiPriority w:val="34"/>
    <w:qFormat/>
    <w:rsid w:val="00BA1E84"/>
    <w:pPr>
      <w:ind w:left="720"/>
      <w:contextualSpacing/>
    </w:pPr>
    <w:rPr>
      <w:rFonts w:eastAsia="Calibri"/>
      <w:lang w:val="sq-AL"/>
    </w:rPr>
  </w:style>
  <w:style w:type="paragraph" w:customStyle="1" w:styleId="Default">
    <w:name w:val="Default"/>
    <w:rsid w:val="00BA1E84"/>
    <w:pPr>
      <w:autoSpaceDE w:val="0"/>
      <w:autoSpaceDN w:val="0"/>
      <w:adjustRightInd w:val="0"/>
    </w:pPr>
    <w:rPr>
      <w:rFonts w:ascii="Times New Roman" w:hAnsi="Times New Roman"/>
      <w:color w:val="000000"/>
      <w:sz w:val="24"/>
      <w:szCs w:val="24"/>
    </w:rPr>
  </w:style>
  <w:style w:type="character" w:customStyle="1" w:styleId="NoSpacingChar">
    <w:name w:val="No Spacing Char"/>
    <w:link w:val="NoSpacing"/>
    <w:uiPriority w:val="1"/>
    <w:rsid w:val="00BA1E84"/>
    <w:rPr>
      <w:lang w:val="sq-AL" w:eastAsia="sq-AL" w:bidi="ar-SA"/>
    </w:rPr>
  </w:style>
  <w:style w:type="table" w:styleId="TableGrid">
    <w:name w:val="Table Grid"/>
    <w:basedOn w:val="TableNormal"/>
    <w:uiPriority w:val="59"/>
    <w:rsid w:val="004350A2"/>
    <w:rPr>
      <w:lang w:val="sq-AL" w:eastAsia="sq-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B33AC"/>
    <w:rPr>
      <w:lang w:val="sq-AL" w:eastAsia="sq-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B4393"/>
    <w:rPr>
      <w:lang w:val="sq-AL" w:eastAsia="sq-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421D3A"/>
    <w:pPr>
      <w:widowControl w:val="0"/>
      <w:autoSpaceDE w:val="0"/>
      <w:autoSpaceDN w:val="0"/>
      <w:spacing w:after="0" w:line="240" w:lineRule="auto"/>
    </w:pPr>
    <w:rPr>
      <w:rFonts w:ascii="Times New Roman" w:hAnsi="Times New Roman"/>
      <w:lang w:val="sq-AL" w:eastAsia="sq-AL" w:bidi="sq-A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D6B4C-A33E-41FE-AB51-A74B9702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Qemal Stafa 11</dc:creator>
  <cp:lastModifiedBy>idudushi</cp:lastModifiedBy>
  <cp:revision>2</cp:revision>
  <dcterms:created xsi:type="dcterms:W3CDTF">2020-09-12T00:55:00Z</dcterms:created>
  <dcterms:modified xsi:type="dcterms:W3CDTF">2020-09-12T00:55:00Z</dcterms:modified>
</cp:coreProperties>
</file>